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0pt;margin-top:.02pt;width:594.8pt;height:123.4pt;mso-position-horizontal-relative:page;mso-position-vertical-relative:page;z-index:-253725696" coordorigin="0,0" coordsize="11896,2468">
            <v:shape style="position:absolute;left:0;top:0;width:11896;height:1270" type="#_x0000_t75" stroked="false">
              <v:imagedata r:id="rId6" o:title=""/>
            </v:shape>
            <v:shape style="position:absolute;left:8280;top:1024;width:3066;height:1444" type="#_x0000_t75" stroked="false">
              <v:imagedata r:id="rId7" o:title=""/>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7"/>
        </w:rPr>
      </w:pPr>
    </w:p>
    <w:p>
      <w:pPr>
        <w:pStyle w:val="Heading1"/>
        <w:spacing w:line="252" w:lineRule="exact" w:before="93"/>
      </w:pPr>
      <w:r>
        <w:rPr/>
        <w:t>Introduction</w:t>
      </w:r>
    </w:p>
    <w:p>
      <w:pPr>
        <w:pStyle w:val="BodyText"/>
        <w:spacing w:line="252" w:lineRule="exact"/>
        <w:ind w:left="120"/>
      </w:pPr>
      <w:r>
        <w:rPr/>
        <w:t>This is the SES Water ‘New Connections’ application form.</w:t>
      </w:r>
    </w:p>
    <w:p>
      <w:pPr>
        <w:pStyle w:val="BodyText"/>
      </w:pPr>
    </w:p>
    <w:p>
      <w:pPr>
        <w:pStyle w:val="BodyText"/>
        <w:ind w:left="120" w:right="140"/>
      </w:pPr>
      <w:r>
        <w:rPr/>
        <w:t>Before you submit your application, please ensure you have collected all the information required. The checklist in Section 2 helps keep track of all the additional information required.</w:t>
      </w:r>
    </w:p>
    <w:p>
      <w:pPr>
        <w:pStyle w:val="BodyText"/>
        <w:spacing w:before="1"/>
      </w:pPr>
    </w:p>
    <w:p>
      <w:pPr>
        <w:pStyle w:val="BodyText"/>
        <w:ind w:left="120" w:right="788"/>
      </w:pPr>
      <w:r>
        <w:rPr/>
        <w:t>We aim to provide a quote for supply applications within 28 calendar days of receiving your completed application.</w:t>
      </w:r>
    </w:p>
    <w:p>
      <w:pPr>
        <w:pStyle w:val="BodyText"/>
        <w:spacing w:before="11"/>
        <w:rPr>
          <w:sz w:val="21"/>
        </w:rPr>
      </w:pPr>
    </w:p>
    <w:p>
      <w:pPr>
        <w:pStyle w:val="BodyText"/>
        <w:ind w:left="120" w:right="103"/>
      </w:pPr>
      <w:r>
        <w:rPr/>
        <w:t>Please read our ‘Developer Services Charging Agreements for 2023/24’ for information regarding our charging arrangements for the year April 2023 to March 2024, which can be found on the SES Water website under the ‘Developers’ section.</w:t>
      </w:r>
    </w:p>
    <w:p>
      <w:pPr>
        <w:pStyle w:val="BodyText"/>
        <w:spacing w:before="11"/>
        <w:rPr>
          <w:sz w:val="21"/>
        </w:rPr>
      </w:pPr>
    </w:p>
    <w:p>
      <w:pPr>
        <w:pStyle w:val="BodyText"/>
        <w:ind w:left="120" w:right="103"/>
      </w:pPr>
      <w:r>
        <w:rPr/>
        <w:t>We understand that applications of this nature can be complicated; therefore, our specialist in- house design team can guide you through the ‘New Connection’ process. The team is contactable on: 01737 772000.</w:t>
      </w:r>
    </w:p>
    <w:p>
      <w:pPr>
        <w:pStyle w:val="BodyText"/>
        <w:spacing w:before="11"/>
        <w:rPr>
          <w:sz w:val="21"/>
        </w:rPr>
      </w:pPr>
    </w:p>
    <w:p>
      <w:pPr>
        <w:pStyle w:val="BodyText"/>
        <w:ind w:left="120" w:right="324"/>
      </w:pPr>
      <w:r>
        <w:rPr/>
        <w:t>For new housing or commercial developments requiring a water main extended into the site for connections to be made, you have a choice of how you arrange and pay for works to be carried out. You can choose to appoint your own accredited contractor known as a Self-Lay Provider (SLP) to work with you to install new pipework. For further information on SLPs see our charges information (this document also includes a list of approved SLPs working in our area).</w:t>
      </w:r>
    </w:p>
    <w:p>
      <w:pPr>
        <w:pStyle w:val="BodyText"/>
        <w:spacing w:before="1"/>
        <w:ind w:left="120"/>
      </w:pPr>
      <w:r>
        <w:rPr/>
        <w:t>Alternatively, we can provide a full quotation, design and delivery service.</w:t>
      </w:r>
    </w:p>
    <w:p>
      <w:pPr>
        <w:pStyle w:val="BodyText"/>
        <w:spacing w:before="11"/>
        <w:rPr>
          <w:sz w:val="21"/>
        </w:rPr>
      </w:pPr>
    </w:p>
    <w:p>
      <w:pPr>
        <w:pStyle w:val="BodyText"/>
        <w:ind w:left="120" w:right="296"/>
      </w:pPr>
      <w:r>
        <w:rPr/>
        <w:t>Your application, including all supporting documentation can be emailed to our Developer Services team at </w:t>
      </w:r>
      <w:hyperlink r:id="rId8">
        <w:r>
          <w:rPr>
            <w:u w:val="single"/>
          </w:rPr>
          <w:t>DeveloperServices@seswater.co.uk</w:t>
        </w:r>
        <w:r>
          <w:rPr/>
          <w:t> </w:t>
        </w:r>
      </w:hyperlink>
      <w:r>
        <w:rPr/>
        <w:t>or you can send it by post to the following address:</w:t>
      </w:r>
    </w:p>
    <w:p>
      <w:pPr>
        <w:pStyle w:val="BodyText"/>
        <w:spacing w:before="11"/>
        <w:rPr>
          <w:sz w:val="21"/>
        </w:rPr>
      </w:pPr>
    </w:p>
    <w:p>
      <w:pPr>
        <w:pStyle w:val="BodyText"/>
        <w:ind w:left="120" w:right="5472"/>
      </w:pPr>
      <w:r>
        <w:rPr/>
        <w:t>SES Water, London Road, Redhill, Surrey, RH1 1LS</w:t>
      </w:r>
    </w:p>
    <w:p>
      <w:pPr>
        <w:spacing w:after="0"/>
        <w:sectPr>
          <w:footerReference w:type="default" r:id="rId5"/>
          <w:type w:val="continuous"/>
          <w:pgSz w:w="11910" w:h="16840"/>
          <w:pgMar w:footer="1018" w:top="0" w:bottom="1200" w:left="1080" w:right="1060"/>
          <w:pgNumType w:start="1"/>
        </w:sectPr>
      </w:pPr>
    </w:p>
    <w:p>
      <w:pPr>
        <w:pStyle w:val="BodyText"/>
        <w:rPr>
          <w:sz w:val="20"/>
        </w:rPr>
      </w:pPr>
      <w:r>
        <w:rPr/>
        <w:pict>
          <v:group style="position:absolute;margin-left:0pt;margin-top:.02pt;width:594.8pt;height:123.4pt;mso-position-horizontal-relative:page;mso-position-vertical-relative:page;z-index:-253724672" coordorigin="0,0" coordsize="11896,2468">
            <v:shape style="position:absolute;left:0;top:0;width:11896;height:1270" type="#_x0000_t75" stroked="false">
              <v:imagedata r:id="rId6" o:title=""/>
            </v:shape>
            <v:shape style="position:absolute;left:8280;top:1024;width:3066;height:1444" type="#_x0000_t75" stroked="false">
              <v:imagedata r:id="rId7" o:titl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5"/>
        </w:rPr>
      </w:pPr>
    </w:p>
    <w:p>
      <w:pPr>
        <w:pStyle w:val="Heading1"/>
        <w:spacing w:before="92"/>
      </w:pPr>
      <w:r>
        <w:rPr/>
        <w:t>Checklist</w:t>
      </w:r>
    </w:p>
    <w:p>
      <w:pPr>
        <w:pStyle w:val="BodyText"/>
        <w:spacing w:before="1"/>
        <w:ind w:left="120" w:right="201"/>
      </w:pPr>
      <w:r>
        <w:rPr/>
        <w:t>Please use the following checklist to ensure you have included all the required mandatory and additional documentation. Failure to include the appropriate documentation will result in delays to processing your application.</w:t>
      </w:r>
    </w:p>
    <w:p>
      <w:pPr>
        <w:pStyle w:val="BodyText"/>
        <w:spacing w:before="11"/>
        <w:rPr>
          <w:sz w:val="21"/>
        </w:rPr>
      </w:pPr>
    </w:p>
    <w:tbl>
      <w:tblPr>
        <w:tblW w:w="0" w:type="auto"/>
        <w:jc w:val="left"/>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0"/>
        <w:gridCol w:w="706"/>
        <w:gridCol w:w="1367"/>
      </w:tblGrid>
      <w:tr>
        <w:trPr>
          <w:trHeight w:val="509" w:hRule="atLeast"/>
        </w:trPr>
        <w:tc>
          <w:tcPr>
            <w:tcW w:w="7090" w:type="dxa"/>
            <w:shd w:val="clear" w:color="auto" w:fill="009CA7"/>
          </w:tcPr>
          <w:p>
            <w:pPr>
              <w:pStyle w:val="TableParagraph"/>
              <w:rPr>
                <w:b/>
                <w:sz w:val="22"/>
              </w:rPr>
            </w:pPr>
            <w:r>
              <w:rPr>
                <w:b/>
                <w:color w:val="FFFFFF"/>
                <w:sz w:val="22"/>
              </w:rPr>
              <w:t>Item</w:t>
            </w:r>
          </w:p>
        </w:tc>
        <w:tc>
          <w:tcPr>
            <w:tcW w:w="706" w:type="dxa"/>
            <w:shd w:val="clear" w:color="auto" w:fill="009CA7"/>
          </w:tcPr>
          <w:p>
            <w:pPr>
              <w:pStyle w:val="TableParagraph"/>
              <w:rPr>
                <w:b/>
                <w:sz w:val="22"/>
              </w:rPr>
            </w:pPr>
            <w:r>
              <w:rPr>
                <w:b/>
                <w:color w:val="FFFFFF"/>
                <w:sz w:val="22"/>
              </w:rPr>
              <w:t>Yes</w:t>
            </w:r>
          </w:p>
        </w:tc>
        <w:tc>
          <w:tcPr>
            <w:tcW w:w="1367" w:type="dxa"/>
            <w:shd w:val="clear" w:color="auto" w:fill="009CA7"/>
          </w:tcPr>
          <w:p>
            <w:pPr>
              <w:pStyle w:val="TableParagraph"/>
              <w:spacing w:line="254" w:lineRule="exact" w:before="3"/>
              <w:ind w:left="3" w:right="221"/>
              <w:rPr>
                <w:b/>
                <w:sz w:val="22"/>
              </w:rPr>
            </w:pPr>
            <w:r>
              <w:rPr>
                <w:b/>
                <w:color w:val="FFFFFF"/>
                <w:sz w:val="22"/>
              </w:rPr>
              <w:t>Not Applicable</w:t>
            </w:r>
          </w:p>
        </w:tc>
      </w:tr>
      <w:tr>
        <w:trPr>
          <w:trHeight w:val="1018" w:hRule="atLeast"/>
        </w:trPr>
        <w:tc>
          <w:tcPr>
            <w:tcW w:w="7090" w:type="dxa"/>
          </w:tcPr>
          <w:p>
            <w:pPr>
              <w:pStyle w:val="TableParagraph"/>
              <w:ind w:right="563"/>
              <w:rPr>
                <w:sz w:val="22"/>
              </w:rPr>
            </w:pPr>
            <w:r>
              <w:rPr>
                <w:sz w:val="22"/>
              </w:rPr>
              <w:t>All mandatory fields in the application form (indicated by a “ * ”) are completed.</w:t>
            </w:r>
          </w:p>
          <w:p>
            <w:pPr>
              <w:pStyle w:val="TableParagraph"/>
              <w:spacing w:line="254" w:lineRule="exact" w:before="2"/>
              <w:ind w:right="366"/>
              <w:rPr>
                <w:sz w:val="22"/>
              </w:rPr>
            </w:pPr>
            <w:r>
              <w:rPr>
                <w:b/>
                <w:sz w:val="22"/>
              </w:rPr>
              <w:t>Note: </w:t>
            </w:r>
            <w:r>
              <w:rPr>
                <w:sz w:val="22"/>
              </w:rPr>
              <w:t>incomplete applications will not be progressed to the quotation stage.</w:t>
            </w:r>
          </w:p>
        </w:tc>
        <w:tc>
          <w:tcPr>
            <w:tcW w:w="706" w:type="dxa"/>
          </w:tcPr>
          <w:p>
            <w:pPr>
              <w:pStyle w:val="TableParagraph"/>
              <w:spacing w:line="413" w:lineRule="exact"/>
              <w:rPr>
                <w:sz w:val="36"/>
              </w:rPr>
            </w:pPr>
            <w:r>
              <w:rPr>
                <w:sz w:val="36"/>
              </w:rPr>
              <w:t>□</w:t>
            </w:r>
          </w:p>
        </w:tc>
        <w:tc>
          <w:tcPr>
            <w:tcW w:w="1367" w:type="dxa"/>
          </w:tcPr>
          <w:p>
            <w:pPr>
              <w:pStyle w:val="TableParagraph"/>
              <w:spacing w:line="413" w:lineRule="exact"/>
              <w:ind w:left="3"/>
              <w:rPr>
                <w:sz w:val="36"/>
              </w:rPr>
            </w:pPr>
            <w:r>
              <w:rPr>
                <w:sz w:val="36"/>
              </w:rPr>
              <w:t>□</w:t>
            </w:r>
          </w:p>
        </w:tc>
      </w:tr>
      <w:tr>
        <w:trPr>
          <w:trHeight w:val="413" w:hRule="atLeast"/>
        </w:trPr>
        <w:tc>
          <w:tcPr>
            <w:tcW w:w="7090" w:type="dxa"/>
          </w:tcPr>
          <w:p>
            <w:pPr>
              <w:pStyle w:val="TableParagraph"/>
              <w:rPr>
                <w:sz w:val="22"/>
              </w:rPr>
            </w:pPr>
            <w:r>
              <w:rPr>
                <w:sz w:val="22"/>
              </w:rPr>
              <w:t>Location plan (preferred scale of 1:2500)</w:t>
            </w:r>
          </w:p>
        </w:tc>
        <w:tc>
          <w:tcPr>
            <w:tcW w:w="706" w:type="dxa"/>
          </w:tcPr>
          <w:p>
            <w:pPr>
              <w:pStyle w:val="TableParagraph"/>
              <w:spacing w:line="394" w:lineRule="exact"/>
              <w:rPr>
                <w:sz w:val="36"/>
              </w:rPr>
            </w:pPr>
            <w:r>
              <w:rPr>
                <w:sz w:val="36"/>
              </w:rPr>
              <w:t>□</w:t>
            </w:r>
          </w:p>
        </w:tc>
        <w:tc>
          <w:tcPr>
            <w:tcW w:w="1367" w:type="dxa"/>
          </w:tcPr>
          <w:p>
            <w:pPr>
              <w:pStyle w:val="TableParagraph"/>
              <w:spacing w:line="394" w:lineRule="exact"/>
              <w:ind w:left="3"/>
              <w:rPr>
                <w:sz w:val="36"/>
              </w:rPr>
            </w:pPr>
            <w:r>
              <w:rPr>
                <w:sz w:val="36"/>
              </w:rPr>
              <w:t>□</w:t>
            </w:r>
          </w:p>
        </w:tc>
      </w:tr>
      <w:tr>
        <w:trPr>
          <w:trHeight w:val="510" w:hRule="atLeast"/>
        </w:trPr>
        <w:tc>
          <w:tcPr>
            <w:tcW w:w="7090" w:type="dxa"/>
          </w:tcPr>
          <w:p>
            <w:pPr>
              <w:pStyle w:val="TableParagraph"/>
              <w:spacing w:line="254" w:lineRule="exact" w:before="3"/>
              <w:ind w:right="231"/>
              <w:rPr>
                <w:sz w:val="22"/>
              </w:rPr>
            </w:pPr>
            <w:r>
              <w:rPr>
                <w:sz w:val="22"/>
              </w:rPr>
              <w:t>A site layout plan (preferred scales of 1:250, 1:500 or 1:750) has been included?</w:t>
            </w:r>
          </w:p>
        </w:tc>
        <w:tc>
          <w:tcPr>
            <w:tcW w:w="706" w:type="dxa"/>
          </w:tcPr>
          <w:p>
            <w:pPr>
              <w:pStyle w:val="TableParagraph"/>
              <w:rPr>
                <w:sz w:val="36"/>
              </w:rPr>
            </w:pPr>
            <w:r>
              <w:rPr>
                <w:sz w:val="36"/>
              </w:rPr>
              <w:t>□</w:t>
            </w:r>
          </w:p>
        </w:tc>
        <w:tc>
          <w:tcPr>
            <w:tcW w:w="1367" w:type="dxa"/>
          </w:tcPr>
          <w:p>
            <w:pPr>
              <w:pStyle w:val="TableParagraph"/>
              <w:ind w:left="3"/>
              <w:rPr>
                <w:sz w:val="36"/>
              </w:rPr>
            </w:pPr>
            <w:r>
              <w:rPr>
                <w:sz w:val="36"/>
              </w:rPr>
              <w:t>□</w:t>
            </w:r>
          </w:p>
        </w:tc>
      </w:tr>
      <w:tr>
        <w:trPr>
          <w:trHeight w:val="1528" w:hRule="atLeast"/>
        </w:trPr>
        <w:tc>
          <w:tcPr>
            <w:tcW w:w="7090" w:type="dxa"/>
          </w:tcPr>
          <w:p>
            <w:pPr>
              <w:pStyle w:val="TableParagraph"/>
              <w:ind w:right="207"/>
              <w:rPr>
                <w:sz w:val="22"/>
              </w:rPr>
            </w:pPr>
            <w:r>
              <w:rPr>
                <w:sz w:val="22"/>
              </w:rPr>
              <w:t>Plan showing the connection ‘Point of Connection’ and pipe run for the individual plot(s) and any ‘Temporary Builders Supplies’ is included?</w:t>
            </w:r>
          </w:p>
          <w:p>
            <w:pPr>
              <w:pStyle w:val="TableParagraph"/>
              <w:spacing w:before="11"/>
              <w:ind w:left="0"/>
              <w:rPr>
                <w:sz w:val="22"/>
              </w:rPr>
            </w:pPr>
          </w:p>
          <w:p>
            <w:pPr>
              <w:pStyle w:val="TableParagraph"/>
              <w:rPr>
                <w:sz w:val="22"/>
              </w:rPr>
            </w:pPr>
            <w:r>
              <w:rPr>
                <w:sz w:val="22"/>
              </w:rPr>
              <w:t>The ‘Point of Connection’ is the point at the boundary of a plot you wish</w:t>
            </w:r>
          </w:p>
          <w:p>
            <w:pPr>
              <w:pStyle w:val="TableParagraph"/>
              <w:spacing w:line="252" w:lineRule="exact" w:before="5"/>
              <w:ind w:right="330"/>
              <w:rPr>
                <w:sz w:val="22"/>
              </w:rPr>
            </w:pPr>
            <w:r>
              <w:rPr>
                <w:sz w:val="22"/>
              </w:rPr>
              <w:t>SES Water to connect to your pipe work please note this is subject to change by SES Water.</w:t>
            </w:r>
          </w:p>
        </w:tc>
        <w:tc>
          <w:tcPr>
            <w:tcW w:w="706" w:type="dxa"/>
          </w:tcPr>
          <w:p>
            <w:pPr>
              <w:pStyle w:val="TableParagraph"/>
              <w:spacing w:before="10"/>
              <w:ind w:left="0"/>
              <w:rPr>
                <w:sz w:val="47"/>
              </w:rPr>
            </w:pPr>
          </w:p>
          <w:p>
            <w:pPr>
              <w:pStyle w:val="TableParagraph"/>
              <w:rPr>
                <w:sz w:val="36"/>
              </w:rPr>
            </w:pPr>
            <w:r>
              <w:rPr>
                <w:sz w:val="36"/>
              </w:rPr>
              <w:t>□</w:t>
            </w:r>
          </w:p>
        </w:tc>
        <w:tc>
          <w:tcPr>
            <w:tcW w:w="1367" w:type="dxa"/>
          </w:tcPr>
          <w:p>
            <w:pPr>
              <w:pStyle w:val="TableParagraph"/>
              <w:spacing w:before="10"/>
              <w:ind w:left="0"/>
              <w:rPr>
                <w:sz w:val="47"/>
              </w:rPr>
            </w:pPr>
          </w:p>
          <w:p>
            <w:pPr>
              <w:pStyle w:val="TableParagraph"/>
              <w:ind w:left="3"/>
              <w:rPr>
                <w:sz w:val="36"/>
              </w:rPr>
            </w:pPr>
            <w:r>
              <w:rPr>
                <w:sz w:val="36"/>
              </w:rPr>
              <w:t>□</w:t>
            </w:r>
          </w:p>
        </w:tc>
      </w:tr>
      <w:tr>
        <w:trPr>
          <w:trHeight w:val="412" w:hRule="atLeast"/>
        </w:trPr>
        <w:tc>
          <w:tcPr>
            <w:tcW w:w="7090" w:type="dxa"/>
          </w:tcPr>
          <w:p>
            <w:pPr>
              <w:pStyle w:val="TableParagraph"/>
              <w:spacing w:line="250" w:lineRule="exact"/>
              <w:rPr>
                <w:sz w:val="22"/>
              </w:rPr>
            </w:pPr>
            <w:r>
              <w:rPr>
                <w:sz w:val="22"/>
              </w:rPr>
              <w:t>Details of existing utility services on, or next to, the site.</w:t>
            </w:r>
          </w:p>
        </w:tc>
        <w:tc>
          <w:tcPr>
            <w:tcW w:w="706" w:type="dxa"/>
          </w:tcPr>
          <w:p>
            <w:pPr>
              <w:pStyle w:val="TableParagraph"/>
              <w:spacing w:line="392" w:lineRule="exact"/>
              <w:rPr>
                <w:sz w:val="36"/>
              </w:rPr>
            </w:pPr>
            <w:r>
              <w:rPr>
                <w:sz w:val="36"/>
              </w:rPr>
              <w:t>□</w:t>
            </w:r>
          </w:p>
        </w:tc>
        <w:tc>
          <w:tcPr>
            <w:tcW w:w="1367" w:type="dxa"/>
          </w:tcPr>
          <w:p>
            <w:pPr>
              <w:pStyle w:val="TableParagraph"/>
              <w:spacing w:line="392" w:lineRule="exact"/>
              <w:ind w:left="3"/>
              <w:rPr>
                <w:sz w:val="36"/>
              </w:rPr>
            </w:pPr>
            <w:r>
              <w:rPr>
                <w:sz w:val="36"/>
              </w:rPr>
              <w:t>□</w:t>
            </w:r>
          </w:p>
        </w:tc>
      </w:tr>
      <w:tr>
        <w:trPr>
          <w:trHeight w:val="416" w:hRule="atLeast"/>
        </w:trPr>
        <w:tc>
          <w:tcPr>
            <w:tcW w:w="7090" w:type="dxa"/>
          </w:tcPr>
          <w:p>
            <w:pPr>
              <w:pStyle w:val="TableParagraph"/>
              <w:rPr>
                <w:sz w:val="22"/>
              </w:rPr>
            </w:pPr>
            <w:r>
              <w:rPr>
                <w:sz w:val="22"/>
              </w:rPr>
              <w:t>Plan showing designated utility services strips is included?</w:t>
            </w:r>
          </w:p>
        </w:tc>
        <w:tc>
          <w:tcPr>
            <w:tcW w:w="706" w:type="dxa"/>
          </w:tcPr>
          <w:p>
            <w:pPr>
              <w:pStyle w:val="TableParagraph"/>
              <w:spacing w:line="396" w:lineRule="exact"/>
              <w:rPr>
                <w:sz w:val="36"/>
              </w:rPr>
            </w:pPr>
            <w:r>
              <w:rPr>
                <w:sz w:val="36"/>
              </w:rPr>
              <w:t>□</w:t>
            </w:r>
          </w:p>
        </w:tc>
        <w:tc>
          <w:tcPr>
            <w:tcW w:w="1367" w:type="dxa"/>
          </w:tcPr>
          <w:p>
            <w:pPr>
              <w:pStyle w:val="TableParagraph"/>
              <w:spacing w:line="396" w:lineRule="exact"/>
              <w:ind w:left="3"/>
              <w:rPr>
                <w:sz w:val="36"/>
              </w:rPr>
            </w:pPr>
            <w:r>
              <w:rPr>
                <w:sz w:val="36"/>
              </w:rPr>
              <w:t>□</w:t>
            </w:r>
          </w:p>
        </w:tc>
      </w:tr>
      <w:tr>
        <w:trPr>
          <w:trHeight w:val="510" w:hRule="atLeast"/>
        </w:trPr>
        <w:tc>
          <w:tcPr>
            <w:tcW w:w="7090" w:type="dxa"/>
          </w:tcPr>
          <w:p>
            <w:pPr>
              <w:pStyle w:val="TableParagraph"/>
              <w:spacing w:line="252" w:lineRule="exact" w:before="5"/>
              <w:ind w:right="48"/>
              <w:rPr>
                <w:sz w:val="22"/>
              </w:rPr>
            </w:pPr>
            <w:r>
              <w:rPr>
                <w:sz w:val="22"/>
              </w:rPr>
              <w:t>Plan of any area proposed for adoption by Highways Authority has been included?</w:t>
            </w:r>
          </w:p>
        </w:tc>
        <w:tc>
          <w:tcPr>
            <w:tcW w:w="706" w:type="dxa"/>
          </w:tcPr>
          <w:p>
            <w:pPr>
              <w:pStyle w:val="TableParagraph"/>
              <w:rPr>
                <w:sz w:val="36"/>
              </w:rPr>
            </w:pPr>
            <w:r>
              <w:rPr>
                <w:sz w:val="36"/>
              </w:rPr>
              <w:t>□</w:t>
            </w:r>
          </w:p>
        </w:tc>
        <w:tc>
          <w:tcPr>
            <w:tcW w:w="1367" w:type="dxa"/>
          </w:tcPr>
          <w:p>
            <w:pPr>
              <w:pStyle w:val="TableParagraph"/>
              <w:ind w:left="3"/>
              <w:rPr>
                <w:sz w:val="36"/>
              </w:rPr>
            </w:pPr>
            <w:r>
              <w:rPr>
                <w:sz w:val="36"/>
              </w:rPr>
              <w:t>□</w:t>
            </w:r>
          </w:p>
        </w:tc>
      </w:tr>
      <w:tr>
        <w:trPr>
          <w:trHeight w:val="509" w:hRule="atLeast"/>
        </w:trPr>
        <w:tc>
          <w:tcPr>
            <w:tcW w:w="7090" w:type="dxa"/>
          </w:tcPr>
          <w:p>
            <w:pPr>
              <w:pStyle w:val="TableParagraph"/>
              <w:rPr>
                <w:sz w:val="22"/>
              </w:rPr>
            </w:pPr>
            <w:r>
              <w:rPr>
                <w:sz w:val="22"/>
              </w:rPr>
              <w:t>Risk assessment for water pipes (if there is a risk of contaminated land).</w:t>
            </w:r>
          </w:p>
        </w:tc>
        <w:tc>
          <w:tcPr>
            <w:tcW w:w="706" w:type="dxa"/>
          </w:tcPr>
          <w:p>
            <w:pPr>
              <w:pStyle w:val="TableParagraph"/>
              <w:spacing w:line="413" w:lineRule="exact"/>
              <w:rPr>
                <w:sz w:val="36"/>
              </w:rPr>
            </w:pPr>
            <w:r>
              <w:rPr>
                <w:sz w:val="36"/>
              </w:rPr>
              <w:t>□</w:t>
            </w:r>
          </w:p>
        </w:tc>
        <w:tc>
          <w:tcPr>
            <w:tcW w:w="1367" w:type="dxa"/>
          </w:tcPr>
          <w:p>
            <w:pPr>
              <w:pStyle w:val="TableParagraph"/>
              <w:spacing w:line="413" w:lineRule="exact"/>
              <w:ind w:left="3"/>
              <w:rPr>
                <w:sz w:val="36"/>
              </w:rPr>
            </w:pPr>
            <w:r>
              <w:rPr>
                <w:sz w:val="36"/>
              </w:rPr>
              <w:t>□</w:t>
            </w:r>
          </w:p>
        </w:tc>
      </w:tr>
      <w:tr>
        <w:trPr>
          <w:trHeight w:val="506" w:hRule="atLeast"/>
        </w:trPr>
        <w:tc>
          <w:tcPr>
            <w:tcW w:w="7090" w:type="dxa"/>
          </w:tcPr>
          <w:p>
            <w:pPr>
              <w:pStyle w:val="TableParagraph"/>
              <w:spacing w:line="254" w:lineRule="exact" w:before="3"/>
              <w:ind w:right="806"/>
              <w:rPr>
                <w:sz w:val="22"/>
              </w:rPr>
            </w:pPr>
            <w:r>
              <w:rPr>
                <w:sz w:val="22"/>
              </w:rPr>
              <w:t>Pipe layout plan has been included If you are not using industry- approved plumbers or contractors?</w:t>
            </w:r>
          </w:p>
        </w:tc>
        <w:tc>
          <w:tcPr>
            <w:tcW w:w="706" w:type="dxa"/>
          </w:tcPr>
          <w:p>
            <w:pPr>
              <w:pStyle w:val="TableParagraph"/>
              <w:spacing w:line="413" w:lineRule="exact"/>
              <w:rPr>
                <w:sz w:val="36"/>
              </w:rPr>
            </w:pPr>
            <w:r>
              <w:rPr>
                <w:sz w:val="36"/>
              </w:rPr>
              <w:t>□</w:t>
            </w:r>
          </w:p>
        </w:tc>
        <w:tc>
          <w:tcPr>
            <w:tcW w:w="1367" w:type="dxa"/>
          </w:tcPr>
          <w:p>
            <w:pPr>
              <w:pStyle w:val="TableParagraph"/>
              <w:spacing w:line="413" w:lineRule="exact"/>
              <w:ind w:left="3"/>
              <w:rPr>
                <w:sz w:val="36"/>
              </w:rPr>
            </w:pPr>
            <w:r>
              <w:rPr>
                <w:sz w:val="36"/>
              </w:rPr>
              <w:t>□</w:t>
            </w:r>
          </w:p>
        </w:tc>
      </w:tr>
      <w:tr>
        <w:trPr>
          <w:trHeight w:val="754" w:hRule="atLeast"/>
        </w:trPr>
        <w:tc>
          <w:tcPr>
            <w:tcW w:w="7090" w:type="dxa"/>
          </w:tcPr>
          <w:p>
            <w:pPr>
              <w:pStyle w:val="TableParagraph"/>
              <w:ind w:right="11"/>
              <w:rPr>
                <w:sz w:val="22"/>
              </w:rPr>
            </w:pPr>
            <w:r>
              <w:rPr>
                <w:sz w:val="22"/>
              </w:rPr>
              <w:t>An internal pipe schematic has been included detailing any; hot and cold water systems, heating (indicating points of use), make and</w:t>
            </w:r>
          </w:p>
          <w:p>
            <w:pPr>
              <w:pStyle w:val="TableParagraph"/>
              <w:spacing w:line="233" w:lineRule="exact"/>
              <w:rPr>
                <w:sz w:val="22"/>
              </w:rPr>
            </w:pPr>
            <w:r>
              <w:rPr>
                <w:sz w:val="22"/>
              </w:rPr>
              <w:t>model of the boiler and the hot water cylinder (if applicable)?</w:t>
            </w:r>
          </w:p>
        </w:tc>
        <w:tc>
          <w:tcPr>
            <w:tcW w:w="706" w:type="dxa"/>
          </w:tcPr>
          <w:p>
            <w:pPr>
              <w:pStyle w:val="TableParagraph"/>
              <w:spacing w:line="408" w:lineRule="exact"/>
              <w:rPr>
                <w:sz w:val="36"/>
              </w:rPr>
            </w:pPr>
            <w:r>
              <w:rPr>
                <w:sz w:val="36"/>
              </w:rPr>
              <w:t>□</w:t>
            </w:r>
          </w:p>
        </w:tc>
        <w:tc>
          <w:tcPr>
            <w:tcW w:w="1367" w:type="dxa"/>
          </w:tcPr>
          <w:p>
            <w:pPr>
              <w:pStyle w:val="TableParagraph"/>
              <w:spacing w:line="408" w:lineRule="exact"/>
              <w:ind w:left="3"/>
              <w:rPr>
                <w:sz w:val="36"/>
              </w:rPr>
            </w:pPr>
            <w:r>
              <w:rPr>
                <w:sz w:val="36"/>
              </w:rPr>
              <w:t>□</w:t>
            </w:r>
          </w:p>
        </w:tc>
      </w:tr>
      <w:tr>
        <w:trPr>
          <w:trHeight w:val="1529" w:hRule="atLeast"/>
        </w:trPr>
        <w:tc>
          <w:tcPr>
            <w:tcW w:w="7090" w:type="dxa"/>
          </w:tcPr>
          <w:p>
            <w:pPr>
              <w:pStyle w:val="TableParagraph"/>
              <w:rPr>
                <w:sz w:val="22"/>
              </w:rPr>
            </w:pPr>
            <w:r>
              <w:rPr>
                <w:sz w:val="22"/>
              </w:rPr>
              <w:t>The Health and Safety Executive (HSE) F10 notice has been included?</w:t>
            </w:r>
          </w:p>
          <w:p>
            <w:pPr>
              <w:pStyle w:val="TableParagraph"/>
              <w:spacing w:before="11"/>
              <w:ind w:left="0"/>
              <w:rPr>
                <w:sz w:val="22"/>
              </w:rPr>
            </w:pPr>
          </w:p>
          <w:p>
            <w:pPr>
              <w:pStyle w:val="TableParagraph"/>
              <w:rPr>
                <w:sz w:val="22"/>
              </w:rPr>
            </w:pPr>
            <w:r>
              <w:rPr>
                <w:sz w:val="22"/>
              </w:rPr>
              <w:t>A construction project is notifiable if the construction work is expected to:</w:t>
            </w:r>
          </w:p>
          <w:p>
            <w:pPr>
              <w:pStyle w:val="TableParagraph"/>
              <w:ind w:right="403"/>
              <w:rPr>
                <w:sz w:val="22"/>
              </w:rPr>
            </w:pPr>
            <w:r>
              <w:rPr>
                <w:sz w:val="22"/>
              </w:rPr>
              <w:t>i) last longer than 30 working days and have more than 20 workers working at the same time at any point or ii) exceed 500 person days.</w:t>
            </w:r>
          </w:p>
        </w:tc>
        <w:tc>
          <w:tcPr>
            <w:tcW w:w="706" w:type="dxa"/>
          </w:tcPr>
          <w:p>
            <w:pPr>
              <w:pStyle w:val="TableParagraph"/>
              <w:spacing w:before="10"/>
              <w:ind w:left="0"/>
              <w:rPr>
                <w:sz w:val="47"/>
              </w:rPr>
            </w:pPr>
          </w:p>
          <w:p>
            <w:pPr>
              <w:pStyle w:val="TableParagraph"/>
              <w:spacing w:before="1"/>
              <w:rPr>
                <w:sz w:val="36"/>
              </w:rPr>
            </w:pPr>
            <w:r>
              <w:rPr>
                <w:sz w:val="36"/>
              </w:rPr>
              <w:t>□</w:t>
            </w:r>
          </w:p>
        </w:tc>
        <w:tc>
          <w:tcPr>
            <w:tcW w:w="1367" w:type="dxa"/>
          </w:tcPr>
          <w:p>
            <w:pPr>
              <w:pStyle w:val="TableParagraph"/>
              <w:spacing w:before="10"/>
              <w:ind w:left="0"/>
              <w:rPr>
                <w:sz w:val="47"/>
              </w:rPr>
            </w:pPr>
          </w:p>
          <w:p>
            <w:pPr>
              <w:pStyle w:val="TableParagraph"/>
              <w:spacing w:before="1"/>
              <w:ind w:left="3"/>
              <w:rPr>
                <w:sz w:val="36"/>
              </w:rPr>
            </w:pPr>
            <w:r>
              <w:rPr>
                <w:sz w:val="36"/>
              </w:rPr>
              <w:t>□</w:t>
            </w:r>
          </w:p>
        </w:tc>
      </w:tr>
      <w:tr>
        <w:trPr>
          <w:trHeight w:val="507" w:hRule="atLeast"/>
        </w:trPr>
        <w:tc>
          <w:tcPr>
            <w:tcW w:w="7090" w:type="dxa"/>
          </w:tcPr>
          <w:p>
            <w:pPr>
              <w:pStyle w:val="TableParagraph"/>
              <w:spacing w:line="254" w:lineRule="exact" w:before="3"/>
              <w:ind w:right="208"/>
              <w:rPr>
                <w:sz w:val="22"/>
              </w:rPr>
            </w:pPr>
            <w:r>
              <w:rPr>
                <w:sz w:val="22"/>
              </w:rPr>
              <w:t>Written permission from the landowner of any privately-owned land we need to cross to lay your pipe?</w:t>
            </w:r>
          </w:p>
        </w:tc>
        <w:tc>
          <w:tcPr>
            <w:tcW w:w="706" w:type="dxa"/>
          </w:tcPr>
          <w:p>
            <w:pPr>
              <w:pStyle w:val="TableParagraph"/>
              <w:spacing w:line="413" w:lineRule="exact"/>
              <w:rPr>
                <w:sz w:val="36"/>
              </w:rPr>
            </w:pPr>
            <w:r>
              <w:rPr>
                <w:sz w:val="36"/>
              </w:rPr>
              <w:t>□</w:t>
            </w:r>
          </w:p>
        </w:tc>
        <w:tc>
          <w:tcPr>
            <w:tcW w:w="1367" w:type="dxa"/>
          </w:tcPr>
          <w:p>
            <w:pPr>
              <w:pStyle w:val="TableParagraph"/>
              <w:spacing w:line="413" w:lineRule="exact"/>
              <w:ind w:left="3"/>
              <w:rPr>
                <w:sz w:val="36"/>
              </w:rPr>
            </w:pPr>
            <w:r>
              <w:rPr>
                <w:sz w:val="36"/>
              </w:rPr>
              <w:t>□</w:t>
            </w:r>
          </w:p>
        </w:tc>
      </w:tr>
      <w:tr>
        <w:trPr>
          <w:trHeight w:val="502" w:hRule="atLeast"/>
        </w:trPr>
        <w:tc>
          <w:tcPr>
            <w:tcW w:w="7090" w:type="dxa"/>
          </w:tcPr>
          <w:p>
            <w:pPr>
              <w:pStyle w:val="TableParagraph"/>
              <w:spacing w:line="254" w:lineRule="exact"/>
              <w:ind w:right="355"/>
              <w:rPr>
                <w:sz w:val="22"/>
              </w:rPr>
            </w:pPr>
            <w:r>
              <w:rPr>
                <w:sz w:val="22"/>
              </w:rPr>
              <w:t>If you are installing a sprinkler system, the schematics for the system have been included and its location marked on your plan.</w:t>
            </w:r>
          </w:p>
        </w:tc>
        <w:tc>
          <w:tcPr>
            <w:tcW w:w="706" w:type="dxa"/>
          </w:tcPr>
          <w:p>
            <w:pPr>
              <w:pStyle w:val="TableParagraph"/>
              <w:spacing w:line="409" w:lineRule="exact"/>
              <w:rPr>
                <w:sz w:val="36"/>
              </w:rPr>
            </w:pPr>
            <w:r>
              <w:rPr>
                <w:sz w:val="36"/>
              </w:rPr>
              <w:t>□</w:t>
            </w:r>
          </w:p>
        </w:tc>
        <w:tc>
          <w:tcPr>
            <w:tcW w:w="1367" w:type="dxa"/>
          </w:tcPr>
          <w:p>
            <w:pPr>
              <w:pStyle w:val="TableParagraph"/>
              <w:spacing w:line="409" w:lineRule="exact"/>
              <w:ind w:left="3"/>
              <w:rPr>
                <w:sz w:val="36"/>
              </w:rPr>
            </w:pPr>
            <w:r>
              <w:rPr>
                <w:sz w:val="36"/>
              </w:rPr>
              <w:t>□</w:t>
            </w:r>
          </w:p>
        </w:tc>
      </w:tr>
      <w:tr>
        <w:trPr>
          <w:trHeight w:val="500" w:hRule="atLeast"/>
        </w:trPr>
        <w:tc>
          <w:tcPr>
            <w:tcW w:w="7090" w:type="dxa"/>
          </w:tcPr>
          <w:p>
            <w:pPr>
              <w:pStyle w:val="TableParagraph"/>
              <w:spacing w:line="247" w:lineRule="exact"/>
              <w:rPr>
                <w:sz w:val="22"/>
              </w:rPr>
            </w:pPr>
            <w:r>
              <w:rPr>
                <w:sz w:val="22"/>
              </w:rPr>
              <w:t>If you require a ‘Fire Supply’, the schematics for the system have been</w:t>
            </w:r>
          </w:p>
          <w:p>
            <w:pPr>
              <w:pStyle w:val="TableParagraph"/>
              <w:spacing w:line="233" w:lineRule="exact"/>
              <w:rPr>
                <w:sz w:val="22"/>
              </w:rPr>
            </w:pPr>
            <w:r>
              <w:rPr>
                <w:sz w:val="22"/>
              </w:rPr>
              <w:t>included?</w:t>
            </w:r>
          </w:p>
        </w:tc>
        <w:tc>
          <w:tcPr>
            <w:tcW w:w="706" w:type="dxa"/>
          </w:tcPr>
          <w:p>
            <w:pPr>
              <w:pStyle w:val="TableParagraph"/>
              <w:spacing w:line="407" w:lineRule="exact"/>
              <w:rPr>
                <w:sz w:val="36"/>
              </w:rPr>
            </w:pPr>
            <w:r>
              <w:rPr>
                <w:sz w:val="36"/>
              </w:rPr>
              <w:t>□</w:t>
            </w:r>
          </w:p>
        </w:tc>
        <w:tc>
          <w:tcPr>
            <w:tcW w:w="1367" w:type="dxa"/>
          </w:tcPr>
          <w:p>
            <w:pPr>
              <w:pStyle w:val="TableParagraph"/>
              <w:spacing w:line="407" w:lineRule="exact"/>
              <w:ind w:left="3"/>
              <w:rPr>
                <w:sz w:val="36"/>
              </w:rPr>
            </w:pPr>
            <w:r>
              <w:rPr>
                <w:sz w:val="36"/>
              </w:rPr>
              <w:t>□</w:t>
            </w:r>
          </w:p>
        </w:tc>
      </w:tr>
    </w:tbl>
    <w:p>
      <w:pPr>
        <w:spacing w:after="0" w:line="407" w:lineRule="exact"/>
        <w:rPr>
          <w:sz w:val="36"/>
        </w:rPr>
        <w:sectPr>
          <w:pgSz w:w="11910" w:h="16840"/>
          <w:pgMar w:header="0" w:footer="1018" w:top="0" w:bottom="1200" w:left="1080" w:right="1060"/>
        </w:sectPr>
      </w:pPr>
    </w:p>
    <w:p>
      <w:pPr>
        <w:pStyle w:val="BodyText"/>
        <w:rPr>
          <w:sz w:val="20"/>
        </w:rPr>
      </w:pPr>
      <w:r>
        <w:rPr/>
        <w:pict>
          <v:group style="position:absolute;margin-left:0pt;margin-top:.02pt;width:594.8pt;height:123.4pt;mso-position-horizontal-relative:page;mso-position-vertical-relative:page;z-index:-253723648" coordorigin="0,0" coordsize="11896,2468">
            <v:shape style="position:absolute;left:0;top:0;width:11896;height:1270" type="#_x0000_t75" stroked="false">
              <v:imagedata r:id="rId6" o:title=""/>
            </v:shape>
            <v:shape style="position:absolute;left:8280;top:1024;width:3066;height:1444" type="#_x0000_t75" stroked="false">
              <v:imagedata r:id="rId7" o:titl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5"/>
        </w:rPr>
      </w:pPr>
    </w:p>
    <w:p>
      <w:pPr>
        <w:pStyle w:val="Heading1"/>
        <w:spacing w:before="93"/>
      </w:pPr>
      <w:r>
        <w:rPr/>
        <w:t>Development site name and location</w:t>
      </w:r>
    </w:p>
    <w:p>
      <w:pPr>
        <w:pStyle w:val="BodyText"/>
        <w:rPr>
          <w:b/>
        </w:rPr>
      </w:pPr>
    </w:p>
    <w:tbl>
      <w:tblPr>
        <w:tblW w:w="0" w:type="auto"/>
        <w:jc w:val="left"/>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0"/>
        <w:gridCol w:w="6333"/>
      </w:tblGrid>
      <w:tr>
        <w:trPr>
          <w:trHeight w:val="417" w:hRule="atLeast"/>
        </w:trPr>
        <w:tc>
          <w:tcPr>
            <w:tcW w:w="2830" w:type="dxa"/>
            <w:shd w:val="clear" w:color="auto" w:fill="009CA7"/>
          </w:tcPr>
          <w:p>
            <w:pPr>
              <w:pStyle w:val="TableParagraph"/>
              <w:rPr>
                <w:b/>
                <w:sz w:val="22"/>
              </w:rPr>
            </w:pPr>
            <w:r>
              <w:rPr>
                <w:b/>
                <w:color w:val="FFFFFF"/>
                <w:sz w:val="22"/>
              </w:rPr>
              <w:t>Development site name*</w:t>
            </w:r>
          </w:p>
        </w:tc>
        <w:tc>
          <w:tcPr>
            <w:tcW w:w="6333" w:type="dxa"/>
          </w:tcPr>
          <w:p>
            <w:pPr>
              <w:pStyle w:val="TableParagraph"/>
              <w:ind w:left="0"/>
              <w:rPr>
                <w:rFonts w:ascii="Times New Roman"/>
                <w:sz w:val="22"/>
              </w:rPr>
            </w:pPr>
          </w:p>
        </w:tc>
      </w:tr>
      <w:tr>
        <w:trPr>
          <w:trHeight w:val="419" w:hRule="atLeast"/>
        </w:trPr>
        <w:tc>
          <w:tcPr>
            <w:tcW w:w="2830" w:type="dxa"/>
            <w:shd w:val="clear" w:color="auto" w:fill="009CA7"/>
          </w:tcPr>
          <w:p>
            <w:pPr>
              <w:pStyle w:val="TableParagraph"/>
              <w:rPr>
                <w:b/>
                <w:sz w:val="22"/>
              </w:rPr>
            </w:pPr>
            <w:r>
              <w:rPr>
                <w:b/>
                <w:color w:val="FFFFFF"/>
                <w:sz w:val="22"/>
              </w:rPr>
              <w:t>Planning reference</w:t>
            </w:r>
          </w:p>
        </w:tc>
        <w:tc>
          <w:tcPr>
            <w:tcW w:w="6333" w:type="dxa"/>
          </w:tcPr>
          <w:p>
            <w:pPr>
              <w:pStyle w:val="TableParagraph"/>
              <w:ind w:left="0"/>
              <w:rPr>
                <w:rFonts w:ascii="Times New Roman"/>
                <w:sz w:val="22"/>
              </w:rPr>
            </w:pPr>
          </w:p>
        </w:tc>
      </w:tr>
    </w:tbl>
    <w:p>
      <w:pPr>
        <w:pStyle w:val="BodyText"/>
        <w:spacing w:before="11"/>
        <w:rPr>
          <w:b/>
          <w:sz w:val="18"/>
        </w:rPr>
      </w:pPr>
    </w:p>
    <w:tbl>
      <w:tblPr>
        <w:tblW w:w="0" w:type="auto"/>
        <w:jc w:val="left"/>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7"/>
        <w:gridCol w:w="7464"/>
      </w:tblGrid>
      <w:tr>
        <w:trPr>
          <w:trHeight w:val="417" w:hRule="atLeast"/>
        </w:trPr>
        <w:tc>
          <w:tcPr>
            <w:tcW w:w="1697" w:type="dxa"/>
            <w:shd w:val="clear" w:color="auto" w:fill="009CA7"/>
          </w:tcPr>
          <w:p>
            <w:pPr>
              <w:pStyle w:val="TableParagraph"/>
              <w:rPr>
                <w:b/>
                <w:sz w:val="22"/>
              </w:rPr>
            </w:pPr>
            <w:r>
              <w:rPr>
                <w:b/>
                <w:color w:val="FFFFFF"/>
                <w:sz w:val="22"/>
              </w:rPr>
              <w:t>Address 1</w:t>
            </w:r>
          </w:p>
        </w:tc>
        <w:tc>
          <w:tcPr>
            <w:tcW w:w="7464" w:type="dxa"/>
          </w:tcPr>
          <w:p>
            <w:pPr>
              <w:pStyle w:val="TableParagraph"/>
              <w:ind w:left="0"/>
              <w:rPr>
                <w:rFonts w:ascii="Times New Roman"/>
                <w:sz w:val="22"/>
              </w:rPr>
            </w:pPr>
          </w:p>
        </w:tc>
      </w:tr>
      <w:tr>
        <w:trPr>
          <w:trHeight w:val="418" w:hRule="atLeast"/>
        </w:trPr>
        <w:tc>
          <w:tcPr>
            <w:tcW w:w="1697" w:type="dxa"/>
            <w:shd w:val="clear" w:color="auto" w:fill="009CA7"/>
          </w:tcPr>
          <w:p>
            <w:pPr>
              <w:pStyle w:val="TableParagraph"/>
              <w:rPr>
                <w:b/>
                <w:sz w:val="22"/>
              </w:rPr>
            </w:pPr>
            <w:r>
              <w:rPr>
                <w:b/>
                <w:color w:val="FFFFFF"/>
                <w:sz w:val="22"/>
              </w:rPr>
              <w:t>Address 2</w:t>
            </w:r>
          </w:p>
        </w:tc>
        <w:tc>
          <w:tcPr>
            <w:tcW w:w="7464" w:type="dxa"/>
          </w:tcPr>
          <w:p>
            <w:pPr>
              <w:pStyle w:val="TableParagraph"/>
              <w:ind w:left="0"/>
              <w:rPr>
                <w:rFonts w:ascii="Times New Roman"/>
                <w:sz w:val="22"/>
              </w:rPr>
            </w:pPr>
          </w:p>
        </w:tc>
      </w:tr>
      <w:tr>
        <w:trPr>
          <w:trHeight w:val="417" w:hRule="atLeast"/>
        </w:trPr>
        <w:tc>
          <w:tcPr>
            <w:tcW w:w="1697" w:type="dxa"/>
            <w:shd w:val="clear" w:color="auto" w:fill="009CA7"/>
          </w:tcPr>
          <w:p>
            <w:pPr>
              <w:pStyle w:val="TableParagraph"/>
              <w:rPr>
                <w:b/>
                <w:sz w:val="22"/>
              </w:rPr>
            </w:pPr>
            <w:r>
              <w:rPr>
                <w:b/>
                <w:color w:val="FFFFFF"/>
                <w:sz w:val="22"/>
              </w:rPr>
              <w:t>Address 3</w:t>
            </w:r>
          </w:p>
        </w:tc>
        <w:tc>
          <w:tcPr>
            <w:tcW w:w="7464" w:type="dxa"/>
          </w:tcPr>
          <w:p>
            <w:pPr>
              <w:pStyle w:val="TableParagraph"/>
              <w:ind w:left="0"/>
              <w:rPr>
                <w:rFonts w:ascii="Times New Roman"/>
                <w:sz w:val="22"/>
              </w:rPr>
            </w:pPr>
          </w:p>
        </w:tc>
      </w:tr>
      <w:tr>
        <w:trPr>
          <w:trHeight w:val="419" w:hRule="atLeast"/>
        </w:trPr>
        <w:tc>
          <w:tcPr>
            <w:tcW w:w="1697" w:type="dxa"/>
            <w:shd w:val="clear" w:color="auto" w:fill="009CA7"/>
          </w:tcPr>
          <w:p>
            <w:pPr>
              <w:pStyle w:val="TableParagraph"/>
              <w:rPr>
                <w:b/>
                <w:sz w:val="22"/>
              </w:rPr>
            </w:pPr>
            <w:r>
              <w:rPr>
                <w:b/>
                <w:color w:val="FFFFFF"/>
                <w:sz w:val="22"/>
              </w:rPr>
              <w:t>Postcode</w:t>
            </w:r>
          </w:p>
        </w:tc>
        <w:tc>
          <w:tcPr>
            <w:tcW w:w="7464" w:type="dxa"/>
          </w:tcPr>
          <w:p>
            <w:pPr>
              <w:pStyle w:val="TableParagraph"/>
              <w:ind w:left="0"/>
              <w:rPr>
                <w:rFonts w:ascii="Times New Roman"/>
                <w:sz w:val="22"/>
              </w:rPr>
            </w:pPr>
          </w:p>
        </w:tc>
      </w:tr>
    </w:tbl>
    <w:p>
      <w:pPr>
        <w:pStyle w:val="BodyText"/>
        <w:rPr>
          <w:b/>
          <w:sz w:val="24"/>
        </w:rPr>
      </w:pPr>
    </w:p>
    <w:p>
      <w:pPr>
        <w:spacing w:before="206"/>
        <w:ind w:left="120" w:right="0" w:firstLine="0"/>
        <w:jc w:val="left"/>
        <w:rPr>
          <w:b/>
          <w:sz w:val="22"/>
        </w:rPr>
      </w:pPr>
      <w:r>
        <w:rPr>
          <w:b/>
          <w:sz w:val="22"/>
        </w:rPr>
        <w:t>Site access and health and safety</w:t>
      </w:r>
    </w:p>
    <w:p>
      <w:pPr>
        <w:pStyle w:val="BodyText"/>
        <w:ind w:left="120" w:right="641"/>
      </w:pPr>
      <w:r>
        <w:rPr/>
        <w:t>In this section we need to understand how to access your site and any impacts to health and safety.</w:t>
      </w:r>
    </w:p>
    <w:p>
      <w:pPr>
        <w:pStyle w:val="BodyText"/>
        <w:spacing w:before="1"/>
        <w:rPr>
          <w:sz w:val="19"/>
        </w:rPr>
      </w:pPr>
    </w:p>
    <w:tbl>
      <w:tblPr>
        <w:tblW w:w="0" w:type="auto"/>
        <w:jc w:val="left"/>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0"/>
        <w:gridCol w:w="1035"/>
        <w:gridCol w:w="1039"/>
      </w:tblGrid>
      <w:tr>
        <w:trPr>
          <w:trHeight w:val="257" w:hRule="atLeast"/>
        </w:trPr>
        <w:tc>
          <w:tcPr>
            <w:tcW w:w="7090" w:type="dxa"/>
            <w:shd w:val="clear" w:color="auto" w:fill="009CA7"/>
          </w:tcPr>
          <w:p>
            <w:pPr>
              <w:pStyle w:val="TableParagraph"/>
              <w:spacing w:line="238" w:lineRule="exact"/>
              <w:rPr>
                <w:b/>
                <w:sz w:val="22"/>
              </w:rPr>
            </w:pPr>
            <w:r>
              <w:rPr>
                <w:b/>
                <w:color w:val="FFFFFF"/>
                <w:sz w:val="22"/>
              </w:rPr>
              <w:t>Item</w:t>
            </w:r>
          </w:p>
        </w:tc>
        <w:tc>
          <w:tcPr>
            <w:tcW w:w="1035" w:type="dxa"/>
            <w:shd w:val="clear" w:color="auto" w:fill="009CA7"/>
          </w:tcPr>
          <w:p>
            <w:pPr>
              <w:pStyle w:val="TableParagraph"/>
              <w:spacing w:line="238" w:lineRule="exact"/>
              <w:rPr>
                <w:b/>
                <w:sz w:val="22"/>
              </w:rPr>
            </w:pPr>
            <w:r>
              <w:rPr>
                <w:b/>
                <w:color w:val="FFFFFF"/>
                <w:sz w:val="22"/>
              </w:rPr>
              <w:t>Yes</w:t>
            </w:r>
          </w:p>
        </w:tc>
        <w:tc>
          <w:tcPr>
            <w:tcW w:w="1039" w:type="dxa"/>
            <w:shd w:val="clear" w:color="auto" w:fill="009CA7"/>
          </w:tcPr>
          <w:p>
            <w:pPr>
              <w:pStyle w:val="TableParagraph"/>
              <w:spacing w:line="238" w:lineRule="exact"/>
              <w:rPr>
                <w:b/>
                <w:sz w:val="22"/>
              </w:rPr>
            </w:pPr>
            <w:r>
              <w:rPr>
                <w:b/>
                <w:color w:val="FFFFFF"/>
                <w:sz w:val="22"/>
              </w:rPr>
              <w:t>No</w:t>
            </w:r>
          </w:p>
        </w:tc>
      </w:tr>
      <w:tr>
        <w:trPr>
          <w:trHeight w:val="417" w:hRule="atLeast"/>
        </w:trPr>
        <w:tc>
          <w:tcPr>
            <w:tcW w:w="7090" w:type="dxa"/>
          </w:tcPr>
          <w:p>
            <w:pPr>
              <w:pStyle w:val="TableParagraph"/>
              <w:rPr>
                <w:sz w:val="22"/>
              </w:rPr>
            </w:pPr>
            <w:r>
              <w:rPr>
                <w:sz w:val="22"/>
              </w:rPr>
              <w:t>Is the site located on (or adjacent to) a private road?*</w:t>
            </w:r>
          </w:p>
        </w:tc>
        <w:tc>
          <w:tcPr>
            <w:tcW w:w="1035" w:type="dxa"/>
          </w:tcPr>
          <w:p>
            <w:pPr>
              <w:pStyle w:val="TableParagraph"/>
              <w:spacing w:line="397" w:lineRule="exact"/>
              <w:rPr>
                <w:sz w:val="36"/>
              </w:rPr>
            </w:pPr>
            <w:r>
              <w:rPr>
                <w:sz w:val="36"/>
              </w:rPr>
              <w:t>□</w:t>
            </w:r>
          </w:p>
        </w:tc>
        <w:tc>
          <w:tcPr>
            <w:tcW w:w="1039" w:type="dxa"/>
          </w:tcPr>
          <w:p>
            <w:pPr>
              <w:pStyle w:val="TableParagraph"/>
              <w:spacing w:line="397" w:lineRule="exact"/>
              <w:rPr>
                <w:sz w:val="36"/>
              </w:rPr>
            </w:pPr>
            <w:r>
              <w:rPr>
                <w:sz w:val="36"/>
              </w:rPr>
              <w:t>□</w:t>
            </w:r>
          </w:p>
        </w:tc>
      </w:tr>
    </w:tbl>
    <w:p>
      <w:pPr>
        <w:pStyle w:val="BodyText"/>
        <w:spacing w:before="1"/>
        <w:rPr>
          <w:sz w:val="19"/>
        </w:rPr>
      </w:pPr>
    </w:p>
    <w:tbl>
      <w:tblPr>
        <w:tblW w:w="0" w:type="auto"/>
        <w:jc w:val="left"/>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7"/>
        <w:gridCol w:w="7464"/>
      </w:tblGrid>
      <w:tr>
        <w:trPr>
          <w:trHeight w:val="418" w:hRule="atLeast"/>
        </w:trPr>
        <w:tc>
          <w:tcPr>
            <w:tcW w:w="9161" w:type="dxa"/>
            <w:gridSpan w:val="2"/>
            <w:shd w:val="clear" w:color="auto" w:fill="009CA7"/>
          </w:tcPr>
          <w:p>
            <w:pPr>
              <w:pStyle w:val="TableParagraph"/>
              <w:spacing w:before="82"/>
              <w:ind w:left="3129" w:right="3120"/>
              <w:jc w:val="center"/>
              <w:rPr>
                <w:b/>
                <w:sz w:val="22"/>
              </w:rPr>
            </w:pPr>
            <w:r>
              <w:rPr>
                <w:b/>
                <w:color w:val="FFFFFF"/>
                <w:sz w:val="22"/>
              </w:rPr>
              <w:t>Private road owners details</w:t>
            </w:r>
          </w:p>
        </w:tc>
      </w:tr>
      <w:tr>
        <w:trPr>
          <w:trHeight w:val="419" w:hRule="atLeast"/>
        </w:trPr>
        <w:tc>
          <w:tcPr>
            <w:tcW w:w="1697" w:type="dxa"/>
            <w:shd w:val="clear" w:color="auto" w:fill="009CA7"/>
          </w:tcPr>
          <w:p>
            <w:pPr>
              <w:pStyle w:val="TableParagraph"/>
              <w:rPr>
                <w:b/>
                <w:sz w:val="22"/>
              </w:rPr>
            </w:pPr>
            <w:r>
              <w:rPr>
                <w:b/>
                <w:color w:val="FFFFFF"/>
                <w:sz w:val="22"/>
              </w:rPr>
              <w:t>Name</w:t>
            </w:r>
          </w:p>
        </w:tc>
        <w:tc>
          <w:tcPr>
            <w:tcW w:w="7464" w:type="dxa"/>
          </w:tcPr>
          <w:p>
            <w:pPr>
              <w:pStyle w:val="TableParagraph"/>
              <w:ind w:left="0"/>
              <w:rPr>
                <w:rFonts w:ascii="Times New Roman"/>
                <w:sz w:val="22"/>
              </w:rPr>
            </w:pPr>
          </w:p>
        </w:tc>
      </w:tr>
      <w:tr>
        <w:trPr>
          <w:trHeight w:val="415" w:hRule="atLeast"/>
        </w:trPr>
        <w:tc>
          <w:tcPr>
            <w:tcW w:w="1697" w:type="dxa"/>
            <w:shd w:val="clear" w:color="auto" w:fill="009CA7"/>
          </w:tcPr>
          <w:p>
            <w:pPr>
              <w:pStyle w:val="TableParagraph"/>
              <w:rPr>
                <w:b/>
                <w:sz w:val="22"/>
              </w:rPr>
            </w:pPr>
            <w:r>
              <w:rPr>
                <w:b/>
                <w:color w:val="FFFFFF"/>
                <w:sz w:val="22"/>
              </w:rPr>
              <w:t>Telephone</w:t>
            </w:r>
          </w:p>
        </w:tc>
        <w:tc>
          <w:tcPr>
            <w:tcW w:w="7464" w:type="dxa"/>
          </w:tcPr>
          <w:p>
            <w:pPr>
              <w:pStyle w:val="TableParagraph"/>
              <w:ind w:left="0"/>
              <w:rPr>
                <w:rFonts w:ascii="Times New Roman"/>
                <w:sz w:val="22"/>
              </w:rPr>
            </w:pPr>
          </w:p>
        </w:tc>
      </w:tr>
      <w:tr>
        <w:trPr>
          <w:trHeight w:val="419" w:hRule="atLeast"/>
        </w:trPr>
        <w:tc>
          <w:tcPr>
            <w:tcW w:w="1697" w:type="dxa"/>
            <w:shd w:val="clear" w:color="auto" w:fill="009CA7"/>
          </w:tcPr>
          <w:p>
            <w:pPr>
              <w:pStyle w:val="TableParagraph"/>
              <w:spacing w:before="1"/>
              <w:rPr>
                <w:b/>
                <w:sz w:val="22"/>
              </w:rPr>
            </w:pPr>
            <w:r>
              <w:rPr>
                <w:b/>
                <w:color w:val="FFFFFF"/>
                <w:sz w:val="22"/>
              </w:rPr>
              <w:t>Email</w:t>
            </w:r>
          </w:p>
        </w:tc>
        <w:tc>
          <w:tcPr>
            <w:tcW w:w="7464" w:type="dxa"/>
          </w:tcPr>
          <w:p>
            <w:pPr>
              <w:pStyle w:val="TableParagraph"/>
              <w:ind w:left="0"/>
              <w:rPr>
                <w:rFonts w:ascii="Times New Roman"/>
                <w:sz w:val="22"/>
              </w:rPr>
            </w:pPr>
          </w:p>
        </w:tc>
      </w:tr>
    </w:tbl>
    <w:p>
      <w:pPr>
        <w:pStyle w:val="BodyText"/>
        <w:rPr>
          <w:sz w:val="20"/>
        </w:rPr>
      </w:pPr>
    </w:p>
    <w:p>
      <w:pPr>
        <w:pStyle w:val="BodyText"/>
        <w:rPr>
          <w:sz w:val="19"/>
        </w:rPr>
      </w:pPr>
    </w:p>
    <w:tbl>
      <w:tblPr>
        <w:tblW w:w="0" w:type="auto"/>
        <w:jc w:val="left"/>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0"/>
        <w:gridCol w:w="1035"/>
        <w:gridCol w:w="1039"/>
      </w:tblGrid>
      <w:tr>
        <w:trPr>
          <w:trHeight w:val="256" w:hRule="atLeast"/>
        </w:trPr>
        <w:tc>
          <w:tcPr>
            <w:tcW w:w="7090" w:type="dxa"/>
            <w:shd w:val="clear" w:color="auto" w:fill="009CA7"/>
          </w:tcPr>
          <w:p>
            <w:pPr>
              <w:pStyle w:val="TableParagraph"/>
              <w:spacing w:line="236" w:lineRule="exact"/>
              <w:rPr>
                <w:b/>
                <w:sz w:val="22"/>
              </w:rPr>
            </w:pPr>
            <w:r>
              <w:rPr>
                <w:b/>
                <w:color w:val="FFFFFF"/>
                <w:sz w:val="22"/>
              </w:rPr>
              <w:t>Item</w:t>
            </w:r>
          </w:p>
        </w:tc>
        <w:tc>
          <w:tcPr>
            <w:tcW w:w="1035" w:type="dxa"/>
            <w:shd w:val="clear" w:color="auto" w:fill="009CA7"/>
          </w:tcPr>
          <w:p>
            <w:pPr>
              <w:pStyle w:val="TableParagraph"/>
              <w:spacing w:line="236" w:lineRule="exact"/>
              <w:rPr>
                <w:b/>
                <w:sz w:val="22"/>
              </w:rPr>
            </w:pPr>
            <w:r>
              <w:rPr>
                <w:b/>
                <w:color w:val="FFFFFF"/>
                <w:sz w:val="22"/>
              </w:rPr>
              <w:t>Yes</w:t>
            </w:r>
          </w:p>
        </w:tc>
        <w:tc>
          <w:tcPr>
            <w:tcW w:w="1039" w:type="dxa"/>
            <w:shd w:val="clear" w:color="auto" w:fill="009CA7"/>
          </w:tcPr>
          <w:p>
            <w:pPr>
              <w:pStyle w:val="TableParagraph"/>
              <w:spacing w:line="236" w:lineRule="exact"/>
              <w:rPr>
                <w:b/>
                <w:sz w:val="22"/>
              </w:rPr>
            </w:pPr>
            <w:r>
              <w:rPr>
                <w:b/>
                <w:color w:val="FFFFFF"/>
                <w:sz w:val="22"/>
              </w:rPr>
              <w:t>No</w:t>
            </w:r>
          </w:p>
        </w:tc>
      </w:tr>
      <w:tr>
        <w:trPr>
          <w:trHeight w:val="509" w:hRule="atLeast"/>
        </w:trPr>
        <w:tc>
          <w:tcPr>
            <w:tcW w:w="7090" w:type="dxa"/>
          </w:tcPr>
          <w:p>
            <w:pPr>
              <w:pStyle w:val="TableParagraph"/>
              <w:spacing w:line="254" w:lineRule="exact" w:before="3"/>
              <w:ind w:right="146"/>
              <w:rPr>
                <w:sz w:val="22"/>
              </w:rPr>
            </w:pPr>
            <w:r>
              <w:rPr>
                <w:sz w:val="22"/>
              </w:rPr>
              <w:t>Does our surveyor or engineering teams require an induction to access your site? (If no, go to the next question) *</w:t>
            </w:r>
          </w:p>
        </w:tc>
        <w:tc>
          <w:tcPr>
            <w:tcW w:w="1035" w:type="dxa"/>
          </w:tcPr>
          <w:p>
            <w:pPr>
              <w:pStyle w:val="TableParagraph"/>
              <w:spacing w:line="413" w:lineRule="exact"/>
              <w:rPr>
                <w:sz w:val="36"/>
              </w:rPr>
            </w:pPr>
            <w:r>
              <w:rPr>
                <w:sz w:val="36"/>
              </w:rPr>
              <w:t>□</w:t>
            </w:r>
          </w:p>
        </w:tc>
        <w:tc>
          <w:tcPr>
            <w:tcW w:w="1039" w:type="dxa"/>
          </w:tcPr>
          <w:p>
            <w:pPr>
              <w:pStyle w:val="TableParagraph"/>
              <w:spacing w:line="413" w:lineRule="exact"/>
              <w:rPr>
                <w:sz w:val="36"/>
              </w:rPr>
            </w:pPr>
            <w:r>
              <w:rPr>
                <w:sz w:val="36"/>
              </w:rPr>
              <w:t>□</w:t>
            </w:r>
          </w:p>
        </w:tc>
      </w:tr>
    </w:tbl>
    <w:p>
      <w:pPr>
        <w:pStyle w:val="BodyText"/>
        <w:rPr>
          <w:sz w:val="20"/>
        </w:rPr>
      </w:pPr>
    </w:p>
    <w:p>
      <w:pPr>
        <w:pStyle w:val="BodyText"/>
        <w:spacing w:after="1"/>
        <w:rPr>
          <w:sz w:val="20"/>
        </w:rPr>
      </w:pPr>
    </w:p>
    <w:tbl>
      <w:tblPr>
        <w:tblW w:w="0" w:type="auto"/>
        <w:jc w:val="left"/>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0"/>
        <w:gridCol w:w="1035"/>
        <w:gridCol w:w="1039"/>
      </w:tblGrid>
      <w:tr>
        <w:trPr>
          <w:trHeight w:val="255" w:hRule="atLeast"/>
        </w:trPr>
        <w:tc>
          <w:tcPr>
            <w:tcW w:w="7090" w:type="dxa"/>
            <w:shd w:val="clear" w:color="auto" w:fill="009CA7"/>
          </w:tcPr>
          <w:p>
            <w:pPr>
              <w:pStyle w:val="TableParagraph"/>
              <w:spacing w:line="235" w:lineRule="exact"/>
              <w:rPr>
                <w:b/>
                <w:sz w:val="22"/>
              </w:rPr>
            </w:pPr>
            <w:r>
              <w:rPr>
                <w:b/>
                <w:color w:val="FFFFFF"/>
                <w:sz w:val="22"/>
              </w:rPr>
              <w:t>Item</w:t>
            </w:r>
          </w:p>
        </w:tc>
        <w:tc>
          <w:tcPr>
            <w:tcW w:w="1035" w:type="dxa"/>
            <w:shd w:val="clear" w:color="auto" w:fill="009CA7"/>
          </w:tcPr>
          <w:p>
            <w:pPr>
              <w:pStyle w:val="TableParagraph"/>
              <w:spacing w:line="235" w:lineRule="exact"/>
              <w:rPr>
                <w:b/>
                <w:sz w:val="22"/>
              </w:rPr>
            </w:pPr>
            <w:r>
              <w:rPr>
                <w:b/>
                <w:color w:val="FFFFFF"/>
                <w:sz w:val="22"/>
              </w:rPr>
              <w:t>Yes</w:t>
            </w:r>
          </w:p>
        </w:tc>
        <w:tc>
          <w:tcPr>
            <w:tcW w:w="1039" w:type="dxa"/>
            <w:shd w:val="clear" w:color="auto" w:fill="009CA7"/>
          </w:tcPr>
          <w:p>
            <w:pPr>
              <w:pStyle w:val="TableParagraph"/>
              <w:spacing w:line="235" w:lineRule="exact"/>
              <w:rPr>
                <w:b/>
                <w:sz w:val="22"/>
              </w:rPr>
            </w:pPr>
            <w:r>
              <w:rPr>
                <w:b/>
                <w:color w:val="FFFFFF"/>
                <w:sz w:val="22"/>
              </w:rPr>
              <w:t>No</w:t>
            </w:r>
          </w:p>
        </w:tc>
      </w:tr>
      <w:tr>
        <w:trPr>
          <w:trHeight w:val="510" w:hRule="atLeast"/>
        </w:trPr>
        <w:tc>
          <w:tcPr>
            <w:tcW w:w="7090" w:type="dxa"/>
          </w:tcPr>
          <w:p>
            <w:pPr>
              <w:pStyle w:val="TableParagraph"/>
              <w:spacing w:line="254" w:lineRule="exact" w:before="3"/>
              <w:ind w:right="366"/>
              <w:rPr>
                <w:sz w:val="22"/>
              </w:rPr>
            </w:pPr>
            <w:r>
              <w:rPr>
                <w:sz w:val="22"/>
              </w:rPr>
              <w:t>Are there any site-specific health &amp; safety hazards? Including but not limited to, hazardous material, asbestos, chemicals or fuel.</w:t>
            </w:r>
          </w:p>
        </w:tc>
        <w:tc>
          <w:tcPr>
            <w:tcW w:w="1035" w:type="dxa"/>
          </w:tcPr>
          <w:p>
            <w:pPr>
              <w:pStyle w:val="TableParagraph"/>
              <w:rPr>
                <w:sz w:val="36"/>
              </w:rPr>
            </w:pPr>
            <w:r>
              <w:rPr>
                <w:sz w:val="36"/>
              </w:rPr>
              <w:t>□</w:t>
            </w:r>
          </w:p>
        </w:tc>
        <w:tc>
          <w:tcPr>
            <w:tcW w:w="1039" w:type="dxa"/>
          </w:tcPr>
          <w:p>
            <w:pPr>
              <w:pStyle w:val="TableParagraph"/>
              <w:rPr>
                <w:sz w:val="36"/>
              </w:rPr>
            </w:pPr>
            <w:r>
              <w:rPr>
                <w:sz w:val="36"/>
              </w:rPr>
              <w:t>□</w:t>
            </w:r>
          </w:p>
        </w:tc>
      </w:tr>
      <w:tr>
        <w:trPr>
          <w:trHeight w:val="2529" w:hRule="atLeast"/>
        </w:trPr>
        <w:tc>
          <w:tcPr>
            <w:tcW w:w="9164" w:type="dxa"/>
            <w:gridSpan w:val="3"/>
          </w:tcPr>
          <w:p>
            <w:pPr>
              <w:pStyle w:val="TableParagraph"/>
              <w:spacing w:line="253" w:lineRule="exact"/>
              <w:rPr>
                <w:sz w:val="22"/>
              </w:rPr>
            </w:pPr>
            <w:r>
              <w:rPr>
                <w:sz w:val="22"/>
              </w:rPr>
              <w:t>If yes, please add a description of these hazards below:</w:t>
            </w:r>
          </w:p>
        </w:tc>
      </w:tr>
    </w:tbl>
    <w:p>
      <w:pPr>
        <w:spacing w:after="0" w:line="253" w:lineRule="exact"/>
        <w:rPr>
          <w:sz w:val="22"/>
        </w:rPr>
        <w:sectPr>
          <w:pgSz w:w="11910" w:h="16840"/>
          <w:pgMar w:header="0" w:footer="1018" w:top="0" w:bottom="1200" w:left="1080" w:right="1060"/>
        </w:sectPr>
      </w:pPr>
    </w:p>
    <w:p>
      <w:pPr>
        <w:pStyle w:val="BodyText"/>
        <w:rPr>
          <w:sz w:val="20"/>
        </w:rPr>
      </w:pPr>
      <w:r>
        <w:rPr/>
        <w:pict>
          <v:group style="position:absolute;margin-left:0pt;margin-top:.02pt;width:594.8pt;height:123.4pt;mso-position-horizontal-relative:page;mso-position-vertical-relative:page;z-index:-253722624" coordorigin="0,0" coordsize="11896,2468">
            <v:shape style="position:absolute;left:0;top:0;width:11896;height:1270" type="#_x0000_t75" stroked="false">
              <v:imagedata r:id="rId6" o:title=""/>
            </v:shape>
            <v:shape style="position:absolute;left:8280;top:1024;width:3066;height:1444" type="#_x0000_t75" stroked="false">
              <v:imagedata r:id="rId7" o:titl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7"/>
        </w:rPr>
      </w:pPr>
    </w:p>
    <w:p>
      <w:pPr>
        <w:pStyle w:val="Heading1"/>
        <w:spacing w:line="252" w:lineRule="exact" w:before="93"/>
      </w:pPr>
      <w:r>
        <w:rPr/>
        <w:t>Site history</w:t>
      </w:r>
    </w:p>
    <w:p>
      <w:pPr>
        <w:pStyle w:val="BodyText"/>
        <w:ind w:left="120" w:right="140"/>
      </w:pPr>
      <w:r>
        <w:rPr/>
        <w:t>In this section we need to understand more about the history of the site you wish to develop, please indicate below if your site is either a brownfield site or greenfield site alongside a summary of its previous and proposed use:</w:t>
      </w:r>
    </w:p>
    <w:p>
      <w:pPr>
        <w:pStyle w:val="BodyText"/>
      </w:pPr>
    </w:p>
    <w:tbl>
      <w:tblPr>
        <w:tblW w:w="0" w:type="auto"/>
        <w:jc w:val="left"/>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62"/>
      </w:tblGrid>
      <w:tr>
        <w:trPr>
          <w:trHeight w:val="256" w:hRule="atLeast"/>
        </w:trPr>
        <w:tc>
          <w:tcPr>
            <w:tcW w:w="9162" w:type="dxa"/>
            <w:shd w:val="clear" w:color="auto" w:fill="009CA7"/>
          </w:tcPr>
          <w:p>
            <w:pPr>
              <w:pStyle w:val="TableParagraph"/>
              <w:spacing w:line="236" w:lineRule="exact"/>
              <w:rPr>
                <w:b/>
                <w:sz w:val="22"/>
              </w:rPr>
            </w:pPr>
            <w:r>
              <w:rPr>
                <w:b/>
                <w:color w:val="FFFFFF"/>
                <w:sz w:val="22"/>
              </w:rPr>
              <w:t>Item</w:t>
            </w:r>
          </w:p>
        </w:tc>
      </w:tr>
      <w:tr>
        <w:trPr>
          <w:trHeight w:val="1103" w:hRule="atLeast"/>
        </w:trPr>
        <w:tc>
          <w:tcPr>
            <w:tcW w:w="9162" w:type="dxa"/>
          </w:tcPr>
          <w:p>
            <w:pPr>
              <w:pStyle w:val="TableParagraph"/>
              <w:rPr>
                <w:sz w:val="22"/>
              </w:rPr>
            </w:pPr>
            <w:r>
              <w:rPr>
                <w:sz w:val="22"/>
              </w:rPr>
              <w:t>Please provide us a brief summary of the development site’s previous and current use:</w:t>
            </w:r>
          </w:p>
        </w:tc>
      </w:tr>
      <w:tr>
        <w:trPr>
          <w:trHeight w:val="1120" w:hRule="atLeast"/>
        </w:trPr>
        <w:tc>
          <w:tcPr>
            <w:tcW w:w="9162" w:type="dxa"/>
          </w:tcPr>
          <w:p>
            <w:pPr>
              <w:pStyle w:val="TableParagraph"/>
              <w:rPr>
                <w:sz w:val="22"/>
              </w:rPr>
            </w:pPr>
            <w:r>
              <w:rPr>
                <w:sz w:val="22"/>
              </w:rPr>
              <w:t>Please provide us a brief summary of the development site’s planned use:</w:t>
            </w:r>
          </w:p>
        </w:tc>
      </w:tr>
    </w:tbl>
    <w:p>
      <w:pPr>
        <w:pStyle w:val="BodyText"/>
      </w:pPr>
    </w:p>
    <w:p>
      <w:pPr>
        <w:pStyle w:val="BodyText"/>
        <w:ind w:left="120" w:right="507"/>
      </w:pPr>
      <w:r>
        <w:rPr>
          <w:b/>
        </w:rPr>
        <w:t>Please note: </w:t>
      </w:r>
      <w:r>
        <w:rPr/>
        <w:t>if the site has ever had chemicals stored on it these may have contaminated the ground, therefore you will need to provide a soil survey.</w:t>
      </w:r>
    </w:p>
    <w:p>
      <w:pPr>
        <w:pStyle w:val="BodyText"/>
        <w:spacing w:before="10" w:after="1"/>
        <w:rPr>
          <w:sz w:val="18"/>
        </w:rPr>
      </w:pPr>
    </w:p>
    <w:tbl>
      <w:tblPr>
        <w:tblW w:w="0" w:type="auto"/>
        <w:jc w:val="left"/>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0"/>
        <w:gridCol w:w="1035"/>
        <w:gridCol w:w="1039"/>
      </w:tblGrid>
      <w:tr>
        <w:trPr>
          <w:trHeight w:val="256" w:hRule="atLeast"/>
        </w:trPr>
        <w:tc>
          <w:tcPr>
            <w:tcW w:w="7090" w:type="dxa"/>
            <w:shd w:val="clear" w:color="auto" w:fill="009CA7"/>
          </w:tcPr>
          <w:p>
            <w:pPr>
              <w:pStyle w:val="TableParagraph"/>
              <w:spacing w:line="235" w:lineRule="exact" w:before="1"/>
              <w:rPr>
                <w:b/>
                <w:sz w:val="22"/>
              </w:rPr>
            </w:pPr>
            <w:r>
              <w:rPr>
                <w:b/>
                <w:color w:val="FFFFFF"/>
                <w:sz w:val="22"/>
              </w:rPr>
              <w:t>Item</w:t>
            </w:r>
          </w:p>
        </w:tc>
        <w:tc>
          <w:tcPr>
            <w:tcW w:w="1035" w:type="dxa"/>
            <w:shd w:val="clear" w:color="auto" w:fill="009CA7"/>
          </w:tcPr>
          <w:p>
            <w:pPr>
              <w:pStyle w:val="TableParagraph"/>
              <w:spacing w:line="235" w:lineRule="exact" w:before="1"/>
              <w:rPr>
                <w:b/>
                <w:sz w:val="22"/>
              </w:rPr>
            </w:pPr>
            <w:r>
              <w:rPr>
                <w:b/>
                <w:color w:val="FFFFFF"/>
                <w:sz w:val="22"/>
              </w:rPr>
              <w:t>Yes</w:t>
            </w:r>
          </w:p>
        </w:tc>
        <w:tc>
          <w:tcPr>
            <w:tcW w:w="1039" w:type="dxa"/>
            <w:shd w:val="clear" w:color="auto" w:fill="009CA7"/>
          </w:tcPr>
          <w:p>
            <w:pPr>
              <w:pStyle w:val="TableParagraph"/>
              <w:spacing w:line="235" w:lineRule="exact" w:before="1"/>
              <w:rPr>
                <w:b/>
                <w:sz w:val="22"/>
              </w:rPr>
            </w:pPr>
            <w:r>
              <w:rPr>
                <w:b/>
                <w:color w:val="FFFFFF"/>
                <w:sz w:val="22"/>
              </w:rPr>
              <w:t>No</w:t>
            </w:r>
          </w:p>
        </w:tc>
      </w:tr>
      <w:tr>
        <w:trPr>
          <w:trHeight w:val="417" w:hRule="atLeast"/>
        </w:trPr>
        <w:tc>
          <w:tcPr>
            <w:tcW w:w="7090" w:type="dxa"/>
          </w:tcPr>
          <w:p>
            <w:pPr>
              <w:pStyle w:val="TableParagraph"/>
              <w:rPr>
                <w:sz w:val="22"/>
              </w:rPr>
            </w:pPr>
            <w:r>
              <w:rPr>
                <w:sz w:val="22"/>
              </w:rPr>
              <w:t>Have you performed a soil survey? (If no, no action is required) *</w:t>
            </w:r>
          </w:p>
        </w:tc>
        <w:tc>
          <w:tcPr>
            <w:tcW w:w="1035" w:type="dxa"/>
          </w:tcPr>
          <w:p>
            <w:pPr>
              <w:pStyle w:val="TableParagraph"/>
              <w:spacing w:line="397" w:lineRule="exact"/>
              <w:rPr>
                <w:sz w:val="36"/>
              </w:rPr>
            </w:pPr>
            <w:r>
              <w:rPr>
                <w:sz w:val="36"/>
              </w:rPr>
              <w:t>□</w:t>
            </w:r>
          </w:p>
        </w:tc>
        <w:tc>
          <w:tcPr>
            <w:tcW w:w="1039" w:type="dxa"/>
          </w:tcPr>
          <w:p>
            <w:pPr>
              <w:pStyle w:val="TableParagraph"/>
              <w:spacing w:line="397" w:lineRule="exact"/>
              <w:rPr>
                <w:sz w:val="36"/>
              </w:rPr>
            </w:pPr>
            <w:r>
              <w:rPr>
                <w:sz w:val="36"/>
              </w:rPr>
              <w:t>□</w:t>
            </w:r>
          </w:p>
        </w:tc>
      </w:tr>
      <w:tr>
        <w:trPr>
          <w:trHeight w:val="258" w:hRule="atLeast"/>
        </w:trPr>
        <w:tc>
          <w:tcPr>
            <w:tcW w:w="9164" w:type="dxa"/>
            <w:gridSpan w:val="3"/>
          </w:tcPr>
          <w:p>
            <w:pPr>
              <w:pStyle w:val="TableParagraph"/>
              <w:spacing w:line="239" w:lineRule="exact"/>
              <w:rPr>
                <w:sz w:val="22"/>
              </w:rPr>
            </w:pPr>
            <w:r>
              <w:rPr>
                <w:sz w:val="22"/>
              </w:rPr>
              <w:t>If yes, please send us a copy of the soil survey with your application.</w:t>
            </w:r>
          </w:p>
        </w:tc>
      </w:tr>
    </w:tbl>
    <w:p>
      <w:pPr>
        <w:pStyle w:val="BodyText"/>
        <w:spacing w:before="10"/>
        <w:rPr>
          <w:sz w:val="23"/>
        </w:rPr>
      </w:pPr>
    </w:p>
    <w:p>
      <w:pPr>
        <w:pStyle w:val="Heading1"/>
      </w:pPr>
      <w:r>
        <w:rPr/>
        <w:t>WIAPS plumber details</w:t>
      </w:r>
    </w:p>
    <w:p>
      <w:pPr>
        <w:pStyle w:val="BodyText"/>
        <w:ind w:left="120" w:right="122"/>
      </w:pPr>
      <w:r>
        <w:rPr/>
        <w:t>We recommend using a WIAPS approved plumber. Water industry approved plumbers and contractors can be found at </w:t>
      </w:r>
      <w:hyperlink r:id="rId9">
        <w:r>
          <w:rPr>
            <w:u w:val="single"/>
          </w:rPr>
          <w:t>www.watersafe.org.uk</w:t>
        </w:r>
        <w:r>
          <w:rPr/>
          <w:t>. </w:t>
        </w:r>
      </w:hyperlink>
      <w:r>
        <w:rPr/>
        <w:t>If your plumber is a member of an approved plumber's scheme, please provide the following details and please ensure you have checked your plumber’s WIAPS status using the ‘Water Safe’ website above.</w:t>
      </w:r>
    </w:p>
    <w:p>
      <w:pPr>
        <w:pStyle w:val="BodyText"/>
      </w:pPr>
    </w:p>
    <w:tbl>
      <w:tblPr>
        <w:tblW w:w="0" w:type="auto"/>
        <w:jc w:val="left"/>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7"/>
        <w:gridCol w:w="5904"/>
      </w:tblGrid>
      <w:tr>
        <w:trPr>
          <w:trHeight w:val="417" w:hRule="atLeast"/>
        </w:trPr>
        <w:tc>
          <w:tcPr>
            <w:tcW w:w="3257" w:type="dxa"/>
            <w:shd w:val="clear" w:color="auto" w:fill="009CA7"/>
          </w:tcPr>
          <w:p>
            <w:pPr>
              <w:pStyle w:val="TableParagraph"/>
              <w:spacing w:before="1"/>
              <w:rPr>
                <w:b/>
                <w:sz w:val="22"/>
              </w:rPr>
            </w:pPr>
            <w:r>
              <w:rPr>
                <w:b/>
                <w:color w:val="FFFFFF"/>
                <w:sz w:val="22"/>
              </w:rPr>
              <w:t>WIAPS membership number</w:t>
            </w:r>
          </w:p>
        </w:tc>
        <w:tc>
          <w:tcPr>
            <w:tcW w:w="5904" w:type="dxa"/>
          </w:tcPr>
          <w:p>
            <w:pPr>
              <w:pStyle w:val="TableParagraph"/>
              <w:ind w:left="0"/>
              <w:rPr>
                <w:rFonts w:ascii="Times New Roman"/>
                <w:sz w:val="22"/>
              </w:rPr>
            </w:pPr>
          </w:p>
        </w:tc>
      </w:tr>
      <w:tr>
        <w:trPr>
          <w:trHeight w:val="417" w:hRule="atLeast"/>
        </w:trPr>
        <w:tc>
          <w:tcPr>
            <w:tcW w:w="3257" w:type="dxa"/>
            <w:shd w:val="clear" w:color="auto" w:fill="009CA7"/>
          </w:tcPr>
          <w:p>
            <w:pPr>
              <w:pStyle w:val="TableParagraph"/>
              <w:rPr>
                <w:b/>
                <w:sz w:val="22"/>
              </w:rPr>
            </w:pPr>
            <w:r>
              <w:rPr>
                <w:b/>
                <w:color w:val="FFFFFF"/>
                <w:sz w:val="22"/>
              </w:rPr>
              <w:t>Registered name</w:t>
            </w:r>
          </w:p>
        </w:tc>
        <w:tc>
          <w:tcPr>
            <w:tcW w:w="5904" w:type="dxa"/>
          </w:tcPr>
          <w:p>
            <w:pPr>
              <w:pStyle w:val="TableParagraph"/>
              <w:ind w:left="0"/>
              <w:rPr>
                <w:rFonts w:ascii="Times New Roman"/>
                <w:sz w:val="22"/>
              </w:rPr>
            </w:pPr>
          </w:p>
        </w:tc>
      </w:tr>
    </w:tbl>
    <w:p>
      <w:pPr>
        <w:spacing w:after="0"/>
        <w:rPr>
          <w:rFonts w:ascii="Times New Roman"/>
          <w:sz w:val="22"/>
        </w:rPr>
        <w:sectPr>
          <w:pgSz w:w="11910" w:h="16840"/>
          <w:pgMar w:header="0" w:footer="1018" w:top="0" w:bottom="1200" w:left="1080" w:right="1060"/>
        </w:sectPr>
      </w:pPr>
    </w:p>
    <w:p>
      <w:pPr>
        <w:pStyle w:val="BodyText"/>
        <w:rPr>
          <w:sz w:val="20"/>
        </w:rPr>
      </w:pPr>
      <w:r>
        <w:rPr/>
        <w:pict>
          <v:group style="position:absolute;margin-left:0pt;margin-top:.02pt;width:594.8pt;height:123.4pt;mso-position-horizontal-relative:page;mso-position-vertical-relative:page;z-index:-253721600" coordorigin="0,0" coordsize="11896,2468">
            <v:shape style="position:absolute;left:0;top:0;width:11896;height:1270" type="#_x0000_t75" stroked="false">
              <v:imagedata r:id="rId6" o:title=""/>
            </v:shape>
            <v:shape style="position:absolute;left:8280;top:1024;width:3066;height:1444" type="#_x0000_t75" stroked="false">
              <v:imagedata r:id="rId7" o:titl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5"/>
        </w:rPr>
      </w:pPr>
    </w:p>
    <w:p>
      <w:pPr>
        <w:pStyle w:val="Heading1"/>
        <w:spacing w:before="92"/>
      </w:pPr>
      <w:r>
        <w:rPr/>
        <w:t>Contact details</w:t>
      </w:r>
    </w:p>
    <w:p>
      <w:pPr>
        <w:pStyle w:val="BodyText"/>
        <w:spacing w:before="1"/>
        <w:ind w:left="120" w:right="396"/>
      </w:pPr>
      <w:r>
        <w:rPr/>
        <w:t>In this section please enter the contact details of the applicant, the site owner and the details of the person SES Water can contact to arrange surveys, appointments with or clarify any information regarding this application</w:t>
      </w:r>
    </w:p>
    <w:p>
      <w:pPr>
        <w:pStyle w:val="BodyText"/>
        <w:spacing w:before="11"/>
        <w:rPr>
          <w:sz w:val="19"/>
        </w:rPr>
      </w:pPr>
    </w:p>
    <w:p>
      <w:pPr>
        <w:pStyle w:val="Heading1"/>
      </w:pPr>
      <w:r>
        <w:rPr/>
        <w:t>The developer’s details</w:t>
      </w:r>
    </w:p>
    <w:p>
      <w:pPr>
        <w:pStyle w:val="BodyText"/>
        <w:spacing w:before="11"/>
        <w:rPr>
          <w:b/>
          <w:sz w:val="19"/>
        </w:rPr>
      </w:pPr>
    </w:p>
    <w:tbl>
      <w:tblPr>
        <w:tblW w:w="0" w:type="auto"/>
        <w:jc w:val="left"/>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0"/>
        <w:gridCol w:w="7181"/>
      </w:tblGrid>
      <w:tr>
        <w:trPr>
          <w:trHeight w:val="554" w:hRule="atLeast"/>
        </w:trPr>
        <w:tc>
          <w:tcPr>
            <w:tcW w:w="1980" w:type="dxa"/>
            <w:shd w:val="clear" w:color="auto" w:fill="009CA7"/>
          </w:tcPr>
          <w:p>
            <w:pPr>
              <w:pStyle w:val="TableParagraph"/>
              <w:spacing w:before="1"/>
              <w:ind w:right="39"/>
              <w:rPr>
                <w:b/>
                <w:sz w:val="22"/>
              </w:rPr>
            </w:pPr>
            <w:r>
              <w:rPr>
                <w:b/>
                <w:color w:val="FFFFFF"/>
                <w:sz w:val="22"/>
              </w:rPr>
              <w:t>Company name (if applicable)</w:t>
            </w:r>
          </w:p>
        </w:tc>
        <w:tc>
          <w:tcPr>
            <w:tcW w:w="7181" w:type="dxa"/>
          </w:tcPr>
          <w:p>
            <w:pPr>
              <w:pStyle w:val="TableParagraph"/>
              <w:ind w:left="0"/>
              <w:rPr>
                <w:rFonts w:ascii="Times New Roman"/>
                <w:sz w:val="20"/>
              </w:rPr>
            </w:pPr>
          </w:p>
        </w:tc>
      </w:tr>
      <w:tr>
        <w:trPr>
          <w:trHeight w:val="388" w:hRule="atLeast"/>
        </w:trPr>
        <w:tc>
          <w:tcPr>
            <w:tcW w:w="1980" w:type="dxa"/>
            <w:shd w:val="clear" w:color="auto" w:fill="009CA7"/>
          </w:tcPr>
          <w:p>
            <w:pPr>
              <w:pStyle w:val="TableParagraph"/>
              <w:spacing w:before="1"/>
              <w:rPr>
                <w:b/>
                <w:sz w:val="22"/>
              </w:rPr>
            </w:pPr>
            <w:r>
              <w:rPr>
                <w:b/>
                <w:color w:val="FFFFFF"/>
                <w:sz w:val="22"/>
              </w:rPr>
              <w:t>Title</w:t>
            </w:r>
          </w:p>
        </w:tc>
        <w:tc>
          <w:tcPr>
            <w:tcW w:w="7181" w:type="dxa"/>
          </w:tcPr>
          <w:p>
            <w:pPr>
              <w:pStyle w:val="TableParagraph"/>
              <w:spacing w:before="1"/>
              <w:rPr>
                <w:sz w:val="22"/>
              </w:rPr>
            </w:pPr>
            <w:r>
              <w:rPr>
                <w:sz w:val="22"/>
              </w:rPr>
              <w:t>Mr, Mrs, Ms, Miss, Dr, Prof, Rev, Sir, Lady, Other</w:t>
            </w:r>
          </w:p>
        </w:tc>
      </w:tr>
      <w:tr>
        <w:trPr>
          <w:trHeight w:val="385" w:hRule="atLeast"/>
        </w:trPr>
        <w:tc>
          <w:tcPr>
            <w:tcW w:w="1980" w:type="dxa"/>
            <w:shd w:val="clear" w:color="auto" w:fill="009CA7"/>
          </w:tcPr>
          <w:p>
            <w:pPr>
              <w:pStyle w:val="TableParagraph"/>
              <w:rPr>
                <w:b/>
                <w:sz w:val="22"/>
              </w:rPr>
            </w:pPr>
            <w:r>
              <w:rPr>
                <w:b/>
                <w:color w:val="FFFFFF"/>
                <w:sz w:val="22"/>
              </w:rPr>
              <w:t>Name</w:t>
            </w:r>
          </w:p>
        </w:tc>
        <w:tc>
          <w:tcPr>
            <w:tcW w:w="7181" w:type="dxa"/>
          </w:tcPr>
          <w:p>
            <w:pPr>
              <w:pStyle w:val="TableParagraph"/>
              <w:ind w:left="0"/>
              <w:rPr>
                <w:rFonts w:ascii="Times New Roman"/>
                <w:sz w:val="20"/>
              </w:rPr>
            </w:pPr>
          </w:p>
        </w:tc>
      </w:tr>
      <w:tr>
        <w:trPr>
          <w:trHeight w:val="384" w:hRule="atLeast"/>
        </w:trPr>
        <w:tc>
          <w:tcPr>
            <w:tcW w:w="1980" w:type="dxa"/>
            <w:shd w:val="clear" w:color="auto" w:fill="009CA7"/>
          </w:tcPr>
          <w:p>
            <w:pPr>
              <w:pStyle w:val="TableParagraph"/>
              <w:rPr>
                <w:b/>
                <w:sz w:val="22"/>
              </w:rPr>
            </w:pPr>
            <w:r>
              <w:rPr>
                <w:b/>
                <w:color w:val="FFFFFF"/>
                <w:sz w:val="22"/>
              </w:rPr>
              <w:t>Address</w:t>
            </w:r>
          </w:p>
        </w:tc>
        <w:tc>
          <w:tcPr>
            <w:tcW w:w="7181" w:type="dxa"/>
          </w:tcPr>
          <w:p>
            <w:pPr>
              <w:pStyle w:val="TableParagraph"/>
              <w:ind w:left="0"/>
              <w:rPr>
                <w:rFonts w:ascii="Times New Roman"/>
                <w:sz w:val="20"/>
              </w:rPr>
            </w:pPr>
          </w:p>
        </w:tc>
      </w:tr>
      <w:tr>
        <w:trPr>
          <w:trHeight w:val="388" w:hRule="atLeast"/>
        </w:trPr>
        <w:tc>
          <w:tcPr>
            <w:tcW w:w="1980" w:type="dxa"/>
            <w:shd w:val="clear" w:color="auto" w:fill="009CA7"/>
          </w:tcPr>
          <w:p>
            <w:pPr>
              <w:pStyle w:val="TableParagraph"/>
              <w:rPr>
                <w:b/>
                <w:sz w:val="22"/>
              </w:rPr>
            </w:pPr>
            <w:r>
              <w:rPr>
                <w:b/>
                <w:color w:val="FFFFFF"/>
                <w:sz w:val="22"/>
              </w:rPr>
              <w:t>Postcode</w:t>
            </w:r>
          </w:p>
        </w:tc>
        <w:tc>
          <w:tcPr>
            <w:tcW w:w="7181" w:type="dxa"/>
          </w:tcPr>
          <w:p>
            <w:pPr>
              <w:pStyle w:val="TableParagraph"/>
              <w:ind w:left="0"/>
              <w:rPr>
                <w:rFonts w:ascii="Times New Roman"/>
                <w:sz w:val="20"/>
              </w:rPr>
            </w:pPr>
          </w:p>
        </w:tc>
      </w:tr>
      <w:tr>
        <w:trPr>
          <w:trHeight w:val="385" w:hRule="atLeast"/>
        </w:trPr>
        <w:tc>
          <w:tcPr>
            <w:tcW w:w="1980" w:type="dxa"/>
            <w:shd w:val="clear" w:color="auto" w:fill="009CA7"/>
          </w:tcPr>
          <w:p>
            <w:pPr>
              <w:pStyle w:val="TableParagraph"/>
              <w:rPr>
                <w:b/>
                <w:sz w:val="22"/>
              </w:rPr>
            </w:pPr>
            <w:r>
              <w:rPr>
                <w:b/>
                <w:color w:val="FFFFFF"/>
                <w:sz w:val="22"/>
              </w:rPr>
              <w:t>Email</w:t>
            </w:r>
          </w:p>
        </w:tc>
        <w:tc>
          <w:tcPr>
            <w:tcW w:w="7181" w:type="dxa"/>
          </w:tcPr>
          <w:p>
            <w:pPr>
              <w:pStyle w:val="TableParagraph"/>
              <w:ind w:left="0"/>
              <w:rPr>
                <w:rFonts w:ascii="Times New Roman"/>
                <w:sz w:val="20"/>
              </w:rPr>
            </w:pPr>
          </w:p>
        </w:tc>
      </w:tr>
      <w:tr>
        <w:trPr>
          <w:trHeight w:val="388" w:hRule="atLeast"/>
        </w:trPr>
        <w:tc>
          <w:tcPr>
            <w:tcW w:w="1980" w:type="dxa"/>
            <w:shd w:val="clear" w:color="auto" w:fill="009CA7"/>
          </w:tcPr>
          <w:p>
            <w:pPr>
              <w:pStyle w:val="TableParagraph"/>
              <w:rPr>
                <w:b/>
                <w:sz w:val="22"/>
              </w:rPr>
            </w:pPr>
            <w:r>
              <w:rPr>
                <w:b/>
                <w:color w:val="FFFFFF"/>
                <w:sz w:val="22"/>
              </w:rPr>
              <w:t>Telephone</w:t>
            </w:r>
          </w:p>
        </w:tc>
        <w:tc>
          <w:tcPr>
            <w:tcW w:w="7181" w:type="dxa"/>
          </w:tcPr>
          <w:p>
            <w:pPr>
              <w:pStyle w:val="TableParagraph"/>
              <w:ind w:left="0"/>
              <w:rPr>
                <w:rFonts w:ascii="Times New Roman"/>
                <w:sz w:val="20"/>
              </w:rPr>
            </w:pPr>
          </w:p>
        </w:tc>
      </w:tr>
      <w:tr>
        <w:trPr>
          <w:trHeight w:val="385" w:hRule="atLeast"/>
        </w:trPr>
        <w:tc>
          <w:tcPr>
            <w:tcW w:w="1980" w:type="dxa"/>
            <w:shd w:val="clear" w:color="auto" w:fill="009CA7"/>
          </w:tcPr>
          <w:p>
            <w:pPr>
              <w:pStyle w:val="TableParagraph"/>
              <w:rPr>
                <w:b/>
                <w:sz w:val="22"/>
              </w:rPr>
            </w:pPr>
            <w:r>
              <w:rPr>
                <w:b/>
                <w:color w:val="FFFFFF"/>
                <w:sz w:val="22"/>
              </w:rPr>
              <w:t>Mobile</w:t>
            </w:r>
          </w:p>
        </w:tc>
        <w:tc>
          <w:tcPr>
            <w:tcW w:w="7181" w:type="dxa"/>
          </w:tcPr>
          <w:p>
            <w:pPr>
              <w:pStyle w:val="TableParagraph"/>
              <w:ind w:left="0"/>
              <w:rPr>
                <w:rFonts w:ascii="Times New Roman"/>
                <w:sz w:val="20"/>
              </w:rPr>
            </w:pPr>
          </w:p>
        </w:tc>
      </w:tr>
    </w:tbl>
    <w:p>
      <w:pPr>
        <w:pStyle w:val="BodyText"/>
        <w:spacing w:before="10"/>
        <w:rPr>
          <w:b/>
          <w:sz w:val="19"/>
        </w:rPr>
      </w:pPr>
    </w:p>
    <w:p>
      <w:pPr>
        <w:spacing w:before="0"/>
        <w:ind w:left="120" w:right="0" w:firstLine="0"/>
        <w:jc w:val="left"/>
        <w:rPr>
          <w:b/>
          <w:sz w:val="22"/>
        </w:rPr>
      </w:pPr>
      <w:r>
        <w:rPr>
          <w:b/>
          <w:sz w:val="22"/>
        </w:rPr>
        <w:t>The site owner’s details</w:t>
      </w:r>
    </w:p>
    <w:p>
      <w:pPr>
        <w:pStyle w:val="BodyText"/>
        <w:spacing w:before="1"/>
        <w:ind w:left="120" w:right="103"/>
      </w:pPr>
      <w:r>
        <w:rPr/>
        <w:t>Only complete this section if the application is not the owner of the site being developed, if the site owner is the applicant please go to Section 4.3.</w:t>
      </w:r>
    </w:p>
    <w:p>
      <w:pPr>
        <w:pStyle w:val="BodyText"/>
        <w:spacing w:after="1"/>
        <w:rPr>
          <w:sz w:val="20"/>
        </w:rPr>
      </w:pPr>
    </w:p>
    <w:tbl>
      <w:tblPr>
        <w:tblW w:w="0" w:type="auto"/>
        <w:jc w:val="left"/>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0"/>
        <w:gridCol w:w="7181"/>
      </w:tblGrid>
      <w:tr>
        <w:trPr>
          <w:trHeight w:val="511" w:hRule="atLeast"/>
        </w:trPr>
        <w:tc>
          <w:tcPr>
            <w:tcW w:w="1980" w:type="dxa"/>
            <w:shd w:val="clear" w:color="auto" w:fill="009CA7"/>
          </w:tcPr>
          <w:p>
            <w:pPr>
              <w:pStyle w:val="TableParagraph"/>
              <w:spacing w:line="254" w:lineRule="exact" w:before="3"/>
              <w:ind w:right="39"/>
              <w:rPr>
                <w:b/>
                <w:sz w:val="22"/>
              </w:rPr>
            </w:pPr>
            <w:r>
              <w:rPr>
                <w:b/>
                <w:color w:val="FFFFFF"/>
                <w:sz w:val="22"/>
              </w:rPr>
              <w:t>Company name (if applicable)</w:t>
            </w:r>
          </w:p>
        </w:tc>
        <w:tc>
          <w:tcPr>
            <w:tcW w:w="7181" w:type="dxa"/>
          </w:tcPr>
          <w:p>
            <w:pPr>
              <w:pStyle w:val="TableParagraph"/>
              <w:ind w:left="0"/>
              <w:rPr>
                <w:rFonts w:ascii="Times New Roman"/>
                <w:sz w:val="20"/>
              </w:rPr>
            </w:pPr>
          </w:p>
        </w:tc>
      </w:tr>
      <w:tr>
        <w:trPr>
          <w:trHeight w:val="386" w:hRule="atLeast"/>
        </w:trPr>
        <w:tc>
          <w:tcPr>
            <w:tcW w:w="1980" w:type="dxa"/>
            <w:shd w:val="clear" w:color="auto" w:fill="009CA7"/>
          </w:tcPr>
          <w:p>
            <w:pPr>
              <w:pStyle w:val="TableParagraph"/>
              <w:spacing w:before="1"/>
              <w:rPr>
                <w:b/>
                <w:sz w:val="22"/>
              </w:rPr>
            </w:pPr>
            <w:r>
              <w:rPr>
                <w:b/>
                <w:color w:val="FFFFFF"/>
                <w:sz w:val="22"/>
              </w:rPr>
              <w:t>Title</w:t>
            </w:r>
          </w:p>
        </w:tc>
        <w:tc>
          <w:tcPr>
            <w:tcW w:w="7181" w:type="dxa"/>
          </w:tcPr>
          <w:p>
            <w:pPr>
              <w:pStyle w:val="TableParagraph"/>
              <w:spacing w:before="1"/>
              <w:rPr>
                <w:sz w:val="22"/>
              </w:rPr>
            </w:pPr>
            <w:r>
              <w:rPr>
                <w:sz w:val="22"/>
              </w:rPr>
              <w:t>Mr, Mrs, Ms, Miss, Dr, Prof, Rev, Sir, Lady, Other</w:t>
            </w:r>
          </w:p>
        </w:tc>
      </w:tr>
      <w:tr>
        <w:trPr>
          <w:trHeight w:val="388" w:hRule="atLeast"/>
        </w:trPr>
        <w:tc>
          <w:tcPr>
            <w:tcW w:w="1980" w:type="dxa"/>
            <w:shd w:val="clear" w:color="auto" w:fill="009CA7"/>
          </w:tcPr>
          <w:p>
            <w:pPr>
              <w:pStyle w:val="TableParagraph"/>
              <w:spacing w:before="1"/>
              <w:rPr>
                <w:b/>
                <w:sz w:val="22"/>
              </w:rPr>
            </w:pPr>
            <w:r>
              <w:rPr>
                <w:b/>
                <w:color w:val="FFFFFF"/>
                <w:sz w:val="22"/>
              </w:rPr>
              <w:t>Name</w:t>
            </w:r>
          </w:p>
        </w:tc>
        <w:tc>
          <w:tcPr>
            <w:tcW w:w="7181" w:type="dxa"/>
          </w:tcPr>
          <w:p>
            <w:pPr>
              <w:pStyle w:val="TableParagraph"/>
              <w:ind w:left="0"/>
              <w:rPr>
                <w:rFonts w:ascii="Times New Roman"/>
                <w:sz w:val="20"/>
              </w:rPr>
            </w:pPr>
          </w:p>
        </w:tc>
      </w:tr>
      <w:tr>
        <w:trPr>
          <w:trHeight w:val="384" w:hRule="atLeast"/>
        </w:trPr>
        <w:tc>
          <w:tcPr>
            <w:tcW w:w="1980" w:type="dxa"/>
            <w:shd w:val="clear" w:color="auto" w:fill="009CA7"/>
          </w:tcPr>
          <w:p>
            <w:pPr>
              <w:pStyle w:val="TableParagraph"/>
              <w:rPr>
                <w:b/>
                <w:sz w:val="22"/>
              </w:rPr>
            </w:pPr>
            <w:r>
              <w:rPr>
                <w:b/>
                <w:color w:val="FFFFFF"/>
                <w:sz w:val="22"/>
              </w:rPr>
              <w:t>Address</w:t>
            </w:r>
          </w:p>
        </w:tc>
        <w:tc>
          <w:tcPr>
            <w:tcW w:w="7181" w:type="dxa"/>
          </w:tcPr>
          <w:p>
            <w:pPr>
              <w:pStyle w:val="TableParagraph"/>
              <w:ind w:left="0"/>
              <w:rPr>
                <w:rFonts w:ascii="Times New Roman"/>
                <w:sz w:val="20"/>
              </w:rPr>
            </w:pPr>
          </w:p>
        </w:tc>
      </w:tr>
      <w:tr>
        <w:trPr>
          <w:trHeight w:val="388" w:hRule="atLeast"/>
        </w:trPr>
        <w:tc>
          <w:tcPr>
            <w:tcW w:w="1980" w:type="dxa"/>
            <w:shd w:val="clear" w:color="auto" w:fill="009CA7"/>
          </w:tcPr>
          <w:p>
            <w:pPr>
              <w:pStyle w:val="TableParagraph"/>
              <w:rPr>
                <w:b/>
                <w:sz w:val="22"/>
              </w:rPr>
            </w:pPr>
            <w:r>
              <w:rPr>
                <w:b/>
                <w:color w:val="FFFFFF"/>
                <w:sz w:val="22"/>
              </w:rPr>
              <w:t>Postcode</w:t>
            </w:r>
          </w:p>
        </w:tc>
        <w:tc>
          <w:tcPr>
            <w:tcW w:w="7181" w:type="dxa"/>
          </w:tcPr>
          <w:p>
            <w:pPr>
              <w:pStyle w:val="TableParagraph"/>
              <w:ind w:left="0"/>
              <w:rPr>
                <w:rFonts w:ascii="Times New Roman"/>
                <w:sz w:val="20"/>
              </w:rPr>
            </w:pPr>
          </w:p>
        </w:tc>
      </w:tr>
      <w:tr>
        <w:trPr>
          <w:trHeight w:val="386" w:hRule="atLeast"/>
        </w:trPr>
        <w:tc>
          <w:tcPr>
            <w:tcW w:w="1980" w:type="dxa"/>
            <w:shd w:val="clear" w:color="auto" w:fill="009CA7"/>
          </w:tcPr>
          <w:p>
            <w:pPr>
              <w:pStyle w:val="TableParagraph"/>
              <w:rPr>
                <w:b/>
                <w:sz w:val="22"/>
              </w:rPr>
            </w:pPr>
            <w:r>
              <w:rPr>
                <w:b/>
                <w:color w:val="FFFFFF"/>
                <w:sz w:val="22"/>
              </w:rPr>
              <w:t>Email</w:t>
            </w:r>
          </w:p>
        </w:tc>
        <w:tc>
          <w:tcPr>
            <w:tcW w:w="7181" w:type="dxa"/>
          </w:tcPr>
          <w:p>
            <w:pPr>
              <w:pStyle w:val="TableParagraph"/>
              <w:ind w:left="0"/>
              <w:rPr>
                <w:rFonts w:ascii="Times New Roman"/>
                <w:sz w:val="20"/>
              </w:rPr>
            </w:pPr>
          </w:p>
        </w:tc>
      </w:tr>
      <w:tr>
        <w:trPr>
          <w:trHeight w:val="388" w:hRule="atLeast"/>
        </w:trPr>
        <w:tc>
          <w:tcPr>
            <w:tcW w:w="1980" w:type="dxa"/>
            <w:shd w:val="clear" w:color="auto" w:fill="009CA7"/>
          </w:tcPr>
          <w:p>
            <w:pPr>
              <w:pStyle w:val="TableParagraph"/>
              <w:rPr>
                <w:b/>
                <w:sz w:val="22"/>
              </w:rPr>
            </w:pPr>
            <w:r>
              <w:rPr>
                <w:b/>
                <w:color w:val="FFFFFF"/>
                <w:sz w:val="22"/>
              </w:rPr>
              <w:t>Telephone</w:t>
            </w:r>
          </w:p>
        </w:tc>
        <w:tc>
          <w:tcPr>
            <w:tcW w:w="7181" w:type="dxa"/>
          </w:tcPr>
          <w:p>
            <w:pPr>
              <w:pStyle w:val="TableParagraph"/>
              <w:ind w:left="0"/>
              <w:rPr>
                <w:rFonts w:ascii="Times New Roman"/>
                <w:sz w:val="20"/>
              </w:rPr>
            </w:pPr>
          </w:p>
        </w:tc>
      </w:tr>
      <w:tr>
        <w:trPr>
          <w:trHeight w:val="385" w:hRule="atLeast"/>
        </w:trPr>
        <w:tc>
          <w:tcPr>
            <w:tcW w:w="1980" w:type="dxa"/>
            <w:shd w:val="clear" w:color="auto" w:fill="009CA7"/>
          </w:tcPr>
          <w:p>
            <w:pPr>
              <w:pStyle w:val="TableParagraph"/>
              <w:rPr>
                <w:b/>
                <w:sz w:val="22"/>
              </w:rPr>
            </w:pPr>
            <w:r>
              <w:rPr>
                <w:b/>
                <w:color w:val="FFFFFF"/>
                <w:sz w:val="22"/>
              </w:rPr>
              <w:t>Mobile</w:t>
            </w:r>
          </w:p>
        </w:tc>
        <w:tc>
          <w:tcPr>
            <w:tcW w:w="7181" w:type="dxa"/>
          </w:tcPr>
          <w:p>
            <w:pPr>
              <w:pStyle w:val="TableParagraph"/>
              <w:ind w:left="0"/>
              <w:rPr>
                <w:rFonts w:ascii="Times New Roman"/>
                <w:sz w:val="20"/>
              </w:rPr>
            </w:pPr>
          </w:p>
        </w:tc>
      </w:tr>
    </w:tbl>
    <w:p>
      <w:pPr>
        <w:spacing w:after="0"/>
        <w:rPr>
          <w:rFonts w:ascii="Times New Roman"/>
          <w:sz w:val="20"/>
        </w:rPr>
        <w:sectPr>
          <w:pgSz w:w="11910" w:h="16840"/>
          <w:pgMar w:header="0" w:footer="1018" w:top="0" w:bottom="1200" w:left="1080" w:right="1060"/>
        </w:sectPr>
      </w:pPr>
    </w:p>
    <w:p>
      <w:pPr>
        <w:pStyle w:val="BodyText"/>
        <w:rPr>
          <w:sz w:val="20"/>
        </w:rPr>
      </w:pPr>
      <w:r>
        <w:rPr/>
        <w:pict>
          <v:group style="position:absolute;margin-left:0pt;margin-top:.02pt;width:594.8pt;height:123.4pt;mso-position-horizontal-relative:page;mso-position-vertical-relative:page;z-index:-253720576" coordorigin="0,0" coordsize="11896,2468">
            <v:shape style="position:absolute;left:0;top:0;width:11896;height:1270" type="#_x0000_t75" stroked="false">
              <v:imagedata r:id="rId6" o:title=""/>
            </v:shape>
            <v:shape style="position:absolute;left:8280;top:1024;width:3066;height:1444" type="#_x0000_t75" stroked="false">
              <v:imagedata r:id="rId7" o:titl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4"/>
        </w:rPr>
      </w:pPr>
    </w:p>
    <w:p>
      <w:pPr>
        <w:pStyle w:val="Heading1"/>
        <w:spacing w:before="92"/>
      </w:pPr>
      <w:r>
        <w:rPr/>
        <w:t>The site contact</w:t>
      </w:r>
    </w:p>
    <w:p>
      <w:pPr>
        <w:pStyle w:val="BodyText"/>
        <w:spacing w:before="1"/>
        <w:ind w:left="120" w:right="508"/>
      </w:pPr>
      <w:r>
        <w:rPr/>
        <w:t>SES Water conduct a site survey on every project. Would you like to meet our surveyor onsite and if yes, who should we contact?</w:t>
      </w:r>
    </w:p>
    <w:p>
      <w:pPr>
        <w:pStyle w:val="BodyText"/>
        <w:spacing w:before="10" w:after="1"/>
        <w:rPr>
          <w:sz w:val="21"/>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9"/>
        <w:gridCol w:w="993"/>
        <w:gridCol w:w="1071"/>
        <w:gridCol w:w="1057"/>
        <w:gridCol w:w="992"/>
      </w:tblGrid>
      <w:tr>
        <w:trPr>
          <w:trHeight w:val="321" w:hRule="atLeast"/>
        </w:trPr>
        <w:tc>
          <w:tcPr>
            <w:tcW w:w="5099" w:type="dxa"/>
            <w:shd w:val="clear" w:color="auto" w:fill="30849B"/>
          </w:tcPr>
          <w:p>
            <w:pPr>
              <w:pStyle w:val="TableParagraph"/>
              <w:spacing w:before="33"/>
              <w:ind w:left="107"/>
              <w:rPr>
                <w:b/>
                <w:sz w:val="22"/>
              </w:rPr>
            </w:pPr>
            <w:r>
              <w:rPr>
                <w:b/>
                <w:color w:val="FFFFFF"/>
                <w:sz w:val="22"/>
              </w:rPr>
              <w:t>Would you like to meet our surveyor onsite?</w:t>
            </w:r>
          </w:p>
        </w:tc>
        <w:tc>
          <w:tcPr>
            <w:tcW w:w="993" w:type="dxa"/>
          </w:tcPr>
          <w:p>
            <w:pPr>
              <w:pStyle w:val="TableParagraph"/>
              <w:spacing w:before="33"/>
              <w:ind w:left="262"/>
              <w:rPr>
                <w:b/>
                <w:sz w:val="22"/>
              </w:rPr>
            </w:pPr>
            <w:r>
              <w:rPr>
                <w:b/>
                <w:sz w:val="22"/>
              </w:rPr>
              <w:t>Yes:</w:t>
            </w:r>
          </w:p>
        </w:tc>
        <w:tc>
          <w:tcPr>
            <w:tcW w:w="1071" w:type="dxa"/>
          </w:tcPr>
          <w:p>
            <w:pPr>
              <w:pStyle w:val="TableParagraph"/>
              <w:ind w:left="0"/>
              <w:rPr>
                <w:rFonts w:ascii="Times New Roman"/>
                <w:sz w:val="22"/>
              </w:rPr>
            </w:pPr>
          </w:p>
        </w:tc>
        <w:tc>
          <w:tcPr>
            <w:tcW w:w="1057" w:type="dxa"/>
          </w:tcPr>
          <w:p>
            <w:pPr>
              <w:pStyle w:val="TableParagraph"/>
              <w:spacing w:before="33"/>
              <w:ind w:left="342"/>
              <w:rPr>
                <w:b/>
                <w:sz w:val="22"/>
              </w:rPr>
            </w:pPr>
            <w:r>
              <w:rPr>
                <w:b/>
                <w:sz w:val="22"/>
              </w:rPr>
              <w:t>No:</w:t>
            </w:r>
          </w:p>
        </w:tc>
        <w:tc>
          <w:tcPr>
            <w:tcW w:w="992" w:type="dxa"/>
          </w:tcPr>
          <w:p>
            <w:pPr>
              <w:pStyle w:val="TableParagraph"/>
              <w:ind w:left="0"/>
              <w:rPr>
                <w:rFonts w:ascii="Times New Roman"/>
                <w:sz w:val="22"/>
              </w:rPr>
            </w:pPr>
          </w:p>
        </w:tc>
      </w:tr>
    </w:tbl>
    <w:p>
      <w:pPr>
        <w:pStyle w:val="BodyText"/>
        <w:rPr>
          <w:sz w:val="20"/>
        </w:rPr>
      </w:pPr>
    </w:p>
    <w:p>
      <w:pPr>
        <w:pStyle w:val="BodyText"/>
        <w:spacing w:before="1"/>
        <w:rPr>
          <w:sz w:val="28"/>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8"/>
        <w:gridCol w:w="7322"/>
      </w:tblGrid>
      <w:tr>
        <w:trPr>
          <w:trHeight w:val="388" w:hRule="atLeast"/>
        </w:trPr>
        <w:tc>
          <w:tcPr>
            <w:tcW w:w="1838" w:type="dxa"/>
            <w:shd w:val="clear" w:color="auto" w:fill="009CA7"/>
          </w:tcPr>
          <w:p>
            <w:pPr>
              <w:pStyle w:val="TableParagraph"/>
              <w:rPr>
                <w:b/>
                <w:sz w:val="22"/>
              </w:rPr>
            </w:pPr>
            <w:r>
              <w:rPr>
                <w:b/>
                <w:color w:val="FFFFFF"/>
                <w:sz w:val="22"/>
              </w:rPr>
              <w:t>Title</w:t>
            </w:r>
          </w:p>
        </w:tc>
        <w:tc>
          <w:tcPr>
            <w:tcW w:w="7322" w:type="dxa"/>
          </w:tcPr>
          <w:p>
            <w:pPr>
              <w:pStyle w:val="TableParagraph"/>
              <w:ind w:left="5"/>
              <w:rPr>
                <w:sz w:val="22"/>
              </w:rPr>
            </w:pPr>
            <w:r>
              <w:rPr>
                <w:sz w:val="22"/>
              </w:rPr>
              <w:t>Mr, Mrs, Ms, Miss, Dr, Prof, Rev, Sir, Lady, Other</w:t>
            </w:r>
          </w:p>
        </w:tc>
      </w:tr>
      <w:tr>
        <w:trPr>
          <w:trHeight w:val="384" w:hRule="atLeast"/>
        </w:trPr>
        <w:tc>
          <w:tcPr>
            <w:tcW w:w="1838" w:type="dxa"/>
            <w:shd w:val="clear" w:color="auto" w:fill="009CA7"/>
          </w:tcPr>
          <w:p>
            <w:pPr>
              <w:pStyle w:val="TableParagraph"/>
              <w:rPr>
                <w:b/>
                <w:sz w:val="22"/>
              </w:rPr>
            </w:pPr>
            <w:r>
              <w:rPr>
                <w:b/>
                <w:color w:val="FFFFFF"/>
                <w:sz w:val="22"/>
              </w:rPr>
              <w:t>Name</w:t>
            </w:r>
          </w:p>
        </w:tc>
        <w:tc>
          <w:tcPr>
            <w:tcW w:w="7322" w:type="dxa"/>
          </w:tcPr>
          <w:p>
            <w:pPr>
              <w:pStyle w:val="TableParagraph"/>
              <w:ind w:left="0"/>
              <w:rPr>
                <w:rFonts w:ascii="Times New Roman"/>
                <w:sz w:val="22"/>
              </w:rPr>
            </w:pPr>
          </w:p>
        </w:tc>
      </w:tr>
      <w:tr>
        <w:trPr>
          <w:trHeight w:val="385" w:hRule="atLeast"/>
        </w:trPr>
        <w:tc>
          <w:tcPr>
            <w:tcW w:w="1838" w:type="dxa"/>
            <w:shd w:val="clear" w:color="auto" w:fill="009CA7"/>
          </w:tcPr>
          <w:p>
            <w:pPr>
              <w:pStyle w:val="TableParagraph"/>
              <w:rPr>
                <w:b/>
                <w:sz w:val="22"/>
              </w:rPr>
            </w:pPr>
            <w:r>
              <w:rPr>
                <w:b/>
                <w:color w:val="FFFFFF"/>
                <w:sz w:val="22"/>
              </w:rPr>
              <w:t>Email</w:t>
            </w:r>
          </w:p>
        </w:tc>
        <w:tc>
          <w:tcPr>
            <w:tcW w:w="7322" w:type="dxa"/>
          </w:tcPr>
          <w:p>
            <w:pPr>
              <w:pStyle w:val="TableParagraph"/>
              <w:ind w:left="0"/>
              <w:rPr>
                <w:rFonts w:ascii="Times New Roman"/>
                <w:sz w:val="22"/>
              </w:rPr>
            </w:pPr>
          </w:p>
        </w:tc>
      </w:tr>
      <w:tr>
        <w:trPr>
          <w:trHeight w:val="387" w:hRule="atLeast"/>
        </w:trPr>
        <w:tc>
          <w:tcPr>
            <w:tcW w:w="1838" w:type="dxa"/>
            <w:shd w:val="clear" w:color="auto" w:fill="009CA7"/>
          </w:tcPr>
          <w:p>
            <w:pPr>
              <w:pStyle w:val="TableParagraph"/>
              <w:rPr>
                <w:b/>
                <w:sz w:val="22"/>
              </w:rPr>
            </w:pPr>
            <w:r>
              <w:rPr>
                <w:b/>
                <w:color w:val="FFFFFF"/>
                <w:sz w:val="22"/>
              </w:rPr>
              <w:t>Telephone</w:t>
            </w:r>
          </w:p>
        </w:tc>
        <w:tc>
          <w:tcPr>
            <w:tcW w:w="7322" w:type="dxa"/>
          </w:tcPr>
          <w:p>
            <w:pPr>
              <w:pStyle w:val="TableParagraph"/>
              <w:ind w:left="0"/>
              <w:rPr>
                <w:rFonts w:ascii="Times New Roman"/>
                <w:sz w:val="22"/>
              </w:rPr>
            </w:pPr>
          </w:p>
        </w:tc>
      </w:tr>
      <w:tr>
        <w:trPr>
          <w:trHeight w:val="386" w:hRule="atLeast"/>
        </w:trPr>
        <w:tc>
          <w:tcPr>
            <w:tcW w:w="1838" w:type="dxa"/>
            <w:shd w:val="clear" w:color="auto" w:fill="009CA7"/>
          </w:tcPr>
          <w:p>
            <w:pPr>
              <w:pStyle w:val="TableParagraph"/>
              <w:spacing w:before="1"/>
              <w:rPr>
                <w:b/>
                <w:sz w:val="22"/>
              </w:rPr>
            </w:pPr>
            <w:r>
              <w:rPr>
                <w:b/>
                <w:color w:val="FFFFFF"/>
                <w:sz w:val="22"/>
              </w:rPr>
              <w:t>Mobile</w:t>
            </w:r>
          </w:p>
        </w:tc>
        <w:tc>
          <w:tcPr>
            <w:tcW w:w="7322" w:type="dxa"/>
          </w:tcPr>
          <w:p>
            <w:pPr>
              <w:pStyle w:val="TableParagraph"/>
              <w:ind w:left="0"/>
              <w:rPr>
                <w:rFonts w:ascii="Times New Roman"/>
                <w:sz w:val="22"/>
              </w:rPr>
            </w:pPr>
          </w:p>
        </w:tc>
      </w:tr>
    </w:tbl>
    <w:p>
      <w:pPr>
        <w:pStyle w:val="BodyText"/>
        <w:rPr>
          <w:sz w:val="24"/>
        </w:rPr>
      </w:pPr>
    </w:p>
    <w:p>
      <w:pPr>
        <w:pStyle w:val="BodyText"/>
        <w:spacing w:before="10"/>
        <w:rPr>
          <w:sz w:val="19"/>
        </w:rPr>
      </w:pPr>
    </w:p>
    <w:p>
      <w:pPr>
        <w:pStyle w:val="Heading1"/>
      </w:pPr>
      <w:r>
        <w:rPr/>
        <w:t>New connections</w:t>
      </w:r>
    </w:p>
    <w:p>
      <w:pPr>
        <w:pStyle w:val="BodyText"/>
        <w:spacing w:before="1"/>
        <w:ind w:left="120" w:right="1045"/>
      </w:pPr>
      <w:r>
        <w:rPr/>
        <w:t>In this section we need to know how many new connections you are applying for. Before completing this table, please note the following:</w:t>
      </w:r>
    </w:p>
    <w:p>
      <w:pPr>
        <w:pStyle w:val="BodyText"/>
      </w:pPr>
    </w:p>
    <w:p>
      <w:pPr>
        <w:pStyle w:val="BodyText"/>
        <w:ind w:left="119" w:right="105"/>
      </w:pPr>
      <w:r>
        <w:rPr/>
        <w:t>‘SES Water’ supplies a standard 25mm connection from the mains to the property boundary for all ‘Types of Development’, if you require a larger size for any development type please provide a reason for the larger connection size.</w:t>
      </w:r>
    </w:p>
    <w:p>
      <w:pPr>
        <w:pStyle w:val="BodyText"/>
      </w:pPr>
    </w:p>
    <w:p>
      <w:pPr>
        <w:pStyle w:val="BodyText"/>
        <w:ind w:left="119"/>
      </w:pPr>
      <w:r>
        <w:rPr/>
        <w:t>Please also add the connection size to the ‘point of entry’ on the plan you provide.</w:t>
      </w:r>
    </w:p>
    <w:p>
      <w:pPr>
        <w:pStyle w:val="BodyText"/>
      </w:pPr>
    </w:p>
    <w:p>
      <w:pPr>
        <w:pStyle w:val="BodyText"/>
        <w:ind w:left="119" w:right="92"/>
      </w:pPr>
      <w:r>
        <w:rPr/>
        <w:t>Normal working pressure is 1 bar and 9 litres per minute at the stop tap. We endeavour to achieve this pressure and flow at all times.</w:t>
      </w:r>
    </w:p>
    <w:p>
      <w:pPr>
        <w:pStyle w:val="BodyText"/>
      </w:pPr>
    </w:p>
    <w:p>
      <w:pPr>
        <w:pStyle w:val="BodyText"/>
        <w:ind w:left="119" w:right="617"/>
      </w:pPr>
      <w:r>
        <w:rPr/>
        <w:t>Please complete the table below with the number of connections you require for each type of development:</w:t>
      </w:r>
    </w:p>
    <w:p>
      <w:pPr>
        <w:pStyle w:val="BodyText"/>
        <w:spacing w:before="1"/>
        <w:rPr>
          <w:sz w:val="20"/>
        </w:rPr>
      </w:pPr>
    </w:p>
    <w:tbl>
      <w:tblPr>
        <w:tblW w:w="0" w:type="auto"/>
        <w:jc w:val="left"/>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8"/>
        <w:gridCol w:w="2550"/>
        <w:gridCol w:w="2362"/>
      </w:tblGrid>
      <w:tr>
        <w:trPr>
          <w:trHeight w:val="509" w:hRule="atLeast"/>
        </w:trPr>
        <w:tc>
          <w:tcPr>
            <w:tcW w:w="4248" w:type="dxa"/>
            <w:shd w:val="clear" w:color="auto" w:fill="009CA7"/>
          </w:tcPr>
          <w:p>
            <w:pPr>
              <w:pStyle w:val="TableParagraph"/>
              <w:rPr>
                <w:b/>
                <w:sz w:val="22"/>
              </w:rPr>
            </w:pPr>
            <w:r>
              <w:rPr>
                <w:b/>
                <w:color w:val="FFFFFF"/>
                <w:sz w:val="22"/>
              </w:rPr>
              <w:t>Type of development</w:t>
            </w:r>
          </w:p>
        </w:tc>
        <w:tc>
          <w:tcPr>
            <w:tcW w:w="2550" w:type="dxa"/>
            <w:shd w:val="clear" w:color="auto" w:fill="009CA7"/>
          </w:tcPr>
          <w:p>
            <w:pPr>
              <w:pStyle w:val="TableParagraph"/>
              <w:rPr>
                <w:b/>
                <w:sz w:val="22"/>
              </w:rPr>
            </w:pPr>
            <w:r>
              <w:rPr>
                <w:b/>
                <w:color w:val="FFFFFF"/>
                <w:sz w:val="22"/>
              </w:rPr>
              <w:t>Number of connections</w:t>
            </w:r>
          </w:p>
        </w:tc>
        <w:tc>
          <w:tcPr>
            <w:tcW w:w="2362" w:type="dxa"/>
            <w:shd w:val="clear" w:color="auto" w:fill="009CA7"/>
          </w:tcPr>
          <w:p>
            <w:pPr>
              <w:pStyle w:val="TableParagraph"/>
              <w:rPr>
                <w:b/>
                <w:sz w:val="22"/>
              </w:rPr>
            </w:pPr>
            <w:r>
              <w:rPr>
                <w:b/>
                <w:color w:val="FFFFFF"/>
                <w:sz w:val="22"/>
              </w:rPr>
              <w:t>Description of work</w:t>
            </w:r>
          </w:p>
        </w:tc>
      </w:tr>
      <w:tr>
        <w:trPr>
          <w:trHeight w:val="383" w:hRule="atLeast"/>
        </w:trPr>
        <w:tc>
          <w:tcPr>
            <w:tcW w:w="4248" w:type="dxa"/>
          </w:tcPr>
          <w:p>
            <w:pPr>
              <w:pStyle w:val="TableParagraph"/>
              <w:rPr>
                <w:sz w:val="22"/>
              </w:rPr>
            </w:pPr>
            <w:r>
              <w:rPr>
                <w:sz w:val="22"/>
              </w:rPr>
              <w:t>Domestic (i.e. house or flat)</w:t>
            </w:r>
          </w:p>
        </w:tc>
        <w:tc>
          <w:tcPr>
            <w:tcW w:w="2550" w:type="dxa"/>
          </w:tcPr>
          <w:p>
            <w:pPr>
              <w:pStyle w:val="TableParagraph"/>
              <w:ind w:left="0"/>
              <w:rPr>
                <w:rFonts w:ascii="Times New Roman"/>
                <w:sz w:val="22"/>
              </w:rPr>
            </w:pPr>
          </w:p>
        </w:tc>
        <w:tc>
          <w:tcPr>
            <w:tcW w:w="2362" w:type="dxa"/>
          </w:tcPr>
          <w:p>
            <w:pPr>
              <w:pStyle w:val="TableParagraph"/>
              <w:ind w:left="0"/>
              <w:rPr>
                <w:rFonts w:ascii="Times New Roman"/>
                <w:sz w:val="22"/>
              </w:rPr>
            </w:pPr>
          </w:p>
        </w:tc>
      </w:tr>
      <w:tr>
        <w:trPr>
          <w:trHeight w:val="386" w:hRule="atLeast"/>
        </w:trPr>
        <w:tc>
          <w:tcPr>
            <w:tcW w:w="4248" w:type="dxa"/>
          </w:tcPr>
          <w:p>
            <w:pPr>
              <w:pStyle w:val="TableParagraph"/>
              <w:rPr>
                <w:sz w:val="22"/>
              </w:rPr>
            </w:pPr>
            <w:r>
              <w:rPr>
                <w:sz w:val="22"/>
              </w:rPr>
              <w:t>Commercial (i.e. retail unit or office)</w:t>
            </w:r>
          </w:p>
        </w:tc>
        <w:tc>
          <w:tcPr>
            <w:tcW w:w="2550" w:type="dxa"/>
          </w:tcPr>
          <w:p>
            <w:pPr>
              <w:pStyle w:val="TableParagraph"/>
              <w:ind w:left="0"/>
              <w:rPr>
                <w:rFonts w:ascii="Times New Roman"/>
                <w:sz w:val="22"/>
              </w:rPr>
            </w:pPr>
          </w:p>
        </w:tc>
        <w:tc>
          <w:tcPr>
            <w:tcW w:w="2362" w:type="dxa"/>
          </w:tcPr>
          <w:p>
            <w:pPr>
              <w:pStyle w:val="TableParagraph"/>
              <w:ind w:left="0"/>
              <w:rPr>
                <w:rFonts w:ascii="Times New Roman"/>
                <w:sz w:val="22"/>
              </w:rPr>
            </w:pPr>
          </w:p>
        </w:tc>
      </w:tr>
      <w:tr>
        <w:trPr>
          <w:trHeight w:val="388" w:hRule="atLeast"/>
        </w:trPr>
        <w:tc>
          <w:tcPr>
            <w:tcW w:w="4248" w:type="dxa"/>
          </w:tcPr>
          <w:p>
            <w:pPr>
              <w:pStyle w:val="TableParagraph"/>
              <w:rPr>
                <w:sz w:val="22"/>
              </w:rPr>
            </w:pPr>
            <w:r>
              <w:rPr>
                <w:sz w:val="22"/>
              </w:rPr>
              <w:t>Industrial unit</w:t>
            </w:r>
          </w:p>
        </w:tc>
        <w:tc>
          <w:tcPr>
            <w:tcW w:w="2550" w:type="dxa"/>
          </w:tcPr>
          <w:p>
            <w:pPr>
              <w:pStyle w:val="TableParagraph"/>
              <w:ind w:left="0"/>
              <w:rPr>
                <w:rFonts w:ascii="Times New Roman"/>
                <w:sz w:val="22"/>
              </w:rPr>
            </w:pPr>
          </w:p>
        </w:tc>
        <w:tc>
          <w:tcPr>
            <w:tcW w:w="2362" w:type="dxa"/>
          </w:tcPr>
          <w:p>
            <w:pPr>
              <w:pStyle w:val="TableParagraph"/>
              <w:ind w:left="0"/>
              <w:rPr>
                <w:rFonts w:ascii="Times New Roman"/>
                <w:sz w:val="22"/>
              </w:rPr>
            </w:pPr>
          </w:p>
        </w:tc>
      </w:tr>
    </w:tbl>
    <w:p>
      <w:pPr>
        <w:pStyle w:val="BodyText"/>
        <w:rPr>
          <w:sz w:val="20"/>
        </w:rPr>
      </w:pPr>
    </w:p>
    <w:p>
      <w:pPr>
        <w:pStyle w:val="BodyText"/>
        <w:ind w:left="120" w:right="336"/>
      </w:pPr>
      <w:r>
        <w:rPr/>
        <w:t>If you are building a commercial property, converting a commercial property to domestic, or converting a domestic property to commercial or any combination of these you must complete a fitting table for each example. We use the fitting table to calculate your rate.</w:t>
      </w:r>
    </w:p>
    <w:p>
      <w:pPr>
        <w:pStyle w:val="BodyText"/>
        <w:rPr>
          <w:sz w:val="20"/>
        </w:rPr>
      </w:pPr>
    </w:p>
    <w:tbl>
      <w:tblPr>
        <w:tblW w:w="0" w:type="auto"/>
        <w:jc w:val="left"/>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0"/>
        <w:gridCol w:w="1035"/>
        <w:gridCol w:w="1039"/>
      </w:tblGrid>
      <w:tr>
        <w:trPr>
          <w:trHeight w:val="256" w:hRule="atLeast"/>
        </w:trPr>
        <w:tc>
          <w:tcPr>
            <w:tcW w:w="7090" w:type="dxa"/>
            <w:shd w:val="clear" w:color="auto" w:fill="009CA7"/>
          </w:tcPr>
          <w:p>
            <w:pPr>
              <w:pStyle w:val="TableParagraph"/>
              <w:spacing w:line="236" w:lineRule="exact"/>
              <w:rPr>
                <w:b/>
                <w:sz w:val="22"/>
              </w:rPr>
            </w:pPr>
            <w:r>
              <w:rPr>
                <w:b/>
                <w:color w:val="FFFFFF"/>
                <w:sz w:val="22"/>
              </w:rPr>
              <w:t>Item</w:t>
            </w:r>
          </w:p>
        </w:tc>
        <w:tc>
          <w:tcPr>
            <w:tcW w:w="1035" w:type="dxa"/>
            <w:shd w:val="clear" w:color="auto" w:fill="009CA7"/>
          </w:tcPr>
          <w:p>
            <w:pPr>
              <w:pStyle w:val="TableParagraph"/>
              <w:spacing w:line="236" w:lineRule="exact"/>
              <w:rPr>
                <w:b/>
                <w:sz w:val="22"/>
              </w:rPr>
            </w:pPr>
            <w:r>
              <w:rPr>
                <w:b/>
                <w:color w:val="FFFFFF"/>
                <w:sz w:val="22"/>
              </w:rPr>
              <w:t>Yes</w:t>
            </w:r>
          </w:p>
        </w:tc>
        <w:tc>
          <w:tcPr>
            <w:tcW w:w="1039" w:type="dxa"/>
            <w:shd w:val="clear" w:color="auto" w:fill="009CA7"/>
          </w:tcPr>
          <w:p>
            <w:pPr>
              <w:pStyle w:val="TableParagraph"/>
              <w:spacing w:line="236" w:lineRule="exact"/>
              <w:rPr>
                <w:b/>
                <w:sz w:val="22"/>
              </w:rPr>
            </w:pPr>
            <w:r>
              <w:rPr>
                <w:b/>
                <w:color w:val="FFFFFF"/>
                <w:sz w:val="22"/>
              </w:rPr>
              <w:t>No</w:t>
            </w:r>
          </w:p>
        </w:tc>
      </w:tr>
      <w:tr>
        <w:trPr>
          <w:trHeight w:val="509" w:hRule="atLeast"/>
        </w:trPr>
        <w:tc>
          <w:tcPr>
            <w:tcW w:w="7090" w:type="dxa"/>
          </w:tcPr>
          <w:p>
            <w:pPr>
              <w:pStyle w:val="TableParagraph"/>
              <w:spacing w:line="254" w:lineRule="exact" w:before="3"/>
              <w:ind w:right="672"/>
              <w:rPr>
                <w:sz w:val="22"/>
              </w:rPr>
            </w:pPr>
            <w:r>
              <w:rPr>
                <w:sz w:val="22"/>
              </w:rPr>
              <w:t>Will your development change the use of an existing building? i.e. converting a house to offices or offices to a house etc.</w:t>
            </w:r>
          </w:p>
        </w:tc>
        <w:tc>
          <w:tcPr>
            <w:tcW w:w="1035" w:type="dxa"/>
          </w:tcPr>
          <w:p>
            <w:pPr>
              <w:pStyle w:val="TableParagraph"/>
              <w:spacing w:line="413" w:lineRule="exact"/>
              <w:rPr>
                <w:sz w:val="36"/>
              </w:rPr>
            </w:pPr>
            <w:r>
              <w:rPr>
                <w:sz w:val="36"/>
              </w:rPr>
              <w:t>□</w:t>
            </w:r>
          </w:p>
        </w:tc>
        <w:tc>
          <w:tcPr>
            <w:tcW w:w="1039" w:type="dxa"/>
          </w:tcPr>
          <w:p>
            <w:pPr>
              <w:pStyle w:val="TableParagraph"/>
              <w:spacing w:line="413" w:lineRule="exact"/>
              <w:rPr>
                <w:sz w:val="36"/>
              </w:rPr>
            </w:pPr>
            <w:r>
              <w:rPr>
                <w:sz w:val="36"/>
              </w:rPr>
              <w:t>□</w:t>
            </w:r>
          </w:p>
        </w:tc>
      </w:tr>
    </w:tbl>
    <w:p>
      <w:pPr>
        <w:spacing w:after="0" w:line="413" w:lineRule="exact"/>
        <w:rPr>
          <w:sz w:val="36"/>
        </w:rPr>
        <w:sectPr>
          <w:pgSz w:w="11910" w:h="16840"/>
          <w:pgMar w:header="0" w:footer="1018" w:top="0" w:bottom="1200" w:left="1080" w:right="1060"/>
        </w:sectPr>
      </w:pPr>
    </w:p>
    <w:p>
      <w:pPr>
        <w:pStyle w:val="BodyText"/>
        <w:rPr>
          <w:sz w:val="20"/>
        </w:rPr>
      </w:pPr>
      <w:r>
        <w:rPr/>
        <w:pict>
          <v:group style="position:absolute;margin-left:0pt;margin-top:.02pt;width:594.8pt;height:123.4pt;mso-position-horizontal-relative:page;mso-position-vertical-relative:page;z-index:-253719552" coordorigin="0,0" coordsize="11896,2468">
            <v:shape style="position:absolute;left:0;top:0;width:11896;height:1270" type="#_x0000_t75" stroked="false">
              <v:imagedata r:id="rId6" o:title=""/>
            </v:shape>
            <v:shape style="position:absolute;left:8280;top:1024;width:3066;height:1444" type="#_x0000_t75" stroked="false">
              <v:imagedata r:id="rId7" o:titl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5"/>
        </w:rPr>
      </w:pPr>
    </w:p>
    <w:p>
      <w:pPr>
        <w:pStyle w:val="Heading1"/>
        <w:spacing w:before="92"/>
      </w:pPr>
      <w:r>
        <w:rPr/>
        <w:t>Temporary Builders Supplies (TBS)</w:t>
      </w:r>
    </w:p>
    <w:p>
      <w:pPr>
        <w:pStyle w:val="BodyText"/>
        <w:spacing w:before="1"/>
        <w:ind w:left="120"/>
      </w:pPr>
      <w:r>
        <w:rPr/>
        <w:t>If you require a Temporary Builders Supplies (TBS) please note the following:</w:t>
      </w:r>
    </w:p>
    <w:p>
      <w:pPr>
        <w:pStyle w:val="BodyText"/>
        <w:spacing w:before="10"/>
        <w:rPr>
          <w:sz w:val="21"/>
        </w:rPr>
      </w:pPr>
    </w:p>
    <w:p>
      <w:pPr>
        <w:pStyle w:val="BodyText"/>
        <w:ind w:left="120" w:right="200"/>
      </w:pPr>
      <w:r>
        <w:rPr/>
        <w:t>You can repurpose an existing connection for your TBS simply supply us with details of the existing connection below, this cannot be re-purposed at a later date to be a connection to one of your plots and will require a ‘Cap Off’ once no longer required.</w:t>
      </w:r>
    </w:p>
    <w:p>
      <w:pPr>
        <w:pStyle w:val="BodyText"/>
        <w:spacing w:before="1"/>
      </w:pPr>
    </w:p>
    <w:p>
      <w:pPr>
        <w:pStyle w:val="BodyText"/>
        <w:ind w:left="120" w:right="115"/>
      </w:pPr>
      <w:r>
        <w:rPr/>
        <w:t>We can install a new connection to your standpipe which can be re-purposed as a connection to a plot at a later date, simply tell us in the box below which plot it will eventually be connected to.</w:t>
      </w:r>
    </w:p>
    <w:p>
      <w:pPr>
        <w:pStyle w:val="BodyText"/>
      </w:pPr>
    </w:p>
    <w:p>
      <w:pPr>
        <w:pStyle w:val="BodyText"/>
        <w:ind w:left="120"/>
      </w:pPr>
      <w:r>
        <w:rPr/>
        <w:t>Standpipes being connected to our water network must have a regulations check performed.</w:t>
      </w:r>
    </w:p>
    <w:p>
      <w:pPr>
        <w:pStyle w:val="BodyText"/>
      </w:pPr>
    </w:p>
    <w:p>
      <w:pPr>
        <w:pStyle w:val="Heading1"/>
        <w:spacing w:line="252" w:lineRule="exact"/>
      </w:pPr>
      <w:r>
        <w:rPr/>
        <w:t>Development phases</w:t>
      </w:r>
    </w:p>
    <w:p>
      <w:pPr>
        <w:pStyle w:val="BodyText"/>
        <w:ind w:left="120" w:right="213"/>
      </w:pPr>
      <w:r>
        <w:rPr/>
        <w:t>In this section we need to know when plots will be built by and how many will be built at a time, please complete the table below to show us the number of connections you require for each phase of development. Ensure your plan clearly outlines the plots that will be built in each phase.</w:t>
      </w:r>
    </w:p>
    <w:p>
      <w:pPr>
        <w:pStyle w:val="BodyText"/>
      </w:pPr>
    </w:p>
    <w:p>
      <w:pPr>
        <w:pStyle w:val="BodyText"/>
        <w:spacing w:before="1"/>
        <w:ind w:left="120"/>
      </w:pPr>
      <w:r>
        <w:rPr/>
        <w:t>Please complete the tables below detailing your build phases.</w:t>
      </w:r>
    </w:p>
    <w:p>
      <w:pPr>
        <w:pStyle w:val="BodyText"/>
        <w:spacing w:before="7"/>
        <w:rPr>
          <w:sz w:val="15"/>
        </w:rPr>
      </w:pPr>
      <w:r>
        <w:rPr/>
        <w:pict>
          <v:shape style="position:absolute;margin-left:66.480003pt;margin-top:10.924006pt;width:213.15pt;height:100.45pt;mso-position-horizontal-relative:page;mso-position-vertical-relative:paragraph;z-index:-251658240;mso-wrap-distance-left:0;mso-wrap-distance-right: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1"/>
                    <w:gridCol w:w="1277"/>
                  </w:tblGrid>
                  <w:tr>
                    <w:trPr>
                      <w:trHeight w:val="390" w:hRule="atLeast"/>
                    </w:trPr>
                    <w:tc>
                      <w:tcPr>
                        <w:tcW w:w="2971" w:type="dxa"/>
                        <w:shd w:val="clear" w:color="auto" w:fill="009CA7"/>
                      </w:tcPr>
                      <w:p>
                        <w:pPr>
                          <w:pStyle w:val="TableParagraph"/>
                          <w:rPr>
                            <w:b/>
                            <w:sz w:val="22"/>
                          </w:rPr>
                        </w:pPr>
                        <w:r>
                          <w:rPr>
                            <w:b/>
                            <w:color w:val="FFFFFF"/>
                            <w:sz w:val="22"/>
                          </w:rPr>
                          <w:t>Item</w:t>
                        </w:r>
                      </w:p>
                    </w:tc>
                    <w:tc>
                      <w:tcPr>
                        <w:tcW w:w="1277" w:type="dxa"/>
                        <w:shd w:val="clear" w:color="auto" w:fill="009CA7"/>
                      </w:tcPr>
                      <w:p>
                        <w:pPr>
                          <w:pStyle w:val="TableParagraph"/>
                          <w:rPr>
                            <w:b/>
                            <w:sz w:val="22"/>
                          </w:rPr>
                        </w:pPr>
                        <w:r>
                          <w:rPr>
                            <w:b/>
                            <w:color w:val="FFFFFF"/>
                            <w:sz w:val="22"/>
                          </w:rPr>
                          <w:t>Response</w:t>
                        </w:r>
                      </w:p>
                    </w:tc>
                  </w:tr>
                  <w:tr>
                    <w:trPr>
                      <w:trHeight w:val="389" w:hRule="atLeast"/>
                    </w:trPr>
                    <w:tc>
                      <w:tcPr>
                        <w:tcW w:w="2971" w:type="dxa"/>
                      </w:tcPr>
                      <w:p>
                        <w:pPr>
                          <w:pStyle w:val="TableParagraph"/>
                          <w:rPr>
                            <w:sz w:val="22"/>
                          </w:rPr>
                        </w:pPr>
                        <w:r>
                          <w:rPr>
                            <w:sz w:val="22"/>
                          </w:rPr>
                          <w:t>Phase</w:t>
                        </w:r>
                      </w:p>
                    </w:tc>
                    <w:tc>
                      <w:tcPr>
                        <w:tcW w:w="1277" w:type="dxa"/>
                      </w:tcPr>
                      <w:p>
                        <w:pPr>
                          <w:pStyle w:val="TableParagraph"/>
                          <w:ind w:left="0"/>
                          <w:rPr>
                            <w:rFonts w:ascii="Times New Roman"/>
                            <w:sz w:val="20"/>
                          </w:rPr>
                        </w:pPr>
                      </w:p>
                    </w:tc>
                  </w:tr>
                  <w:tr>
                    <w:trPr>
                      <w:trHeight w:val="388" w:hRule="atLeast"/>
                    </w:trPr>
                    <w:tc>
                      <w:tcPr>
                        <w:tcW w:w="2971" w:type="dxa"/>
                      </w:tcPr>
                      <w:p>
                        <w:pPr>
                          <w:pStyle w:val="TableParagraph"/>
                          <w:rPr>
                            <w:sz w:val="22"/>
                          </w:rPr>
                        </w:pPr>
                        <w:r>
                          <w:rPr>
                            <w:sz w:val="22"/>
                          </w:rPr>
                          <w:t>Total number of plots</w:t>
                        </w:r>
                      </w:p>
                    </w:tc>
                    <w:tc>
                      <w:tcPr>
                        <w:tcW w:w="1277" w:type="dxa"/>
                      </w:tcPr>
                      <w:p>
                        <w:pPr>
                          <w:pStyle w:val="TableParagraph"/>
                          <w:ind w:left="0"/>
                          <w:rPr>
                            <w:rFonts w:ascii="Times New Roman"/>
                            <w:sz w:val="20"/>
                          </w:rPr>
                        </w:pPr>
                      </w:p>
                    </w:tc>
                  </w:tr>
                  <w:tr>
                    <w:trPr>
                      <w:trHeight w:val="389" w:hRule="atLeast"/>
                    </w:trPr>
                    <w:tc>
                      <w:tcPr>
                        <w:tcW w:w="2971" w:type="dxa"/>
                      </w:tcPr>
                      <w:p>
                        <w:pPr>
                          <w:pStyle w:val="TableParagraph"/>
                          <w:rPr>
                            <w:sz w:val="22"/>
                          </w:rPr>
                        </w:pPr>
                        <w:r>
                          <w:rPr>
                            <w:sz w:val="22"/>
                          </w:rPr>
                          <w:t>Plot numbers</w:t>
                        </w:r>
                      </w:p>
                    </w:tc>
                    <w:tc>
                      <w:tcPr>
                        <w:tcW w:w="1277" w:type="dxa"/>
                      </w:tcPr>
                      <w:p>
                        <w:pPr>
                          <w:pStyle w:val="TableParagraph"/>
                          <w:ind w:left="0"/>
                          <w:rPr>
                            <w:rFonts w:ascii="Times New Roman"/>
                            <w:sz w:val="20"/>
                          </w:rPr>
                        </w:pPr>
                      </w:p>
                    </w:tc>
                  </w:tr>
                  <w:tr>
                    <w:trPr>
                      <w:trHeight w:val="390" w:hRule="atLeast"/>
                    </w:trPr>
                    <w:tc>
                      <w:tcPr>
                        <w:tcW w:w="2971" w:type="dxa"/>
                      </w:tcPr>
                      <w:p>
                        <w:pPr>
                          <w:pStyle w:val="TableParagraph"/>
                          <w:rPr>
                            <w:sz w:val="22"/>
                          </w:rPr>
                        </w:pPr>
                        <w:r>
                          <w:rPr>
                            <w:sz w:val="22"/>
                          </w:rPr>
                          <w:t>Date works are due to start</w:t>
                        </w:r>
                      </w:p>
                    </w:tc>
                    <w:tc>
                      <w:tcPr>
                        <w:tcW w:w="1277" w:type="dxa"/>
                      </w:tcPr>
                      <w:p>
                        <w:pPr>
                          <w:pStyle w:val="TableParagraph"/>
                          <w:ind w:left="0"/>
                          <w:rPr>
                            <w:rFonts w:ascii="Times New Roman"/>
                            <w:sz w:val="20"/>
                          </w:rPr>
                        </w:pPr>
                      </w:p>
                    </w:tc>
                  </w:tr>
                </w:tbl>
                <w:p>
                  <w:pPr>
                    <w:pStyle w:val="BodyText"/>
                  </w:pPr>
                </w:p>
              </w:txbxContent>
            </v:textbox>
            <w10:wrap type="topAndBottom"/>
          </v:shape>
        </w:pict>
      </w:r>
      <w:r>
        <w:rPr/>
        <w:pict>
          <v:shape style="position:absolute;margin-left:317.519989pt;margin-top:10.924006pt;width:214.15pt;height:100.45pt;mso-position-horizontal-relative:page;mso-position-vertical-relative:paragraph;z-index:-251658240;mso-wrap-distance-left:0;mso-wrap-distance-right: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14"/>
                    <w:gridCol w:w="1355"/>
                  </w:tblGrid>
                  <w:tr>
                    <w:trPr>
                      <w:trHeight w:val="390" w:hRule="atLeast"/>
                    </w:trPr>
                    <w:tc>
                      <w:tcPr>
                        <w:tcW w:w="2914" w:type="dxa"/>
                        <w:shd w:val="clear" w:color="auto" w:fill="009CA7"/>
                      </w:tcPr>
                      <w:p>
                        <w:pPr>
                          <w:pStyle w:val="TableParagraph"/>
                          <w:rPr>
                            <w:b/>
                            <w:sz w:val="22"/>
                          </w:rPr>
                        </w:pPr>
                        <w:r>
                          <w:rPr>
                            <w:b/>
                            <w:color w:val="FFFFFF"/>
                            <w:sz w:val="22"/>
                          </w:rPr>
                          <w:t>Item</w:t>
                        </w:r>
                      </w:p>
                    </w:tc>
                    <w:tc>
                      <w:tcPr>
                        <w:tcW w:w="1355" w:type="dxa"/>
                        <w:shd w:val="clear" w:color="auto" w:fill="009CA7"/>
                      </w:tcPr>
                      <w:p>
                        <w:pPr>
                          <w:pStyle w:val="TableParagraph"/>
                          <w:rPr>
                            <w:b/>
                            <w:sz w:val="22"/>
                          </w:rPr>
                        </w:pPr>
                        <w:r>
                          <w:rPr>
                            <w:b/>
                            <w:color w:val="FFFFFF"/>
                            <w:sz w:val="22"/>
                          </w:rPr>
                          <w:t>Response</w:t>
                        </w:r>
                      </w:p>
                    </w:tc>
                  </w:tr>
                  <w:tr>
                    <w:trPr>
                      <w:trHeight w:val="389" w:hRule="atLeast"/>
                    </w:trPr>
                    <w:tc>
                      <w:tcPr>
                        <w:tcW w:w="2914" w:type="dxa"/>
                      </w:tcPr>
                      <w:p>
                        <w:pPr>
                          <w:pStyle w:val="TableParagraph"/>
                          <w:rPr>
                            <w:sz w:val="22"/>
                          </w:rPr>
                        </w:pPr>
                        <w:r>
                          <w:rPr>
                            <w:sz w:val="22"/>
                          </w:rPr>
                          <w:t>Phase</w:t>
                        </w:r>
                      </w:p>
                    </w:tc>
                    <w:tc>
                      <w:tcPr>
                        <w:tcW w:w="1355" w:type="dxa"/>
                      </w:tcPr>
                      <w:p>
                        <w:pPr>
                          <w:pStyle w:val="TableParagraph"/>
                          <w:ind w:left="0"/>
                          <w:rPr>
                            <w:rFonts w:ascii="Times New Roman"/>
                            <w:sz w:val="20"/>
                          </w:rPr>
                        </w:pPr>
                      </w:p>
                    </w:tc>
                  </w:tr>
                  <w:tr>
                    <w:trPr>
                      <w:trHeight w:val="388" w:hRule="atLeast"/>
                    </w:trPr>
                    <w:tc>
                      <w:tcPr>
                        <w:tcW w:w="2914" w:type="dxa"/>
                      </w:tcPr>
                      <w:p>
                        <w:pPr>
                          <w:pStyle w:val="TableParagraph"/>
                          <w:rPr>
                            <w:sz w:val="22"/>
                          </w:rPr>
                        </w:pPr>
                        <w:r>
                          <w:rPr>
                            <w:sz w:val="22"/>
                          </w:rPr>
                          <w:t>Total number of plots</w:t>
                        </w:r>
                      </w:p>
                    </w:tc>
                    <w:tc>
                      <w:tcPr>
                        <w:tcW w:w="1355" w:type="dxa"/>
                      </w:tcPr>
                      <w:p>
                        <w:pPr>
                          <w:pStyle w:val="TableParagraph"/>
                          <w:ind w:left="0"/>
                          <w:rPr>
                            <w:rFonts w:ascii="Times New Roman"/>
                            <w:sz w:val="20"/>
                          </w:rPr>
                        </w:pPr>
                      </w:p>
                    </w:tc>
                  </w:tr>
                  <w:tr>
                    <w:trPr>
                      <w:trHeight w:val="389" w:hRule="atLeast"/>
                    </w:trPr>
                    <w:tc>
                      <w:tcPr>
                        <w:tcW w:w="2914" w:type="dxa"/>
                      </w:tcPr>
                      <w:p>
                        <w:pPr>
                          <w:pStyle w:val="TableParagraph"/>
                          <w:rPr>
                            <w:sz w:val="22"/>
                          </w:rPr>
                        </w:pPr>
                        <w:r>
                          <w:rPr>
                            <w:sz w:val="22"/>
                          </w:rPr>
                          <w:t>Plot numbers</w:t>
                        </w:r>
                      </w:p>
                    </w:tc>
                    <w:tc>
                      <w:tcPr>
                        <w:tcW w:w="1355" w:type="dxa"/>
                      </w:tcPr>
                      <w:p>
                        <w:pPr>
                          <w:pStyle w:val="TableParagraph"/>
                          <w:ind w:left="0"/>
                          <w:rPr>
                            <w:rFonts w:ascii="Times New Roman"/>
                            <w:sz w:val="20"/>
                          </w:rPr>
                        </w:pPr>
                      </w:p>
                    </w:tc>
                  </w:tr>
                  <w:tr>
                    <w:trPr>
                      <w:trHeight w:val="390" w:hRule="atLeast"/>
                    </w:trPr>
                    <w:tc>
                      <w:tcPr>
                        <w:tcW w:w="2914" w:type="dxa"/>
                      </w:tcPr>
                      <w:p>
                        <w:pPr>
                          <w:pStyle w:val="TableParagraph"/>
                          <w:rPr>
                            <w:sz w:val="22"/>
                          </w:rPr>
                        </w:pPr>
                        <w:r>
                          <w:rPr>
                            <w:sz w:val="22"/>
                          </w:rPr>
                          <w:t>Date works are due to start</w:t>
                        </w:r>
                      </w:p>
                    </w:tc>
                    <w:tc>
                      <w:tcPr>
                        <w:tcW w:w="1355" w:type="dxa"/>
                      </w:tcPr>
                      <w:p>
                        <w:pPr>
                          <w:pStyle w:val="TableParagraph"/>
                          <w:ind w:left="0"/>
                          <w:rPr>
                            <w:rFonts w:ascii="Times New Roman"/>
                            <w:sz w:val="20"/>
                          </w:rPr>
                        </w:pPr>
                      </w:p>
                    </w:tc>
                  </w:tr>
                </w:tbl>
                <w:p>
                  <w:pPr>
                    <w:pStyle w:val="BodyText"/>
                  </w:pPr>
                </w:p>
              </w:txbxContent>
            </v:textbox>
            <w10:wrap type="topAndBottom"/>
          </v:shape>
        </w:pict>
      </w:r>
    </w:p>
    <w:p>
      <w:pPr>
        <w:pStyle w:val="BodyText"/>
        <w:rPr>
          <w:sz w:val="20"/>
        </w:rPr>
      </w:pPr>
    </w:p>
    <w:p>
      <w:pPr>
        <w:pStyle w:val="BodyText"/>
        <w:spacing w:before="2"/>
        <w:rPr>
          <w:sz w:val="17"/>
        </w:rPr>
      </w:pPr>
      <w:r>
        <w:rPr/>
        <w:pict>
          <v:shape style="position:absolute;margin-left:66.480003pt;margin-top:11.870996pt;width:213.15pt;height:100.5pt;mso-position-horizontal-relative:page;mso-position-vertical-relative:paragraph;z-index:-251658240;mso-wrap-distance-left:0;mso-wrap-distance-right: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1"/>
                    <w:gridCol w:w="1277"/>
                  </w:tblGrid>
                  <w:tr>
                    <w:trPr>
                      <w:trHeight w:val="391" w:hRule="atLeast"/>
                    </w:trPr>
                    <w:tc>
                      <w:tcPr>
                        <w:tcW w:w="2971" w:type="dxa"/>
                        <w:shd w:val="clear" w:color="auto" w:fill="009CA7"/>
                      </w:tcPr>
                      <w:p>
                        <w:pPr>
                          <w:pStyle w:val="TableParagraph"/>
                          <w:spacing w:before="1"/>
                          <w:rPr>
                            <w:b/>
                            <w:sz w:val="22"/>
                          </w:rPr>
                        </w:pPr>
                        <w:r>
                          <w:rPr>
                            <w:b/>
                            <w:color w:val="FFFFFF"/>
                            <w:sz w:val="22"/>
                          </w:rPr>
                          <w:t>Item</w:t>
                        </w:r>
                      </w:p>
                    </w:tc>
                    <w:tc>
                      <w:tcPr>
                        <w:tcW w:w="1277" w:type="dxa"/>
                        <w:shd w:val="clear" w:color="auto" w:fill="009CA7"/>
                      </w:tcPr>
                      <w:p>
                        <w:pPr>
                          <w:pStyle w:val="TableParagraph"/>
                          <w:spacing w:before="1"/>
                          <w:rPr>
                            <w:b/>
                            <w:sz w:val="22"/>
                          </w:rPr>
                        </w:pPr>
                        <w:r>
                          <w:rPr>
                            <w:b/>
                            <w:color w:val="FFFFFF"/>
                            <w:sz w:val="22"/>
                          </w:rPr>
                          <w:t>Response</w:t>
                        </w:r>
                      </w:p>
                    </w:tc>
                  </w:tr>
                  <w:tr>
                    <w:trPr>
                      <w:trHeight w:val="389" w:hRule="atLeast"/>
                    </w:trPr>
                    <w:tc>
                      <w:tcPr>
                        <w:tcW w:w="2971" w:type="dxa"/>
                      </w:tcPr>
                      <w:p>
                        <w:pPr>
                          <w:pStyle w:val="TableParagraph"/>
                          <w:rPr>
                            <w:sz w:val="22"/>
                          </w:rPr>
                        </w:pPr>
                        <w:r>
                          <w:rPr>
                            <w:sz w:val="22"/>
                          </w:rPr>
                          <w:t>Phase</w:t>
                        </w:r>
                      </w:p>
                    </w:tc>
                    <w:tc>
                      <w:tcPr>
                        <w:tcW w:w="1277" w:type="dxa"/>
                      </w:tcPr>
                      <w:p>
                        <w:pPr>
                          <w:pStyle w:val="TableParagraph"/>
                          <w:ind w:left="0"/>
                          <w:rPr>
                            <w:rFonts w:ascii="Times New Roman"/>
                            <w:sz w:val="20"/>
                          </w:rPr>
                        </w:pPr>
                      </w:p>
                    </w:tc>
                  </w:tr>
                  <w:tr>
                    <w:trPr>
                      <w:trHeight w:val="388" w:hRule="atLeast"/>
                    </w:trPr>
                    <w:tc>
                      <w:tcPr>
                        <w:tcW w:w="2971" w:type="dxa"/>
                      </w:tcPr>
                      <w:p>
                        <w:pPr>
                          <w:pStyle w:val="TableParagraph"/>
                          <w:rPr>
                            <w:sz w:val="22"/>
                          </w:rPr>
                        </w:pPr>
                        <w:r>
                          <w:rPr>
                            <w:sz w:val="22"/>
                          </w:rPr>
                          <w:t>Total number of plots</w:t>
                        </w:r>
                      </w:p>
                    </w:tc>
                    <w:tc>
                      <w:tcPr>
                        <w:tcW w:w="1277" w:type="dxa"/>
                      </w:tcPr>
                      <w:p>
                        <w:pPr>
                          <w:pStyle w:val="TableParagraph"/>
                          <w:ind w:left="0"/>
                          <w:rPr>
                            <w:rFonts w:ascii="Times New Roman"/>
                            <w:sz w:val="20"/>
                          </w:rPr>
                        </w:pPr>
                      </w:p>
                    </w:tc>
                  </w:tr>
                  <w:tr>
                    <w:trPr>
                      <w:trHeight w:val="389" w:hRule="atLeast"/>
                    </w:trPr>
                    <w:tc>
                      <w:tcPr>
                        <w:tcW w:w="2971" w:type="dxa"/>
                      </w:tcPr>
                      <w:p>
                        <w:pPr>
                          <w:pStyle w:val="TableParagraph"/>
                          <w:rPr>
                            <w:sz w:val="22"/>
                          </w:rPr>
                        </w:pPr>
                        <w:r>
                          <w:rPr>
                            <w:sz w:val="22"/>
                          </w:rPr>
                          <w:t>Plot numbers</w:t>
                        </w:r>
                      </w:p>
                    </w:tc>
                    <w:tc>
                      <w:tcPr>
                        <w:tcW w:w="1277" w:type="dxa"/>
                      </w:tcPr>
                      <w:p>
                        <w:pPr>
                          <w:pStyle w:val="TableParagraph"/>
                          <w:ind w:left="0"/>
                          <w:rPr>
                            <w:rFonts w:ascii="Times New Roman"/>
                            <w:sz w:val="20"/>
                          </w:rPr>
                        </w:pPr>
                      </w:p>
                    </w:tc>
                  </w:tr>
                  <w:tr>
                    <w:trPr>
                      <w:trHeight w:val="390" w:hRule="atLeast"/>
                    </w:trPr>
                    <w:tc>
                      <w:tcPr>
                        <w:tcW w:w="2971" w:type="dxa"/>
                      </w:tcPr>
                      <w:p>
                        <w:pPr>
                          <w:pStyle w:val="TableParagraph"/>
                          <w:rPr>
                            <w:sz w:val="22"/>
                          </w:rPr>
                        </w:pPr>
                        <w:r>
                          <w:rPr>
                            <w:sz w:val="22"/>
                          </w:rPr>
                          <w:t>Date works are due to start</w:t>
                        </w:r>
                      </w:p>
                    </w:tc>
                    <w:tc>
                      <w:tcPr>
                        <w:tcW w:w="1277" w:type="dxa"/>
                      </w:tcPr>
                      <w:p>
                        <w:pPr>
                          <w:pStyle w:val="TableParagraph"/>
                          <w:ind w:left="0"/>
                          <w:rPr>
                            <w:rFonts w:ascii="Times New Roman"/>
                            <w:sz w:val="20"/>
                          </w:rPr>
                        </w:pPr>
                      </w:p>
                    </w:tc>
                  </w:tr>
                </w:tbl>
                <w:p>
                  <w:pPr>
                    <w:pStyle w:val="BodyText"/>
                  </w:pPr>
                </w:p>
              </w:txbxContent>
            </v:textbox>
            <w10:wrap type="topAndBottom"/>
          </v:shape>
        </w:pict>
      </w:r>
      <w:r>
        <w:rPr/>
        <w:pict>
          <v:shape style="position:absolute;margin-left:317.519989pt;margin-top:11.870996pt;width:214.15pt;height:100.5pt;mso-position-horizontal-relative:page;mso-position-vertical-relative:paragraph;z-index:-251658240;mso-wrap-distance-left:0;mso-wrap-distance-right: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14"/>
                    <w:gridCol w:w="1355"/>
                  </w:tblGrid>
                  <w:tr>
                    <w:trPr>
                      <w:trHeight w:val="391" w:hRule="atLeast"/>
                    </w:trPr>
                    <w:tc>
                      <w:tcPr>
                        <w:tcW w:w="2914" w:type="dxa"/>
                        <w:shd w:val="clear" w:color="auto" w:fill="009CA7"/>
                      </w:tcPr>
                      <w:p>
                        <w:pPr>
                          <w:pStyle w:val="TableParagraph"/>
                          <w:spacing w:before="1"/>
                          <w:rPr>
                            <w:b/>
                            <w:sz w:val="22"/>
                          </w:rPr>
                        </w:pPr>
                        <w:r>
                          <w:rPr>
                            <w:b/>
                            <w:color w:val="FFFFFF"/>
                            <w:sz w:val="22"/>
                          </w:rPr>
                          <w:t>Item</w:t>
                        </w:r>
                      </w:p>
                    </w:tc>
                    <w:tc>
                      <w:tcPr>
                        <w:tcW w:w="1355" w:type="dxa"/>
                        <w:shd w:val="clear" w:color="auto" w:fill="009CA7"/>
                      </w:tcPr>
                      <w:p>
                        <w:pPr>
                          <w:pStyle w:val="TableParagraph"/>
                          <w:spacing w:before="1"/>
                          <w:rPr>
                            <w:b/>
                            <w:sz w:val="22"/>
                          </w:rPr>
                        </w:pPr>
                        <w:r>
                          <w:rPr>
                            <w:b/>
                            <w:color w:val="FFFFFF"/>
                            <w:sz w:val="22"/>
                          </w:rPr>
                          <w:t>Response</w:t>
                        </w:r>
                      </w:p>
                    </w:tc>
                  </w:tr>
                  <w:tr>
                    <w:trPr>
                      <w:trHeight w:val="389" w:hRule="atLeast"/>
                    </w:trPr>
                    <w:tc>
                      <w:tcPr>
                        <w:tcW w:w="2914" w:type="dxa"/>
                      </w:tcPr>
                      <w:p>
                        <w:pPr>
                          <w:pStyle w:val="TableParagraph"/>
                          <w:rPr>
                            <w:sz w:val="22"/>
                          </w:rPr>
                        </w:pPr>
                        <w:r>
                          <w:rPr>
                            <w:sz w:val="22"/>
                          </w:rPr>
                          <w:t>Phase</w:t>
                        </w:r>
                      </w:p>
                    </w:tc>
                    <w:tc>
                      <w:tcPr>
                        <w:tcW w:w="1355" w:type="dxa"/>
                      </w:tcPr>
                      <w:p>
                        <w:pPr>
                          <w:pStyle w:val="TableParagraph"/>
                          <w:ind w:left="0"/>
                          <w:rPr>
                            <w:rFonts w:ascii="Times New Roman"/>
                            <w:sz w:val="20"/>
                          </w:rPr>
                        </w:pPr>
                      </w:p>
                    </w:tc>
                  </w:tr>
                  <w:tr>
                    <w:trPr>
                      <w:trHeight w:val="388" w:hRule="atLeast"/>
                    </w:trPr>
                    <w:tc>
                      <w:tcPr>
                        <w:tcW w:w="2914" w:type="dxa"/>
                      </w:tcPr>
                      <w:p>
                        <w:pPr>
                          <w:pStyle w:val="TableParagraph"/>
                          <w:rPr>
                            <w:sz w:val="22"/>
                          </w:rPr>
                        </w:pPr>
                        <w:r>
                          <w:rPr>
                            <w:sz w:val="22"/>
                          </w:rPr>
                          <w:t>Total number of plots</w:t>
                        </w:r>
                      </w:p>
                    </w:tc>
                    <w:tc>
                      <w:tcPr>
                        <w:tcW w:w="1355" w:type="dxa"/>
                      </w:tcPr>
                      <w:p>
                        <w:pPr>
                          <w:pStyle w:val="TableParagraph"/>
                          <w:ind w:left="0"/>
                          <w:rPr>
                            <w:rFonts w:ascii="Times New Roman"/>
                            <w:sz w:val="20"/>
                          </w:rPr>
                        </w:pPr>
                      </w:p>
                    </w:tc>
                  </w:tr>
                  <w:tr>
                    <w:trPr>
                      <w:trHeight w:val="389" w:hRule="atLeast"/>
                    </w:trPr>
                    <w:tc>
                      <w:tcPr>
                        <w:tcW w:w="2914" w:type="dxa"/>
                      </w:tcPr>
                      <w:p>
                        <w:pPr>
                          <w:pStyle w:val="TableParagraph"/>
                          <w:rPr>
                            <w:sz w:val="22"/>
                          </w:rPr>
                        </w:pPr>
                        <w:r>
                          <w:rPr>
                            <w:sz w:val="22"/>
                          </w:rPr>
                          <w:t>Plot numbers</w:t>
                        </w:r>
                      </w:p>
                    </w:tc>
                    <w:tc>
                      <w:tcPr>
                        <w:tcW w:w="1355" w:type="dxa"/>
                      </w:tcPr>
                      <w:p>
                        <w:pPr>
                          <w:pStyle w:val="TableParagraph"/>
                          <w:ind w:left="0"/>
                          <w:rPr>
                            <w:rFonts w:ascii="Times New Roman"/>
                            <w:sz w:val="20"/>
                          </w:rPr>
                        </w:pPr>
                      </w:p>
                    </w:tc>
                  </w:tr>
                  <w:tr>
                    <w:trPr>
                      <w:trHeight w:val="390" w:hRule="atLeast"/>
                    </w:trPr>
                    <w:tc>
                      <w:tcPr>
                        <w:tcW w:w="2914" w:type="dxa"/>
                      </w:tcPr>
                      <w:p>
                        <w:pPr>
                          <w:pStyle w:val="TableParagraph"/>
                          <w:rPr>
                            <w:sz w:val="22"/>
                          </w:rPr>
                        </w:pPr>
                        <w:r>
                          <w:rPr>
                            <w:sz w:val="22"/>
                          </w:rPr>
                          <w:t>Date works are due to start</w:t>
                        </w:r>
                      </w:p>
                    </w:tc>
                    <w:tc>
                      <w:tcPr>
                        <w:tcW w:w="1355" w:type="dxa"/>
                      </w:tcPr>
                      <w:p>
                        <w:pPr>
                          <w:pStyle w:val="TableParagraph"/>
                          <w:ind w:left="0"/>
                          <w:rPr>
                            <w:rFonts w:ascii="Times New Roman"/>
                            <w:sz w:val="20"/>
                          </w:rPr>
                        </w:pPr>
                      </w:p>
                    </w:tc>
                  </w:tr>
                </w:tbl>
                <w:p>
                  <w:pPr>
                    <w:pStyle w:val="BodyText"/>
                  </w:pPr>
                </w:p>
              </w:txbxContent>
            </v:textbox>
            <w10:wrap type="topAndBottom"/>
          </v:shape>
        </w:pict>
      </w:r>
    </w:p>
    <w:p>
      <w:pPr>
        <w:pStyle w:val="BodyText"/>
        <w:rPr>
          <w:sz w:val="20"/>
        </w:rPr>
      </w:pPr>
    </w:p>
    <w:p>
      <w:pPr>
        <w:pStyle w:val="BodyText"/>
        <w:spacing w:before="2"/>
        <w:rPr>
          <w:sz w:val="17"/>
        </w:rPr>
      </w:pPr>
      <w:r>
        <w:rPr/>
        <w:pict>
          <v:shape style="position:absolute;margin-left:66.480003pt;margin-top:11.870967pt;width:213.15pt;height:100.45pt;mso-position-horizontal-relative:page;mso-position-vertical-relative:paragraph;z-index:-251658240;mso-wrap-distance-left:0;mso-wrap-distance-right: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1"/>
                    <w:gridCol w:w="1277"/>
                  </w:tblGrid>
                  <w:tr>
                    <w:trPr>
                      <w:trHeight w:val="390" w:hRule="atLeast"/>
                    </w:trPr>
                    <w:tc>
                      <w:tcPr>
                        <w:tcW w:w="2971" w:type="dxa"/>
                        <w:shd w:val="clear" w:color="auto" w:fill="009CA7"/>
                      </w:tcPr>
                      <w:p>
                        <w:pPr>
                          <w:pStyle w:val="TableParagraph"/>
                          <w:rPr>
                            <w:b/>
                            <w:sz w:val="22"/>
                          </w:rPr>
                        </w:pPr>
                        <w:r>
                          <w:rPr>
                            <w:b/>
                            <w:color w:val="FFFFFF"/>
                            <w:sz w:val="22"/>
                          </w:rPr>
                          <w:t>Item</w:t>
                        </w:r>
                      </w:p>
                    </w:tc>
                    <w:tc>
                      <w:tcPr>
                        <w:tcW w:w="1277" w:type="dxa"/>
                        <w:shd w:val="clear" w:color="auto" w:fill="009CA7"/>
                      </w:tcPr>
                      <w:p>
                        <w:pPr>
                          <w:pStyle w:val="TableParagraph"/>
                          <w:rPr>
                            <w:b/>
                            <w:sz w:val="22"/>
                          </w:rPr>
                        </w:pPr>
                        <w:r>
                          <w:rPr>
                            <w:b/>
                            <w:color w:val="FFFFFF"/>
                            <w:sz w:val="22"/>
                          </w:rPr>
                          <w:t>Response</w:t>
                        </w:r>
                      </w:p>
                    </w:tc>
                  </w:tr>
                  <w:tr>
                    <w:trPr>
                      <w:trHeight w:val="390" w:hRule="atLeast"/>
                    </w:trPr>
                    <w:tc>
                      <w:tcPr>
                        <w:tcW w:w="2971" w:type="dxa"/>
                      </w:tcPr>
                      <w:p>
                        <w:pPr>
                          <w:pStyle w:val="TableParagraph"/>
                          <w:rPr>
                            <w:sz w:val="22"/>
                          </w:rPr>
                        </w:pPr>
                        <w:r>
                          <w:rPr>
                            <w:sz w:val="22"/>
                          </w:rPr>
                          <w:t>Phase</w:t>
                        </w:r>
                      </w:p>
                    </w:tc>
                    <w:tc>
                      <w:tcPr>
                        <w:tcW w:w="1277" w:type="dxa"/>
                      </w:tcPr>
                      <w:p>
                        <w:pPr>
                          <w:pStyle w:val="TableParagraph"/>
                          <w:ind w:left="0"/>
                          <w:rPr>
                            <w:rFonts w:ascii="Times New Roman"/>
                            <w:sz w:val="20"/>
                          </w:rPr>
                        </w:pPr>
                      </w:p>
                    </w:tc>
                  </w:tr>
                  <w:tr>
                    <w:trPr>
                      <w:trHeight w:val="387" w:hRule="atLeast"/>
                    </w:trPr>
                    <w:tc>
                      <w:tcPr>
                        <w:tcW w:w="2971" w:type="dxa"/>
                      </w:tcPr>
                      <w:p>
                        <w:pPr>
                          <w:pStyle w:val="TableParagraph"/>
                          <w:rPr>
                            <w:sz w:val="22"/>
                          </w:rPr>
                        </w:pPr>
                        <w:r>
                          <w:rPr>
                            <w:sz w:val="22"/>
                          </w:rPr>
                          <w:t>Total number of plots</w:t>
                        </w:r>
                      </w:p>
                    </w:tc>
                    <w:tc>
                      <w:tcPr>
                        <w:tcW w:w="1277" w:type="dxa"/>
                      </w:tcPr>
                      <w:p>
                        <w:pPr>
                          <w:pStyle w:val="TableParagraph"/>
                          <w:ind w:left="0"/>
                          <w:rPr>
                            <w:rFonts w:ascii="Times New Roman"/>
                            <w:sz w:val="20"/>
                          </w:rPr>
                        </w:pPr>
                      </w:p>
                    </w:tc>
                  </w:tr>
                  <w:tr>
                    <w:trPr>
                      <w:trHeight w:val="390" w:hRule="atLeast"/>
                    </w:trPr>
                    <w:tc>
                      <w:tcPr>
                        <w:tcW w:w="2971" w:type="dxa"/>
                      </w:tcPr>
                      <w:p>
                        <w:pPr>
                          <w:pStyle w:val="TableParagraph"/>
                          <w:rPr>
                            <w:sz w:val="22"/>
                          </w:rPr>
                        </w:pPr>
                        <w:r>
                          <w:rPr>
                            <w:sz w:val="22"/>
                          </w:rPr>
                          <w:t>Plot numbers</w:t>
                        </w:r>
                      </w:p>
                    </w:tc>
                    <w:tc>
                      <w:tcPr>
                        <w:tcW w:w="1277" w:type="dxa"/>
                      </w:tcPr>
                      <w:p>
                        <w:pPr>
                          <w:pStyle w:val="TableParagraph"/>
                          <w:ind w:left="0"/>
                          <w:rPr>
                            <w:rFonts w:ascii="Times New Roman"/>
                            <w:sz w:val="20"/>
                          </w:rPr>
                        </w:pPr>
                      </w:p>
                    </w:tc>
                  </w:tr>
                  <w:tr>
                    <w:trPr>
                      <w:trHeight w:val="389" w:hRule="atLeast"/>
                    </w:trPr>
                    <w:tc>
                      <w:tcPr>
                        <w:tcW w:w="2971" w:type="dxa"/>
                      </w:tcPr>
                      <w:p>
                        <w:pPr>
                          <w:pStyle w:val="TableParagraph"/>
                          <w:rPr>
                            <w:sz w:val="22"/>
                          </w:rPr>
                        </w:pPr>
                        <w:r>
                          <w:rPr>
                            <w:sz w:val="22"/>
                          </w:rPr>
                          <w:t>Date works are due to start</w:t>
                        </w:r>
                      </w:p>
                    </w:tc>
                    <w:tc>
                      <w:tcPr>
                        <w:tcW w:w="1277" w:type="dxa"/>
                      </w:tcPr>
                      <w:p>
                        <w:pPr>
                          <w:pStyle w:val="TableParagraph"/>
                          <w:ind w:left="0"/>
                          <w:rPr>
                            <w:rFonts w:ascii="Times New Roman"/>
                            <w:sz w:val="20"/>
                          </w:rPr>
                        </w:pPr>
                      </w:p>
                    </w:tc>
                  </w:tr>
                </w:tbl>
                <w:p>
                  <w:pPr>
                    <w:pStyle w:val="BodyText"/>
                  </w:pPr>
                </w:p>
              </w:txbxContent>
            </v:textbox>
            <w10:wrap type="topAndBottom"/>
          </v:shape>
        </w:pict>
      </w:r>
      <w:r>
        <w:rPr/>
        <w:pict>
          <v:shape style="position:absolute;margin-left:317.519989pt;margin-top:11.870967pt;width:214.15pt;height:100.45pt;mso-position-horizontal-relative:page;mso-position-vertical-relative:paragraph;z-index:-251658240;mso-wrap-distance-left:0;mso-wrap-distance-right: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14"/>
                    <w:gridCol w:w="1355"/>
                  </w:tblGrid>
                  <w:tr>
                    <w:trPr>
                      <w:trHeight w:val="390" w:hRule="atLeast"/>
                    </w:trPr>
                    <w:tc>
                      <w:tcPr>
                        <w:tcW w:w="2914" w:type="dxa"/>
                        <w:shd w:val="clear" w:color="auto" w:fill="009CA7"/>
                      </w:tcPr>
                      <w:p>
                        <w:pPr>
                          <w:pStyle w:val="TableParagraph"/>
                          <w:rPr>
                            <w:b/>
                            <w:sz w:val="22"/>
                          </w:rPr>
                        </w:pPr>
                        <w:r>
                          <w:rPr>
                            <w:b/>
                            <w:color w:val="FFFFFF"/>
                            <w:sz w:val="22"/>
                          </w:rPr>
                          <w:t>Item</w:t>
                        </w:r>
                      </w:p>
                    </w:tc>
                    <w:tc>
                      <w:tcPr>
                        <w:tcW w:w="1355" w:type="dxa"/>
                        <w:shd w:val="clear" w:color="auto" w:fill="009CA7"/>
                      </w:tcPr>
                      <w:p>
                        <w:pPr>
                          <w:pStyle w:val="TableParagraph"/>
                          <w:rPr>
                            <w:b/>
                            <w:sz w:val="22"/>
                          </w:rPr>
                        </w:pPr>
                        <w:r>
                          <w:rPr>
                            <w:b/>
                            <w:color w:val="FFFFFF"/>
                            <w:sz w:val="22"/>
                          </w:rPr>
                          <w:t>Response</w:t>
                        </w:r>
                      </w:p>
                    </w:tc>
                  </w:tr>
                  <w:tr>
                    <w:trPr>
                      <w:trHeight w:val="390" w:hRule="atLeast"/>
                    </w:trPr>
                    <w:tc>
                      <w:tcPr>
                        <w:tcW w:w="2914" w:type="dxa"/>
                      </w:tcPr>
                      <w:p>
                        <w:pPr>
                          <w:pStyle w:val="TableParagraph"/>
                          <w:rPr>
                            <w:sz w:val="22"/>
                          </w:rPr>
                        </w:pPr>
                        <w:r>
                          <w:rPr>
                            <w:sz w:val="22"/>
                          </w:rPr>
                          <w:t>Phase</w:t>
                        </w:r>
                      </w:p>
                    </w:tc>
                    <w:tc>
                      <w:tcPr>
                        <w:tcW w:w="1355" w:type="dxa"/>
                      </w:tcPr>
                      <w:p>
                        <w:pPr>
                          <w:pStyle w:val="TableParagraph"/>
                          <w:ind w:left="0"/>
                          <w:rPr>
                            <w:rFonts w:ascii="Times New Roman"/>
                            <w:sz w:val="20"/>
                          </w:rPr>
                        </w:pPr>
                      </w:p>
                    </w:tc>
                  </w:tr>
                  <w:tr>
                    <w:trPr>
                      <w:trHeight w:val="387" w:hRule="atLeast"/>
                    </w:trPr>
                    <w:tc>
                      <w:tcPr>
                        <w:tcW w:w="2914" w:type="dxa"/>
                      </w:tcPr>
                      <w:p>
                        <w:pPr>
                          <w:pStyle w:val="TableParagraph"/>
                          <w:rPr>
                            <w:sz w:val="22"/>
                          </w:rPr>
                        </w:pPr>
                        <w:r>
                          <w:rPr>
                            <w:sz w:val="22"/>
                          </w:rPr>
                          <w:t>Total number of plots</w:t>
                        </w:r>
                      </w:p>
                    </w:tc>
                    <w:tc>
                      <w:tcPr>
                        <w:tcW w:w="1355" w:type="dxa"/>
                      </w:tcPr>
                      <w:p>
                        <w:pPr>
                          <w:pStyle w:val="TableParagraph"/>
                          <w:ind w:left="0"/>
                          <w:rPr>
                            <w:rFonts w:ascii="Times New Roman"/>
                            <w:sz w:val="20"/>
                          </w:rPr>
                        </w:pPr>
                      </w:p>
                    </w:tc>
                  </w:tr>
                  <w:tr>
                    <w:trPr>
                      <w:trHeight w:val="390" w:hRule="atLeast"/>
                    </w:trPr>
                    <w:tc>
                      <w:tcPr>
                        <w:tcW w:w="2914" w:type="dxa"/>
                      </w:tcPr>
                      <w:p>
                        <w:pPr>
                          <w:pStyle w:val="TableParagraph"/>
                          <w:rPr>
                            <w:sz w:val="22"/>
                          </w:rPr>
                        </w:pPr>
                        <w:r>
                          <w:rPr>
                            <w:sz w:val="22"/>
                          </w:rPr>
                          <w:t>Plot numbers</w:t>
                        </w:r>
                      </w:p>
                    </w:tc>
                    <w:tc>
                      <w:tcPr>
                        <w:tcW w:w="1355" w:type="dxa"/>
                      </w:tcPr>
                      <w:p>
                        <w:pPr>
                          <w:pStyle w:val="TableParagraph"/>
                          <w:ind w:left="0"/>
                          <w:rPr>
                            <w:rFonts w:ascii="Times New Roman"/>
                            <w:sz w:val="20"/>
                          </w:rPr>
                        </w:pPr>
                      </w:p>
                    </w:tc>
                  </w:tr>
                  <w:tr>
                    <w:trPr>
                      <w:trHeight w:val="389" w:hRule="atLeast"/>
                    </w:trPr>
                    <w:tc>
                      <w:tcPr>
                        <w:tcW w:w="2914" w:type="dxa"/>
                      </w:tcPr>
                      <w:p>
                        <w:pPr>
                          <w:pStyle w:val="TableParagraph"/>
                          <w:rPr>
                            <w:sz w:val="22"/>
                          </w:rPr>
                        </w:pPr>
                        <w:r>
                          <w:rPr>
                            <w:sz w:val="22"/>
                          </w:rPr>
                          <w:t>Date works are due to start</w:t>
                        </w:r>
                      </w:p>
                    </w:tc>
                    <w:tc>
                      <w:tcPr>
                        <w:tcW w:w="1355" w:type="dxa"/>
                      </w:tcPr>
                      <w:p>
                        <w:pPr>
                          <w:pStyle w:val="TableParagraph"/>
                          <w:ind w:left="0"/>
                          <w:rPr>
                            <w:rFonts w:ascii="Times New Roman"/>
                            <w:sz w:val="20"/>
                          </w:rPr>
                        </w:pPr>
                      </w:p>
                    </w:tc>
                  </w:tr>
                </w:tbl>
                <w:p>
                  <w:pPr>
                    <w:pStyle w:val="BodyText"/>
                  </w:pPr>
                </w:p>
              </w:txbxContent>
            </v:textbox>
            <w10:wrap type="topAndBottom"/>
          </v:shape>
        </w:pict>
      </w:r>
    </w:p>
    <w:p>
      <w:pPr>
        <w:spacing w:after="0"/>
        <w:rPr>
          <w:sz w:val="17"/>
        </w:rPr>
        <w:sectPr>
          <w:pgSz w:w="11910" w:h="16840"/>
          <w:pgMar w:header="0" w:footer="1018" w:top="0" w:bottom="1200" w:left="1080" w:right="1060"/>
        </w:sectPr>
      </w:pPr>
    </w:p>
    <w:p>
      <w:pPr>
        <w:pStyle w:val="BodyText"/>
        <w:rPr>
          <w:sz w:val="20"/>
        </w:rPr>
      </w:pPr>
      <w:r>
        <w:rPr/>
        <w:pict>
          <v:group style="position:absolute;margin-left:0pt;margin-top:.02pt;width:594.8pt;height:123.4pt;mso-position-horizontal-relative:page;mso-position-vertical-relative:page;z-index:-253718528" coordorigin="0,0" coordsize="11896,2468">
            <v:shape style="position:absolute;left:0;top:0;width:11896;height:1270" type="#_x0000_t75" stroked="false">
              <v:imagedata r:id="rId6" o:title=""/>
            </v:shape>
            <v:shape style="position:absolute;left:8280;top:1024;width:3066;height:1444" type="#_x0000_t75" stroked="false">
              <v:imagedata r:id="rId7" o:titl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8"/>
        </w:rPr>
      </w:pPr>
    </w:p>
    <w:p>
      <w:pPr>
        <w:pStyle w:val="Heading1"/>
        <w:spacing w:before="92"/>
      </w:pPr>
      <w:r>
        <w:rPr/>
        <w:t>Fittings table</w:t>
      </w:r>
    </w:p>
    <w:p>
      <w:pPr>
        <w:pStyle w:val="BodyText"/>
        <w:spacing w:before="1"/>
        <w:ind w:left="120"/>
      </w:pPr>
      <w:r>
        <w:rPr/>
        <w:t>These are the fittings tables, if you are converting:</w:t>
      </w:r>
    </w:p>
    <w:p>
      <w:pPr>
        <w:pStyle w:val="BodyText"/>
        <w:spacing w:before="10"/>
        <w:rPr>
          <w:sz w:val="21"/>
        </w:rPr>
      </w:pPr>
    </w:p>
    <w:p>
      <w:pPr>
        <w:pStyle w:val="BodyText"/>
        <w:ind w:left="120" w:right="1788"/>
      </w:pPr>
      <w:r>
        <w:rPr/>
        <w:t>A single commercial property to multiple domestic properties (i.e. offices to</w:t>
      </w:r>
      <w:r>
        <w:rPr>
          <w:spacing w:val="-54"/>
        </w:rPr>
        <w:t> </w:t>
      </w:r>
      <w:r>
        <w:rPr/>
        <w:t>flats) A single domestic property to multiple commercial properties (i.e. flats to offices)</w:t>
      </w:r>
    </w:p>
    <w:p>
      <w:pPr>
        <w:pStyle w:val="BodyText"/>
        <w:spacing w:before="1"/>
        <w:ind w:left="120" w:right="1319"/>
      </w:pPr>
      <w:r>
        <w:rPr/>
        <w:t>Multiple commercial properties to a single domestic property (i.e. offices to flats)</w:t>
      </w:r>
      <w:r>
        <w:rPr>
          <w:spacing w:val="-53"/>
        </w:rPr>
        <w:t> </w:t>
      </w:r>
      <w:r>
        <w:rPr/>
        <w:t>versa Multiple domestic properties to a single domestic property (i.e. flats to offices) Building a new commercial</w:t>
      </w:r>
      <w:r>
        <w:rPr>
          <w:spacing w:val="-2"/>
        </w:rPr>
        <w:t> </w:t>
      </w:r>
      <w:r>
        <w:rPr/>
        <w:t>property</w:t>
      </w:r>
    </w:p>
    <w:p>
      <w:pPr>
        <w:pStyle w:val="BodyText"/>
        <w:spacing w:before="11"/>
        <w:rPr>
          <w:sz w:val="21"/>
        </w:rPr>
      </w:pPr>
    </w:p>
    <w:p>
      <w:pPr>
        <w:pStyle w:val="BodyText"/>
        <w:ind w:left="119" w:right="289"/>
      </w:pPr>
      <w:r>
        <w:rPr/>
        <w:t>It is </w:t>
      </w:r>
      <w:r>
        <w:rPr>
          <w:b/>
        </w:rPr>
        <w:t>mandatory </w:t>
      </w:r>
      <w:r>
        <w:rPr/>
        <w:t>that you tell us how many water appliances the new commercial property has or the number of water appliances the property had before the re-development and the number of water appliances the property will have post-development.</w:t>
      </w:r>
    </w:p>
    <w:p>
      <w:pPr>
        <w:pStyle w:val="BodyText"/>
        <w:spacing w:before="11"/>
        <w:rPr>
          <w:sz w:val="21"/>
        </w:rPr>
      </w:pPr>
    </w:p>
    <w:p>
      <w:pPr>
        <w:pStyle w:val="BodyText"/>
        <w:ind w:left="119" w:right="703"/>
      </w:pPr>
      <w:r>
        <w:rPr/>
        <w:t>The following definitions provide additional information useful when completing the following tables.</w:t>
      </w:r>
    </w:p>
    <w:p>
      <w:pPr>
        <w:pStyle w:val="BodyText"/>
        <w:spacing w:before="1"/>
      </w:pPr>
    </w:p>
    <w:tbl>
      <w:tblPr>
        <w:tblW w:w="0" w:type="auto"/>
        <w:jc w:val="left"/>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05"/>
        <w:gridCol w:w="6756"/>
      </w:tblGrid>
      <w:tr>
        <w:trPr>
          <w:trHeight w:val="386" w:hRule="atLeast"/>
        </w:trPr>
        <w:tc>
          <w:tcPr>
            <w:tcW w:w="2405" w:type="dxa"/>
            <w:shd w:val="clear" w:color="auto" w:fill="009CA7"/>
          </w:tcPr>
          <w:p>
            <w:pPr>
              <w:pStyle w:val="TableParagraph"/>
              <w:rPr>
                <w:b/>
                <w:sz w:val="22"/>
              </w:rPr>
            </w:pPr>
            <w:r>
              <w:rPr>
                <w:b/>
                <w:color w:val="FFFFFF"/>
                <w:sz w:val="22"/>
              </w:rPr>
              <w:t>Item</w:t>
            </w:r>
          </w:p>
        </w:tc>
        <w:tc>
          <w:tcPr>
            <w:tcW w:w="6756" w:type="dxa"/>
            <w:shd w:val="clear" w:color="auto" w:fill="009CA7"/>
          </w:tcPr>
          <w:p>
            <w:pPr>
              <w:pStyle w:val="TableParagraph"/>
              <w:rPr>
                <w:b/>
                <w:sz w:val="22"/>
              </w:rPr>
            </w:pPr>
            <w:r>
              <w:rPr>
                <w:b/>
                <w:color w:val="FFFFFF"/>
                <w:sz w:val="22"/>
              </w:rPr>
              <w:t>Definition</w:t>
            </w:r>
          </w:p>
        </w:tc>
      </w:tr>
      <w:tr>
        <w:trPr>
          <w:trHeight w:val="832" w:hRule="atLeast"/>
        </w:trPr>
        <w:tc>
          <w:tcPr>
            <w:tcW w:w="2405" w:type="dxa"/>
          </w:tcPr>
          <w:p>
            <w:pPr>
              <w:pStyle w:val="TableParagraph"/>
              <w:ind w:left="0"/>
              <w:rPr>
                <w:sz w:val="25"/>
              </w:rPr>
            </w:pPr>
          </w:p>
          <w:p>
            <w:pPr>
              <w:pStyle w:val="TableParagraph"/>
              <w:rPr>
                <w:sz w:val="22"/>
              </w:rPr>
            </w:pPr>
            <w:r>
              <w:rPr>
                <w:sz w:val="22"/>
              </w:rPr>
              <w:t>House</w:t>
            </w:r>
          </w:p>
        </w:tc>
        <w:tc>
          <w:tcPr>
            <w:tcW w:w="6756" w:type="dxa"/>
          </w:tcPr>
          <w:p>
            <w:pPr>
              <w:pStyle w:val="TableParagraph"/>
              <w:ind w:right="69"/>
              <w:rPr>
                <w:sz w:val="22"/>
              </w:rPr>
            </w:pPr>
            <w:r>
              <w:rPr>
                <w:sz w:val="22"/>
              </w:rPr>
              <w:t>Means any building which is occupied as a private dwelling house or which, if unoccupied, is likely to be occupied and, accordingly, includes a flat.</w:t>
            </w:r>
          </w:p>
        </w:tc>
      </w:tr>
      <w:tr>
        <w:trPr>
          <w:trHeight w:val="385" w:hRule="atLeast"/>
        </w:trPr>
        <w:tc>
          <w:tcPr>
            <w:tcW w:w="2405" w:type="dxa"/>
          </w:tcPr>
          <w:p>
            <w:pPr>
              <w:pStyle w:val="TableParagraph"/>
              <w:rPr>
                <w:sz w:val="22"/>
              </w:rPr>
            </w:pPr>
            <w:r>
              <w:rPr>
                <w:sz w:val="22"/>
              </w:rPr>
              <w:t>Bath</w:t>
            </w:r>
          </w:p>
        </w:tc>
        <w:tc>
          <w:tcPr>
            <w:tcW w:w="6756" w:type="dxa"/>
          </w:tcPr>
          <w:p>
            <w:pPr>
              <w:pStyle w:val="TableParagraph"/>
              <w:ind w:left="5"/>
              <w:rPr>
                <w:sz w:val="22"/>
              </w:rPr>
            </w:pPr>
            <w:r>
              <w:rPr>
                <w:sz w:val="22"/>
              </w:rPr>
              <w:t>Includes a whirlpool or jacuzzi.</w:t>
            </w:r>
          </w:p>
        </w:tc>
      </w:tr>
      <w:tr>
        <w:trPr>
          <w:trHeight w:val="877" w:hRule="atLeast"/>
        </w:trPr>
        <w:tc>
          <w:tcPr>
            <w:tcW w:w="2405" w:type="dxa"/>
          </w:tcPr>
          <w:p>
            <w:pPr>
              <w:pStyle w:val="TableParagraph"/>
              <w:ind w:left="0"/>
              <w:rPr>
                <w:sz w:val="27"/>
              </w:rPr>
            </w:pPr>
          </w:p>
          <w:p>
            <w:pPr>
              <w:pStyle w:val="TableParagraph"/>
              <w:rPr>
                <w:sz w:val="22"/>
              </w:rPr>
            </w:pPr>
            <w:r>
              <w:rPr>
                <w:sz w:val="22"/>
              </w:rPr>
              <w:t>Domestic appliance</w:t>
            </w:r>
          </w:p>
        </w:tc>
        <w:tc>
          <w:tcPr>
            <w:tcW w:w="6756" w:type="dxa"/>
          </w:tcPr>
          <w:p>
            <w:pPr>
              <w:pStyle w:val="TableParagraph"/>
              <w:ind w:right="142"/>
              <w:rPr>
                <w:sz w:val="22"/>
              </w:rPr>
            </w:pPr>
            <w:r>
              <w:rPr>
                <w:sz w:val="22"/>
              </w:rPr>
              <w:t>Means an appliance such as a dishwasher, a washing machine and a waste disposal unit in a house. The minimum number of total loading units is six.</w:t>
            </w:r>
          </w:p>
        </w:tc>
      </w:tr>
      <w:tr>
        <w:trPr>
          <w:trHeight w:val="831" w:hRule="atLeast"/>
        </w:trPr>
        <w:tc>
          <w:tcPr>
            <w:tcW w:w="2405" w:type="dxa"/>
          </w:tcPr>
          <w:p>
            <w:pPr>
              <w:pStyle w:val="TableParagraph"/>
              <w:ind w:right="-1"/>
              <w:rPr>
                <w:sz w:val="22"/>
              </w:rPr>
            </w:pPr>
            <w:r>
              <w:rPr>
                <w:sz w:val="22"/>
              </w:rPr>
              <w:t>Commercial / communal appliance</w:t>
            </w:r>
          </w:p>
        </w:tc>
        <w:tc>
          <w:tcPr>
            <w:tcW w:w="6756" w:type="dxa"/>
          </w:tcPr>
          <w:p>
            <w:pPr>
              <w:pStyle w:val="TableParagraph"/>
              <w:ind w:right="81"/>
              <w:rPr>
                <w:sz w:val="22"/>
              </w:rPr>
            </w:pPr>
            <w:r>
              <w:rPr>
                <w:sz w:val="22"/>
              </w:rPr>
              <w:t>Means an appliance, such as a dishwasher, a washing machine and a waste disposal unit elsewhere than in a house (including communal facilities).</w:t>
            </w:r>
          </w:p>
        </w:tc>
      </w:tr>
      <w:tr>
        <w:trPr>
          <w:trHeight w:val="562" w:hRule="atLeast"/>
        </w:trPr>
        <w:tc>
          <w:tcPr>
            <w:tcW w:w="2405" w:type="dxa"/>
          </w:tcPr>
          <w:p>
            <w:pPr>
              <w:pStyle w:val="TableParagraph"/>
              <w:spacing w:before="1"/>
              <w:rPr>
                <w:sz w:val="22"/>
              </w:rPr>
            </w:pPr>
            <w:r>
              <w:rPr>
                <w:sz w:val="22"/>
              </w:rPr>
              <w:t>Any other water outlet</w:t>
            </w:r>
          </w:p>
        </w:tc>
        <w:tc>
          <w:tcPr>
            <w:tcW w:w="6756" w:type="dxa"/>
          </w:tcPr>
          <w:p>
            <w:pPr>
              <w:pStyle w:val="TableParagraph"/>
              <w:spacing w:before="1"/>
              <w:ind w:right="840" w:hanging="1"/>
              <w:rPr>
                <w:sz w:val="22"/>
              </w:rPr>
            </w:pPr>
            <w:r>
              <w:rPr>
                <w:sz w:val="22"/>
              </w:rPr>
              <w:t>Includes taps (such as outside taps) but not a urinal or water softener.</w:t>
            </w:r>
          </w:p>
        </w:tc>
      </w:tr>
    </w:tbl>
    <w:p>
      <w:pPr>
        <w:pStyle w:val="BodyText"/>
        <w:spacing w:before="10"/>
        <w:rPr>
          <w:sz w:val="21"/>
        </w:rPr>
      </w:pPr>
    </w:p>
    <w:p>
      <w:pPr>
        <w:pStyle w:val="BodyText"/>
        <w:ind w:left="120" w:right="776"/>
      </w:pPr>
      <w:r>
        <w:rPr/>
        <w:t>Please note, the multiplier column is used to calculate the rate you will be paying; the steps required to do this are as follow:</w:t>
      </w:r>
    </w:p>
    <w:p>
      <w:pPr>
        <w:pStyle w:val="BodyText"/>
        <w:spacing w:before="1"/>
      </w:pPr>
    </w:p>
    <w:p>
      <w:pPr>
        <w:pStyle w:val="BodyText"/>
        <w:spacing w:line="322" w:lineRule="exact"/>
        <w:ind w:left="120"/>
      </w:pPr>
      <w:r>
        <w:rPr>
          <w:sz w:val="28"/>
        </w:rPr>
        <w:t>[</w:t>
      </w:r>
      <w:r>
        <w:rPr/>
        <w:t>total number of water appliances post development</w:t>
      </w:r>
      <w:r>
        <w:rPr>
          <w:sz w:val="28"/>
        </w:rPr>
        <w:t>] </w:t>
      </w:r>
      <w:r>
        <w:rPr/>
        <w:t>x </w:t>
      </w:r>
      <w:r>
        <w:rPr>
          <w:sz w:val="28"/>
        </w:rPr>
        <w:t>[</w:t>
      </w:r>
      <w:r>
        <w:rPr/>
        <w:t>the multiplier value</w:t>
      </w:r>
      <w:r>
        <w:rPr>
          <w:sz w:val="28"/>
        </w:rPr>
        <w:t>] </w:t>
      </w:r>
      <w:r>
        <w:rPr/>
        <w:t>= total</w:t>
      </w:r>
    </w:p>
    <w:p>
      <w:pPr>
        <w:pStyle w:val="BodyText"/>
        <w:ind w:left="120" w:right="262"/>
      </w:pPr>
      <w:r>
        <w:rPr>
          <w:b/>
        </w:rPr>
        <w:t>Note: </w:t>
      </w:r>
      <w:r>
        <w:rPr/>
        <w:t>decimal points are rounded to the nearest whole number with 0.5 being rounded down not up.</w:t>
      </w:r>
    </w:p>
    <w:p>
      <w:pPr>
        <w:pStyle w:val="BodyText"/>
        <w:spacing w:before="11"/>
        <w:rPr>
          <w:sz w:val="21"/>
        </w:rPr>
      </w:pPr>
    </w:p>
    <w:p>
      <w:pPr>
        <w:pStyle w:val="BodyText"/>
        <w:spacing w:line="480" w:lineRule="auto"/>
        <w:ind w:left="120" w:right="5056"/>
      </w:pPr>
      <w:r>
        <w:rPr/>
        <w:t>Sum the ‘total’ values to get the ‘Loading Units’ Divide the ‘Loading Units’ by 24 to get the rate</w:t>
      </w:r>
    </w:p>
    <w:p>
      <w:pPr>
        <w:spacing w:after="0" w:line="480" w:lineRule="auto"/>
        <w:sectPr>
          <w:pgSz w:w="11910" w:h="16840"/>
          <w:pgMar w:header="0" w:footer="1018" w:top="0" w:bottom="1200" w:left="1080" w:right="1060"/>
        </w:sectPr>
      </w:pPr>
    </w:p>
    <w:p>
      <w:pPr>
        <w:pStyle w:val="BodyText"/>
        <w:rPr>
          <w:sz w:val="20"/>
        </w:rPr>
      </w:pPr>
      <w:r>
        <w:rPr/>
        <w:pict>
          <v:group style="position:absolute;margin-left:0pt;margin-top:.02pt;width:594.8pt;height:123.4pt;mso-position-horizontal-relative:page;mso-position-vertical-relative:page;z-index:-253717504" coordorigin="0,0" coordsize="11896,2468">
            <v:shape style="position:absolute;left:0;top:0;width:11896;height:1270" type="#_x0000_t75" stroked="false">
              <v:imagedata r:id="rId6" o:title=""/>
            </v:shape>
            <v:shape style="position:absolute;left:8280;top:1024;width:3066;height:1444" type="#_x0000_t75" stroked="false">
              <v:imagedata r:id="rId7" o:titl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3"/>
        </w:rPr>
      </w:pPr>
    </w:p>
    <w:p>
      <w:pPr>
        <w:spacing w:before="94"/>
        <w:ind w:left="120" w:right="0" w:firstLine="0"/>
        <w:jc w:val="left"/>
        <w:rPr>
          <w:sz w:val="20"/>
        </w:rPr>
      </w:pPr>
      <w:r>
        <w:rPr>
          <w:b/>
          <w:sz w:val="20"/>
        </w:rPr>
        <w:t>Table 5-1: </w:t>
      </w:r>
      <w:r>
        <w:rPr>
          <w:sz w:val="20"/>
        </w:rPr>
        <w:t>Worked Example</w:t>
      </w:r>
    </w:p>
    <w:p>
      <w:pPr>
        <w:pStyle w:val="BodyText"/>
        <w:spacing w:before="10"/>
        <w:rPr>
          <w:sz w:val="19"/>
        </w:rPr>
      </w:pPr>
    </w:p>
    <w:tbl>
      <w:tblPr>
        <w:tblW w:w="0" w:type="auto"/>
        <w:jc w:val="left"/>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5"/>
        <w:gridCol w:w="1637"/>
        <w:gridCol w:w="1599"/>
        <w:gridCol w:w="1195"/>
        <w:gridCol w:w="769"/>
      </w:tblGrid>
      <w:tr>
        <w:trPr>
          <w:trHeight w:val="508" w:hRule="atLeast"/>
        </w:trPr>
        <w:tc>
          <w:tcPr>
            <w:tcW w:w="3965" w:type="dxa"/>
            <w:shd w:val="clear" w:color="auto" w:fill="009CA7"/>
          </w:tcPr>
          <w:p>
            <w:pPr>
              <w:pStyle w:val="TableParagraph"/>
              <w:spacing w:line="252" w:lineRule="exact" w:before="5"/>
              <w:ind w:right="226"/>
              <w:rPr>
                <w:b/>
                <w:sz w:val="22"/>
              </w:rPr>
            </w:pPr>
            <w:r>
              <w:rPr>
                <w:b/>
                <w:color w:val="FFFFFF"/>
                <w:sz w:val="22"/>
              </w:rPr>
              <w:t>Details of property being converted from</w:t>
            </w:r>
          </w:p>
        </w:tc>
        <w:tc>
          <w:tcPr>
            <w:tcW w:w="5200" w:type="dxa"/>
            <w:gridSpan w:val="4"/>
          </w:tcPr>
          <w:p>
            <w:pPr>
              <w:pStyle w:val="TableParagraph"/>
              <w:spacing w:before="1"/>
              <w:rPr>
                <w:sz w:val="22"/>
              </w:rPr>
            </w:pPr>
            <w:r>
              <w:rPr>
                <w:sz w:val="22"/>
              </w:rPr>
              <w:t>59, A Street, A Town, A County, Postcode</w:t>
            </w:r>
          </w:p>
        </w:tc>
      </w:tr>
      <w:tr>
        <w:trPr>
          <w:trHeight w:val="335" w:hRule="atLeast"/>
        </w:trPr>
        <w:tc>
          <w:tcPr>
            <w:tcW w:w="3965" w:type="dxa"/>
            <w:shd w:val="clear" w:color="auto" w:fill="009CA7"/>
          </w:tcPr>
          <w:p>
            <w:pPr>
              <w:pStyle w:val="TableParagraph"/>
              <w:spacing w:line="252" w:lineRule="exact"/>
              <w:rPr>
                <w:b/>
                <w:sz w:val="22"/>
              </w:rPr>
            </w:pPr>
            <w:r>
              <w:rPr>
                <w:b/>
                <w:color w:val="FFFFFF"/>
                <w:sz w:val="22"/>
              </w:rPr>
              <w:t>Plot numbers being converted to</w:t>
            </w:r>
          </w:p>
        </w:tc>
        <w:tc>
          <w:tcPr>
            <w:tcW w:w="5200" w:type="dxa"/>
            <w:gridSpan w:val="4"/>
          </w:tcPr>
          <w:p>
            <w:pPr>
              <w:pStyle w:val="TableParagraph"/>
              <w:spacing w:line="252" w:lineRule="exact"/>
              <w:rPr>
                <w:sz w:val="22"/>
              </w:rPr>
            </w:pPr>
            <w:r>
              <w:rPr>
                <w:sz w:val="22"/>
              </w:rPr>
              <w:t>Plots 1 to 6</w:t>
            </w:r>
          </w:p>
        </w:tc>
      </w:tr>
      <w:tr>
        <w:trPr>
          <w:trHeight w:val="508" w:hRule="atLeast"/>
        </w:trPr>
        <w:tc>
          <w:tcPr>
            <w:tcW w:w="3965" w:type="dxa"/>
            <w:vMerge w:val="restart"/>
            <w:shd w:val="clear" w:color="auto" w:fill="009CA7"/>
          </w:tcPr>
          <w:p>
            <w:pPr>
              <w:pStyle w:val="TableParagraph"/>
              <w:ind w:left="0"/>
              <w:rPr>
                <w:sz w:val="34"/>
              </w:rPr>
            </w:pPr>
          </w:p>
          <w:p>
            <w:pPr>
              <w:pStyle w:val="TableParagraph"/>
              <w:rPr>
                <w:b/>
                <w:sz w:val="22"/>
              </w:rPr>
            </w:pPr>
            <w:r>
              <w:rPr>
                <w:b/>
                <w:color w:val="FFFFFF"/>
                <w:sz w:val="22"/>
              </w:rPr>
              <w:t>Type of water appliance</w:t>
            </w:r>
          </w:p>
        </w:tc>
        <w:tc>
          <w:tcPr>
            <w:tcW w:w="3236" w:type="dxa"/>
            <w:gridSpan w:val="2"/>
            <w:shd w:val="clear" w:color="auto" w:fill="009CA7"/>
          </w:tcPr>
          <w:p>
            <w:pPr>
              <w:pStyle w:val="TableParagraph"/>
              <w:spacing w:line="254" w:lineRule="exact" w:before="3"/>
              <w:ind w:right="904"/>
              <w:rPr>
                <w:b/>
                <w:sz w:val="22"/>
              </w:rPr>
            </w:pPr>
            <w:r>
              <w:rPr>
                <w:b/>
                <w:color w:val="FFFFFF"/>
                <w:sz w:val="22"/>
              </w:rPr>
              <w:t>Total number of water appliances</w:t>
            </w:r>
          </w:p>
        </w:tc>
        <w:tc>
          <w:tcPr>
            <w:tcW w:w="1195" w:type="dxa"/>
            <w:vMerge w:val="restart"/>
            <w:shd w:val="clear" w:color="auto" w:fill="009CA7"/>
          </w:tcPr>
          <w:p>
            <w:pPr>
              <w:pStyle w:val="TableParagraph"/>
              <w:ind w:left="0"/>
              <w:rPr>
                <w:sz w:val="34"/>
              </w:rPr>
            </w:pPr>
          </w:p>
          <w:p>
            <w:pPr>
              <w:pStyle w:val="TableParagraph"/>
              <w:rPr>
                <w:b/>
                <w:sz w:val="22"/>
              </w:rPr>
            </w:pPr>
            <w:r>
              <w:rPr>
                <w:b/>
                <w:color w:val="FFFFFF"/>
                <w:sz w:val="22"/>
              </w:rPr>
              <w:t>Multiplier</w:t>
            </w:r>
          </w:p>
        </w:tc>
        <w:tc>
          <w:tcPr>
            <w:tcW w:w="769" w:type="dxa"/>
            <w:vMerge w:val="restart"/>
            <w:shd w:val="clear" w:color="auto" w:fill="009CA7"/>
          </w:tcPr>
          <w:p>
            <w:pPr>
              <w:pStyle w:val="TableParagraph"/>
              <w:ind w:left="0"/>
              <w:rPr>
                <w:sz w:val="34"/>
              </w:rPr>
            </w:pPr>
          </w:p>
          <w:p>
            <w:pPr>
              <w:pStyle w:val="TableParagraph"/>
              <w:ind w:left="2"/>
              <w:rPr>
                <w:b/>
                <w:sz w:val="22"/>
              </w:rPr>
            </w:pPr>
            <w:r>
              <w:rPr>
                <w:b/>
                <w:color w:val="FFFFFF"/>
                <w:sz w:val="22"/>
              </w:rPr>
              <w:t>Total</w:t>
            </w:r>
          </w:p>
        </w:tc>
      </w:tr>
      <w:tr>
        <w:trPr>
          <w:trHeight w:val="502" w:hRule="atLeast"/>
        </w:trPr>
        <w:tc>
          <w:tcPr>
            <w:tcW w:w="3965" w:type="dxa"/>
            <w:vMerge/>
            <w:tcBorders>
              <w:top w:val="nil"/>
            </w:tcBorders>
            <w:shd w:val="clear" w:color="auto" w:fill="009CA7"/>
          </w:tcPr>
          <w:p>
            <w:pPr>
              <w:rPr>
                <w:sz w:val="2"/>
                <w:szCs w:val="2"/>
              </w:rPr>
            </w:pPr>
          </w:p>
        </w:tc>
        <w:tc>
          <w:tcPr>
            <w:tcW w:w="1637" w:type="dxa"/>
            <w:shd w:val="clear" w:color="auto" w:fill="009CA7"/>
          </w:tcPr>
          <w:p>
            <w:pPr>
              <w:pStyle w:val="TableParagraph"/>
              <w:spacing w:line="254" w:lineRule="exact"/>
              <w:ind w:right="246"/>
              <w:rPr>
                <w:b/>
                <w:sz w:val="22"/>
              </w:rPr>
            </w:pPr>
            <w:r>
              <w:rPr>
                <w:b/>
                <w:color w:val="FFFFFF"/>
                <w:sz w:val="22"/>
              </w:rPr>
              <w:t>Pre- development</w:t>
            </w:r>
          </w:p>
        </w:tc>
        <w:tc>
          <w:tcPr>
            <w:tcW w:w="1599" w:type="dxa"/>
            <w:shd w:val="clear" w:color="auto" w:fill="009CA7"/>
          </w:tcPr>
          <w:p>
            <w:pPr>
              <w:pStyle w:val="TableParagraph"/>
              <w:spacing w:line="254" w:lineRule="exact"/>
              <w:ind w:right="208"/>
              <w:rPr>
                <w:b/>
                <w:sz w:val="22"/>
              </w:rPr>
            </w:pPr>
            <w:r>
              <w:rPr>
                <w:b/>
                <w:color w:val="FFFFFF"/>
                <w:sz w:val="22"/>
              </w:rPr>
              <w:t>Post- development</w:t>
            </w:r>
          </w:p>
        </w:tc>
        <w:tc>
          <w:tcPr>
            <w:tcW w:w="1195" w:type="dxa"/>
            <w:vMerge/>
            <w:tcBorders>
              <w:top w:val="nil"/>
            </w:tcBorders>
            <w:shd w:val="clear" w:color="auto" w:fill="009CA7"/>
          </w:tcPr>
          <w:p>
            <w:pPr>
              <w:rPr>
                <w:sz w:val="2"/>
                <w:szCs w:val="2"/>
              </w:rPr>
            </w:pPr>
          </w:p>
        </w:tc>
        <w:tc>
          <w:tcPr>
            <w:tcW w:w="769" w:type="dxa"/>
            <w:vMerge/>
            <w:tcBorders>
              <w:top w:val="nil"/>
            </w:tcBorders>
            <w:shd w:val="clear" w:color="auto" w:fill="009CA7"/>
          </w:tcPr>
          <w:p>
            <w:pPr>
              <w:rPr>
                <w:sz w:val="2"/>
                <w:szCs w:val="2"/>
              </w:rPr>
            </w:pPr>
          </w:p>
        </w:tc>
      </w:tr>
      <w:tr>
        <w:trPr>
          <w:trHeight w:val="247" w:hRule="atLeast"/>
        </w:trPr>
        <w:tc>
          <w:tcPr>
            <w:tcW w:w="3965" w:type="dxa"/>
          </w:tcPr>
          <w:p>
            <w:pPr>
              <w:pStyle w:val="TableParagraph"/>
              <w:spacing w:line="228" w:lineRule="exact"/>
              <w:rPr>
                <w:sz w:val="22"/>
              </w:rPr>
            </w:pPr>
            <w:r>
              <w:rPr>
                <w:sz w:val="22"/>
              </w:rPr>
              <w:t>Flushing cistern</w:t>
            </w:r>
          </w:p>
        </w:tc>
        <w:tc>
          <w:tcPr>
            <w:tcW w:w="1637" w:type="dxa"/>
          </w:tcPr>
          <w:p>
            <w:pPr>
              <w:pStyle w:val="TableParagraph"/>
              <w:spacing w:line="228" w:lineRule="exact"/>
              <w:ind w:left="5"/>
              <w:rPr>
                <w:sz w:val="22"/>
              </w:rPr>
            </w:pPr>
            <w:r>
              <w:rPr>
                <w:w w:val="99"/>
                <w:sz w:val="22"/>
              </w:rPr>
              <w:t>2</w:t>
            </w:r>
          </w:p>
        </w:tc>
        <w:tc>
          <w:tcPr>
            <w:tcW w:w="1599" w:type="dxa"/>
          </w:tcPr>
          <w:p>
            <w:pPr>
              <w:pStyle w:val="TableParagraph"/>
              <w:spacing w:line="228" w:lineRule="exact"/>
              <w:rPr>
                <w:sz w:val="22"/>
              </w:rPr>
            </w:pPr>
            <w:r>
              <w:rPr>
                <w:w w:val="99"/>
                <w:sz w:val="22"/>
              </w:rPr>
              <w:t>3</w:t>
            </w:r>
          </w:p>
        </w:tc>
        <w:tc>
          <w:tcPr>
            <w:tcW w:w="1195" w:type="dxa"/>
          </w:tcPr>
          <w:p>
            <w:pPr>
              <w:pStyle w:val="TableParagraph"/>
              <w:spacing w:line="228" w:lineRule="exact"/>
              <w:ind w:left="5"/>
              <w:rPr>
                <w:sz w:val="22"/>
              </w:rPr>
            </w:pPr>
            <w:r>
              <w:rPr>
                <w:sz w:val="22"/>
              </w:rPr>
              <w:t>2.0</w:t>
            </w:r>
          </w:p>
        </w:tc>
        <w:tc>
          <w:tcPr>
            <w:tcW w:w="769" w:type="dxa"/>
          </w:tcPr>
          <w:p>
            <w:pPr>
              <w:pStyle w:val="TableParagraph"/>
              <w:spacing w:line="228" w:lineRule="exact"/>
              <w:ind w:left="2"/>
              <w:rPr>
                <w:b/>
                <w:sz w:val="22"/>
              </w:rPr>
            </w:pPr>
            <w:r>
              <w:rPr>
                <w:b/>
                <w:w w:val="99"/>
                <w:sz w:val="22"/>
              </w:rPr>
              <w:t>6</w:t>
            </w:r>
          </w:p>
        </w:tc>
      </w:tr>
      <w:tr>
        <w:trPr>
          <w:trHeight w:val="256" w:hRule="atLeast"/>
        </w:trPr>
        <w:tc>
          <w:tcPr>
            <w:tcW w:w="3965" w:type="dxa"/>
          </w:tcPr>
          <w:p>
            <w:pPr>
              <w:pStyle w:val="TableParagraph"/>
              <w:spacing w:line="236" w:lineRule="exact"/>
              <w:rPr>
                <w:sz w:val="22"/>
              </w:rPr>
            </w:pPr>
            <w:r>
              <w:rPr>
                <w:sz w:val="22"/>
              </w:rPr>
              <w:t>Wash basin in house</w:t>
            </w:r>
          </w:p>
        </w:tc>
        <w:tc>
          <w:tcPr>
            <w:tcW w:w="1637" w:type="dxa"/>
          </w:tcPr>
          <w:p>
            <w:pPr>
              <w:pStyle w:val="TableParagraph"/>
              <w:spacing w:line="236" w:lineRule="exact"/>
              <w:ind w:left="2"/>
              <w:rPr>
                <w:sz w:val="22"/>
              </w:rPr>
            </w:pPr>
            <w:r>
              <w:rPr>
                <w:w w:val="99"/>
                <w:sz w:val="22"/>
              </w:rPr>
              <w:t>2</w:t>
            </w:r>
          </w:p>
        </w:tc>
        <w:tc>
          <w:tcPr>
            <w:tcW w:w="1599" w:type="dxa"/>
          </w:tcPr>
          <w:p>
            <w:pPr>
              <w:pStyle w:val="TableParagraph"/>
              <w:spacing w:line="236" w:lineRule="exact"/>
              <w:ind w:left="2"/>
              <w:rPr>
                <w:sz w:val="22"/>
              </w:rPr>
            </w:pPr>
            <w:r>
              <w:rPr>
                <w:w w:val="99"/>
                <w:sz w:val="22"/>
              </w:rPr>
              <w:t>3</w:t>
            </w:r>
          </w:p>
        </w:tc>
        <w:tc>
          <w:tcPr>
            <w:tcW w:w="1195" w:type="dxa"/>
          </w:tcPr>
          <w:p>
            <w:pPr>
              <w:pStyle w:val="TableParagraph"/>
              <w:spacing w:line="236" w:lineRule="exact"/>
              <w:ind w:left="3"/>
              <w:rPr>
                <w:sz w:val="22"/>
              </w:rPr>
            </w:pPr>
            <w:r>
              <w:rPr>
                <w:sz w:val="22"/>
              </w:rPr>
              <w:t>1.5</w:t>
            </w:r>
          </w:p>
        </w:tc>
        <w:tc>
          <w:tcPr>
            <w:tcW w:w="769" w:type="dxa"/>
          </w:tcPr>
          <w:p>
            <w:pPr>
              <w:pStyle w:val="TableParagraph"/>
              <w:spacing w:line="236" w:lineRule="exact"/>
              <w:ind w:left="2"/>
              <w:rPr>
                <w:b/>
                <w:sz w:val="22"/>
              </w:rPr>
            </w:pPr>
            <w:r>
              <w:rPr>
                <w:b/>
                <w:sz w:val="22"/>
              </w:rPr>
              <w:t>4.5</w:t>
            </w:r>
          </w:p>
        </w:tc>
      </w:tr>
      <w:tr>
        <w:trPr>
          <w:trHeight w:val="257" w:hRule="atLeast"/>
        </w:trPr>
        <w:tc>
          <w:tcPr>
            <w:tcW w:w="3965" w:type="dxa"/>
          </w:tcPr>
          <w:p>
            <w:pPr>
              <w:pStyle w:val="TableParagraph"/>
              <w:spacing w:line="238" w:lineRule="exact"/>
              <w:rPr>
                <w:sz w:val="22"/>
              </w:rPr>
            </w:pPr>
            <w:r>
              <w:rPr>
                <w:sz w:val="22"/>
              </w:rPr>
              <w:t>Wash basin elsewhere</w:t>
            </w:r>
          </w:p>
        </w:tc>
        <w:tc>
          <w:tcPr>
            <w:tcW w:w="1637" w:type="dxa"/>
          </w:tcPr>
          <w:p>
            <w:pPr>
              <w:pStyle w:val="TableParagraph"/>
              <w:spacing w:line="238" w:lineRule="exact"/>
              <w:ind w:left="3"/>
              <w:rPr>
                <w:sz w:val="22"/>
              </w:rPr>
            </w:pPr>
            <w:r>
              <w:rPr>
                <w:w w:val="99"/>
                <w:sz w:val="22"/>
              </w:rPr>
              <w:t>2</w:t>
            </w:r>
          </w:p>
        </w:tc>
        <w:tc>
          <w:tcPr>
            <w:tcW w:w="1599" w:type="dxa"/>
          </w:tcPr>
          <w:p>
            <w:pPr>
              <w:pStyle w:val="TableParagraph"/>
              <w:spacing w:line="238" w:lineRule="exact"/>
              <w:ind w:left="3"/>
              <w:rPr>
                <w:sz w:val="22"/>
              </w:rPr>
            </w:pPr>
            <w:r>
              <w:rPr>
                <w:w w:val="99"/>
                <w:sz w:val="22"/>
              </w:rPr>
              <w:t>1</w:t>
            </w:r>
          </w:p>
        </w:tc>
        <w:tc>
          <w:tcPr>
            <w:tcW w:w="1195" w:type="dxa"/>
          </w:tcPr>
          <w:p>
            <w:pPr>
              <w:pStyle w:val="TableParagraph"/>
              <w:spacing w:line="238" w:lineRule="exact"/>
              <w:ind w:left="3"/>
              <w:rPr>
                <w:sz w:val="22"/>
              </w:rPr>
            </w:pPr>
            <w:r>
              <w:rPr>
                <w:sz w:val="22"/>
              </w:rPr>
              <w:t>3.0</w:t>
            </w:r>
          </w:p>
        </w:tc>
        <w:tc>
          <w:tcPr>
            <w:tcW w:w="769" w:type="dxa"/>
          </w:tcPr>
          <w:p>
            <w:pPr>
              <w:pStyle w:val="TableParagraph"/>
              <w:spacing w:line="238" w:lineRule="exact"/>
              <w:ind w:left="2"/>
              <w:rPr>
                <w:b/>
                <w:sz w:val="22"/>
              </w:rPr>
            </w:pPr>
            <w:r>
              <w:rPr>
                <w:b/>
                <w:w w:val="99"/>
                <w:sz w:val="22"/>
              </w:rPr>
              <w:t>3</w:t>
            </w:r>
          </w:p>
        </w:tc>
      </w:tr>
      <w:tr>
        <w:trPr>
          <w:trHeight w:val="256" w:hRule="atLeast"/>
        </w:trPr>
        <w:tc>
          <w:tcPr>
            <w:tcW w:w="3965" w:type="dxa"/>
          </w:tcPr>
          <w:p>
            <w:pPr>
              <w:pStyle w:val="TableParagraph"/>
              <w:spacing w:line="236" w:lineRule="exact"/>
              <w:rPr>
                <w:sz w:val="22"/>
              </w:rPr>
            </w:pPr>
            <w:r>
              <w:rPr>
                <w:sz w:val="22"/>
              </w:rPr>
              <w:t>Bath tap size (20mm nominal)</w:t>
            </w:r>
          </w:p>
        </w:tc>
        <w:tc>
          <w:tcPr>
            <w:tcW w:w="1637" w:type="dxa"/>
          </w:tcPr>
          <w:p>
            <w:pPr>
              <w:pStyle w:val="TableParagraph"/>
              <w:spacing w:line="236" w:lineRule="exact"/>
              <w:ind w:left="5"/>
              <w:rPr>
                <w:sz w:val="22"/>
              </w:rPr>
            </w:pPr>
            <w:r>
              <w:rPr>
                <w:w w:val="99"/>
                <w:sz w:val="22"/>
              </w:rPr>
              <w:t>1</w:t>
            </w:r>
          </w:p>
        </w:tc>
        <w:tc>
          <w:tcPr>
            <w:tcW w:w="1599" w:type="dxa"/>
          </w:tcPr>
          <w:p>
            <w:pPr>
              <w:pStyle w:val="TableParagraph"/>
              <w:spacing w:line="236" w:lineRule="exact"/>
              <w:ind w:left="5"/>
              <w:rPr>
                <w:sz w:val="22"/>
              </w:rPr>
            </w:pPr>
            <w:r>
              <w:rPr>
                <w:w w:val="99"/>
                <w:sz w:val="22"/>
              </w:rPr>
              <w:t>2</w:t>
            </w:r>
          </w:p>
        </w:tc>
        <w:tc>
          <w:tcPr>
            <w:tcW w:w="1195" w:type="dxa"/>
          </w:tcPr>
          <w:p>
            <w:pPr>
              <w:pStyle w:val="TableParagraph"/>
              <w:spacing w:line="236" w:lineRule="exact"/>
              <w:ind w:left="5"/>
              <w:rPr>
                <w:sz w:val="22"/>
              </w:rPr>
            </w:pPr>
            <w:r>
              <w:rPr>
                <w:sz w:val="22"/>
              </w:rPr>
              <w:t>10.0</w:t>
            </w:r>
          </w:p>
        </w:tc>
        <w:tc>
          <w:tcPr>
            <w:tcW w:w="769" w:type="dxa"/>
          </w:tcPr>
          <w:p>
            <w:pPr>
              <w:pStyle w:val="TableParagraph"/>
              <w:spacing w:line="236" w:lineRule="exact"/>
              <w:ind w:left="2"/>
              <w:rPr>
                <w:b/>
                <w:sz w:val="22"/>
              </w:rPr>
            </w:pPr>
            <w:r>
              <w:rPr>
                <w:b/>
                <w:sz w:val="22"/>
              </w:rPr>
              <w:t>20</w:t>
            </w:r>
          </w:p>
        </w:tc>
      </w:tr>
      <w:tr>
        <w:trPr>
          <w:trHeight w:val="255" w:hRule="atLeast"/>
        </w:trPr>
        <w:tc>
          <w:tcPr>
            <w:tcW w:w="3965" w:type="dxa"/>
          </w:tcPr>
          <w:p>
            <w:pPr>
              <w:pStyle w:val="TableParagraph"/>
              <w:spacing w:line="235" w:lineRule="exact"/>
              <w:rPr>
                <w:sz w:val="22"/>
              </w:rPr>
            </w:pPr>
            <w:r>
              <w:rPr>
                <w:sz w:val="22"/>
              </w:rPr>
              <w:t>Bath tap size (over 20mm)</w:t>
            </w:r>
          </w:p>
        </w:tc>
        <w:tc>
          <w:tcPr>
            <w:tcW w:w="1637" w:type="dxa"/>
          </w:tcPr>
          <w:p>
            <w:pPr>
              <w:pStyle w:val="TableParagraph"/>
              <w:spacing w:line="235" w:lineRule="exact"/>
              <w:ind w:left="5"/>
              <w:rPr>
                <w:sz w:val="22"/>
              </w:rPr>
            </w:pPr>
            <w:r>
              <w:rPr>
                <w:w w:val="99"/>
                <w:sz w:val="22"/>
              </w:rPr>
              <w:t>0</w:t>
            </w:r>
          </w:p>
        </w:tc>
        <w:tc>
          <w:tcPr>
            <w:tcW w:w="1599" w:type="dxa"/>
          </w:tcPr>
          <w:p>
            <w:pPr>
              <w:pStyle w:val="TableParagraph"/>
              <w:spacing w:line="235" w:lineRule="exact"/>
              <w:rPr>
                <w:sz w:val="22"/>
              </w:rPr>
            </w:pPr>
            <w:r>
              <w:rPr>
                <w:w w:val="99"/>
                <w:sz w:val="22"/>
              </w:rPr>
              <w:t>1</w:t>
            </w:r>
          </w:p>
        </w:tc>
        <w:tc>
          <w:tcPr>
            <w:tcW w:w="1195" w:type="dxa"/>
          </w:tcPr>
          <w:p>
            <w:pPr>
              <w:pStyle w:val="TableParagraph"/>
              <w:spacing w:line="235" w:lineRule="exact"/>
              <w:ind w:left="5"/>
              <w:rPr>
                <w:sz w:val="22"/>
              </w:rPr>
            </w:pPr>
            <w:r>
              <w:rPr>
                <w:sz w:val="22"/>
              </w:rPr>
              <w:t>22.0</w:t>
            </w:r>
          </w:p>
        </w:tc>
        <w:tc>
          <w:tcPr>
            <w:tcW w:w="769" w:type="dxa"/>
          </w:tcPr>
          <w:p>
            <w:pPr>
              <w:pStyle w:val="TableParagraph"/>
              <w:spacing w:line="235" w:lineRule="exact"/>
              <w:ind w:left="2"/>
              <w:rPr>
                <w:b/>
                <w:sz w:val="22"/>
              </w:rPr>
            </w:pPr>
            <w:r>
              <w:rPr>
                <w:b/>
                <w:sz w:val="22"/>
              </w:rPr>
              <w:t>22</w:t>
            </w:r>
          </w:p>
        </w:tc>
      </w:tr>
      <w:tr>
        <w:trPr>
          <w:trHeight w:val="256" w:hRule="atLeast"/>
        </w:trPr>
        <w:tc>
          <w:tcPr>
            <w:tcW w:w="3965" w:type="dxa"/>
          </w:tcPr>
          <w:p>
            <w:pPr>
              <w:pStyle w:val="TableParagraph"/>
              <w:spacing w:line="235" w:lineRule="exact" w:before="1"/>
              <w:rPr>
                <w:b/>
                <w:sz w:val="22"/>
              </w:rPr>
            </w:pPr>
            <w:r>
              <w:rPr>
                <w:b/>
                <w:sz w:val="22"/>
              </w:rPr>
              <w:t>Loading units (sum of totals)</w:t>
            </w:r>
          </w:p>
        </w:tc>
        <w:tc>
          <w:tcPr>
            <w:tcW w:w="4431" w:type="dxa"/>
            <w:gridSpan w:val="3"/>
          </w:tcPr>
          <w:p>
            <w:pPr>
              <w:pStyle w:val="TableParagraph"/>
              <w:ind w:left="0"/>
              <w:rPr>
                <w:rFonts w:ascii="Times New Roman"/>
                <w:sz w:val="18"/>
              </w:rPr>
            </w:pPr>
          </w:p>
        </w:tc>
        <w:tc>
          <w:tcPr>
            <w:tcW w:w="769" w:type="dxa"/>
          </w:tcPr>
          <w:p>
            <w:pPr>
              <w:pStyle w:val="TableParagraph"/>
              <w:spacing w:line="235" w:lineRule="exact" w:before="1"/>
              <w:ind w:left="2"/>
              <w:rPr>
                <w:b/>
                <w:sz w:val="22"/>
              </w:rPr>
            </w:pPr>
            <w:r>
              <w:rPr>
                <w:b/>
                <w:sz w:val="22"/>
              </w:rPr>
              <w:t>55.5</w:t>
            </w:r>
          </w:p>
        </w:tc>
      </w:tr>
      <w:tr>
        <w:trPr>
          <w:trHeight w:val="258" w:hRule="atLeast"/>
        </w:trPr>
        <w:tc>
          <w:tcPr>
            <w:tcW w:w="3965" w:type="dxa"/>
          </w:tcPr>
          <w:p>
            <w:pPr>
              <w:pStyle w:val="TableParagraph"/>
              <w:spacing w:line="239" w:lineRule="exact"/>
              <w:rPr>
                <w:b/>
                <w:sz w:val="22"/>
              </w:rPr>
            </w:pPr>
            <w:r>
              <w:rPr>
                <w:b/>
                <w:sz w:val="22"/>
              </w:rPr>
              <w:t>Rate (loading units divided by 24)</w:t>
            </w:r>
          </w:p>
        </w:tc>
        <w:tc>
          <w:tcPr>
            <w:tcW w:w="4431" w:type="dxa"/>
            <w:gridSpan w:val="3"/>
          </w:tcPr>
          <w:p>
            <w:pPr>
              <w:pStyle w:val="TableParagraph"/>
              <w:ind w:left="0"/>
              <w:rPr>
                <w:rFonts w:ascii="Times New Roman"/>
                <w:sz w:val="18"/>
              </w:rPr>
            </w:pPr>
          </w:p>
        </w:tc>
        <w:tc>
          <w:tcPr>
            <w:tcW w:w="769" w:type="dxa"/>
          </w:tcPr>
          <w:p>
            <w:pPr>
              <w:pStyle w:val="TableParagraph"/>
              <w:spacing w:line="239" w:lineRule="exact"/>
              <w:ind w:left="2"/>
              <w:rPr>
                <w:b/>
                <w:sz w:val="22"/>
              </w:rPr>
            </w:pPr>
            <w:r>
              <w:rPr>
                <w:b/>
                <w:sz w:val="22"/>
              </w:rPr>
              <w:t>2.31</w:t>
            </w:r>
          </w:p>
        </w:tc>
      </w:tr>
    </w:tbl>
    <w:p>
      <w:pPr>
        <w:pStyle w:val="BodyText"/>
      </w:pPr>
    </w:p>
    <w:p>
      <w:pPr>
        <w:pStyle w:val="BodyText"/>
      </w:pPr>
    </w:p>
    <w:p>
      <w:pPr>
        <w:spacing w:before="0"/>
        <w:ind w:left="120" w:right="136" w:firstLine="0"/>
        <w:jc w:val="left"/>
        <w:rPr>
          <w:sz w:val="20"/>
        </w:rPr>
      </w:pPr>
      <w:r>
        <w:rPr>
          <w:b/>
          <w:sz w:val="20"/>
        </w:rPr>
        <w:t>Table 5-2: </w:t>
      </w:r>
      <w:r>
        <w:rPr>
          <w:sz w:val="20"/>
        </w:rPr>
        <w:t>Complete when a property is being converted (i.e. a single office into flats or a single house in to multiple offices)</w:t>
      </w:r>
    </w:p>
    <w:p>
      <w:pPr>
        <w:pStyle w:val="BodyText"/>
        <w:spacing w:before="10" w:after="1"/>
        <w:rPr>
          <w:sz w:val="19"/>
        </w:rPr>
      </w:pPr>
    </w:p>
    <w:tbl>
      <w:tblPr>
        <w:tblW w:w="0" w:type="auto"/>
        <w:jc w:val="left"/>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5"/>
        <w:gridCol w:w="1637"/>
        <w:gridCol w:w="1599"/>
        <w:gridCol w:w="1195"/>
        <w:gridCol w:w="769"/>
      </w:tblGrid>
      <w:tr>
        <w:trPr>
          <w:trHeight w:val="510" w:hRule="atLeast"/>
        </w:trPr>
        <w:tc>
          <w:tcPr>
            <w:tcW w:w="3965" w:type="dxa"/>
            <w:shd w:val="clear" w:color="auto" w:fill="009CA7"/>
          </w:tcPr>
          <w:p>
            <w:pPr>
              <w:pStyle w:val="TableParagraph"/>
              <w:spacing w:line="254" w:lineRule="exact" w:before="3"/>
              <w:ind w:right="226"/>
              <w:rPr>
                <w:b/>
                <w:sz w:val="22"/>
              </w:rPr>
            </w:pPr>
            <w:r>
              <w:rPr>
                <w:b/>
                <w:color w:val="FFFFFF"/>
                <w:sz w:val="22"/>
              </w:rPr>
              <w:t>Details of property being converted from</w:t>
            </w:r>
          </w:p>
        </w:tc>
        <w:tc>
          <w:tcPr>
            <w:tcW w:w="5200" w:type="dxa"/>
            <w:gridSpan w:val="4"/>
          </w:tcPr>
          <w:p>
            <w:pPr>
              <w:pStyle w:val="TableParagraph"/>
              <w:ind w:left="0"/>
              <w:rPr>
                <w:rFonts w:ascii="Times New Roman"/>
                <w:sz w:val="20"/>
              </w:rPr>
            </w:pPr>
          </w:p>
        </w:tc>
      </w:tr>
      <w:tr>
        <w:trPr>
          <w:trHeight w:val="337" w:hRule="atLeast"/>
        </w:trPr>
        <w:tc>
          <w:tcPr>
            <w:tcW w:w="3965" w:type="dxa"/>
            <w:shd w:val="clear" w:color="auto" w:fill="009CA7"/>
          </w:tcPr>
          <w:p>
            <w:pPr>
              <w:pStyle w:val="TableParagraph"/>
              <w:spacing w:line="253" w:lineRule="exact"/>
              <w:rPr>
                <w:b/>
                <w:sz w:val="22"/>
              </w:rPr>
            </w:pPr>
            <w:r>
              <w:rPr>
                <w:b/>
                <w:color w:val="FFFFFF"/>
                <w:sz w:val="22"/>
              </w:rPr>
              <w:t>Plot numbers being converted to</w:t>
            </w:r>
          </w:p>
        </w:tc>
        <w:tc>
          <w:tcPr>
            <w:tcW w:w="5200" w:type="dxa"/>
            <w:gridSpan w:val="4"/>
          </w:tcPr>
          <w:p>
            <w:pPr>
              <w:pStyle w:val="TableParagraph"/>
              <w:ind w:left="0"/>
              <w:rPr>
                <w:rFonts w:ascii="Times New Roman"/>
                <w:sz w:val="20"/>
              </w:rPr>
            </w:pPr>
          </w:p>
        </w:tc>
      </w:tr>
      <w:tr>
        <w:trPr>
          <w:trHeight w:val="509" w:hRule="atLeast"/>
        </w:trPr>
        <w:tc>
          <w:tcPr>
            <w:tcW w:w="3965" w:type="dxa"/>
            <w:vMerge w:val="restart"/>
            <w:shd w:val="clear" w:color="auto" w:fill="009CA7"/>
          </w:tcPr>
          <w:p>
            <w:pPr>
              <w:pStyle w:val="TableParagraph"/>
              <w:ind w:left="0"/>
              <w:rPr>
                <w:sz w:val="34"/>
              </w:rPr>
            </w:pPr>
          </w:p>
          <w:p>
            <w:pPr>
              <w:pStyle w:val="TableParagraph"/>
              <w:rPr>
                <w:b/>
                <w:sz w:val="22"/>
              </w:rPr>
            </w:pPr>
            <w:r>
              <w:rPr>
                <w:b/>
                <w:color w:val="FFFFFF"/>
                <w:sz w:val="22"/>
              </w:rPr>
              <w:t>Type of water appliance</w:t>
            </w:r>
          </w:p>
        </w:tc>
        <w:tc>
          <w:tcPr>
            <w:tcW w:w="3236" w:type="dxa"/>
            <w:gridSpan w:val="2"/>
            <w:shd w:val="clear" w:color="auto" w:fill="009CA7"/>
          </w:tcPr>
          <w:p>
            <w:pPr>
              <w:pStyle w:val="TableParagraph"/>
              <w:spacing w:line="254" w:lineRule="exact" w:before="3"/>
              <w:ind w:right="904"/>
              <w:rPr>
                <w:b/>
                <w:sz w:val="22"/>
              </w:rPr>
            </w:pPr>
            <w:r>
              <w:rPr>
                <w:b/>
                <w:color w:val="FFFFFF"/>
                <w:sz w:val="22"/>
              </w:rPr>
              <w:t>Total number of water appliances</w:t>
            </w:r>
          </w:p>
        </w:tc>
        <w:tc>
          <w:tcPr>
            <w:tcW w:w="1195" w:type="dxa"/>
            <w:vMerge w:val="restart"/>
            <w:shd w:val="clear" w:color="auto" w:fill="009CA7"/>
          </w:tcPr>
          <w:p>
            <w:pPr>
              <w:pStyle w:val="TableParagraph"/>
              <w:ind w:left="0"/>
              <w:rPr>
                <w:sz w:val="34"/>
              </w:rPr>
            </w:pPr>
          </w:p>
          <w:p>
            <w:pPr>
              <w:pStyle w:val="TableParagraph"/>
              <w:rPr>
                <w:b/>
                <w:sz w:val="22"/>
              </w:rPr>
            </w:pPr>
            <w:r>
              <w:rPr>
                <w:b/>
                <w:color w:val="FFFFFF"/>
                <w:sz w:val="22"/>
              </w:rPr>
              <w:t>Multiplier</w:t>
            </w:r>
          </w:p>
        </w:tc>
        <w:tc>
          <w:tcPr>
            <w:tcW w:w="769" w:type="dxa"/>
            <w:vMerge w:val="restart"/>
            <w:shd w:val="clear" w:color="auto" w:fill="009CA7"/>
          </w:tcPr>
          <w:p>
            <w:pPr>
              <w:pStyle w:val="TableParagraph"/>
              <w:ind w:left="0"/>
              <w:rPr>
                <w:sz w:val="34"/>
              </w:rPr>
            </w:pPr>
          </w:p>
          <w:p>
            <w:pPr>
              <w:pStyle w:val="TableParagraph"/>
              <w:ind w:left="2"/>
              <w:rPr>
                <w:b/>
                <w:sz w:val="22"/>
              </w:rPr>
            </w:pPr>
            <w:r>
              <w:rPr>
                <w:b/>
                <w:color w:val="FFFFFF"/>
                <w:sz w:val="22"/>
              </w:rPr>
              <w:t>Total</w:t>
            </w:r>
          </w:p>
        </w:tc>
      </w:tr>
      <w:tr>
        <w:trPr>
          <w:trHeight w:val="505" w:hRule="atLeast"/>
        </w:trPr>
        <w:tc>
          <w:tcPr>
            <w:tcW w:w="3965" w:type="dxa"/>
            <w:vMerge/>
            <w:tcBorders>
              <w:top w:val="nil"/>
            </w:tcBorders>
            <w:shd w:val="clear" w:color="auto" w:fill="009CA7"/>
          </w:tcPr>
          <w:p>
            <w:pPr>
              <w:rPr>
                <w:sz w:val="2"/>
                <w:szCs w:val="2"/>
              </w:rPr>
            </w:pPr>
          </w:p>
        </w:tc>
        <w:tc>
          <w:tcPr>
            <w:tcW w:w="1637" w:type="dxa"/>
            <w:shd w:val="clear" w:color="auto" w:fill="009CA7"/>
          </w:tcPr>
          <w:p>
            <w:pPr>
              <w:pStyle w:val="TableParagraph"/>
              <w:spacing w:line="254" w:lineRule="exact" w:before="1"/>
              <w:ind w:right="246"/>
              <w:rPr>
                <w:b/>
                <w:sz w:val="22"/>
              </w:rPr>
            </w:pPr>
            <w:r>
              <w:rPr>
                <w:b/>
                <w:color w:val="FFFFFF"/>
                <w:sz w:val="22"/>
              </w:rPr>
              <w:t>Pre- development</w:t>
            </w:r>
          </w:p>
        </w:tc>
        <w:tc>
          <w:tcPr>
            <w:tcW w:w="1599" w:type="dxa"/>
            <w:shd w:val="clear" w:color="auto" w:fill="009CA7"/>
          </w:tcPr>
          <w:p>
            <w:pPr>
              <w:pStyle w:val="TableParagraph"/>
              <w:spacing w:line="254" w:lineRule="exact" w:before="1"/>
              <w:ind w:right="208"/>
              <w:rPr>
                <w:b/>
                <w:sz w:val="22"/>
              </w:rPr>
            </w:pPr>
            <w:r>
              <w:rPr>
                <w:b/>
                <w:color w:val="FFFFFF"/>
                <w:sz w:val="22"/>
              </w:rPr>
              <w:t>Post- development</w:t>
            </w:r>
          </w:p>
        </w:tc>
        <w:tc>
          <w:tcPr>
            <w:tcW w:w="1195" w:type="dxa"/>
            <w:vMerge/>
            <w:tcBorders>
              <w:top w:val="nil"/>
            </w:tcBorders>
            <w:shd w:val="clear" w:color="auto" w:fill="009CA7"/>
          </w:tcPr>
          <w:p>
            <w:pPr>
              <w:rPr>
                <w:sz w:val="2"/>
                <w:szCs w:val="2"/>
              </w:rPr>
            </w:pPr>
          </w:p>
        </w:tc>
        <w:tc>
          <w:tcPr>
            <w:tcW w:w="769" w:type="dxa"/>
            <w:vMerge/>
            <w:tcBorders>
              <w:top w:val="nil"/>
            </w:tcBorders>
            <w:shd w:val="clear" w:color="auto" w:fill="009CA7"/>
          </w:tcPr>
          <w:p>
            <w:pPr>
              <w:rPr>
                <w:sz w:val="2"/>
                <w:szCs w:val="2"/>
              </w:rPr>
            </w:pPr>
          </w:p>
        </w:tc>
      </w:tr>
      <w:tr>
        <w:trPr>
          <w:trHeight w:val="248" w:hRule="atLeast"/>
        </w:trPr>
        <w:tc>
          <w:tcPr>
            <w:tcW w:w="3965" w:type="dxa"/>
          </w:tcPr>
          <w:p>
            <w:pPr>
              <w:pStyle w:val="TableParagraph"/>
              <w:spacing w:line="228" w:lineRule="exact"/>
              <w:rPr>
                <w:sz w:val="22"/>
              </w:rPr>
            </w:pPr>
            <w:r>
              <w:rPr>
                <w:sz w:val="22"/>
              </w:rPr>
              <w:t>Flushing cistern</w:t>
            </w:r>
          </w:p>
        </w:tc>
        <w:tc>
          <w:tcPr>
            <w:tcW w:w="1637" w:type="dxa"/>
          </w:tcPr>
          <w:p>
            <w:pPr>
              <w:pStyle w:val="TableParagraph"/>
              <w:ind w:left="0"/>
              <w:rPr>
                <w:rFonts w:ascii="Times New Roman"/>
                <w:sz w:val="18"/>
              </w:rPr>
            </w:pPr>
          </w:p>
        </w:tc>
        <w:tc>
          <w:tcPr>
            <w:tcW w:w="1599" w:type="dxa"/>
          </w:tcPr>
          <w:p>
            <w:pPr>
              <w:pStyle w:val="TableParagraph"/>
              <w:ind w:left="0"/>
              <w:rPr>
                <w:rFonts w:ascii="Times New Roman"/>
                <w:sz w:val="18"/>
              </w:rPr>
            </w:pPr>
          </w:p>
        </w:tc>
        <w:tc>
          <w:tcPr>
            <w:tcW w:w="1195" w:type="dxa"/>
          </w:tcPr>
          <w:p>
            <w:pPr>
              <w:pStyle w:val="TableParagraph"/>
              <w:spacing w:line="228" w:lineRule="exact"/>
              <w:rPr>
                <w:sz w:val="22"/>
              </w:rPr>
            </w:pPr>
            <w:r>
              <w:rPr>
                <w:sz w:val="22"/>
              </w:rPr>
              <w:t>2.0</w:t>
            </w:r>
          </w:p>
        </w:tc>
        <w:tc>
          <w:tcPr>
            <w:tcW w:w="769" w:type="dxa"/>
          </w:tcPr>
          <w:p>
            <w:pPr>
              <w:pStyle w:val="TableParagraph"/>
              <w:ind w:left="0"/>
              <w:rPr>
                <w:rFonts w:ascii="Times New Roman"/>
                <w:sz w:val="18"/>
              </w:rPr>
            </w:pPr>
          </w:p>
        </w:tc>
      </w:tr>
      <w:tr>
        <w:trPr>
          <w:trHeight w:val="256" w:hRule="atLeast"/>
        </w:trPr>
        <w:tc>
          <w:tcPr>
            <w:tcW w:w="3965" w:type="dxa"/>
          </w:tcPr>
          <w:p>
            <w:pPr>
              <w:pStyle w:val="TableParagraph"/>
              <w:spacing w:line="236" w:lineRule="exact"/>
              <w:rPr>
                <w:sz w:val="22"/>
              </w:rPr>
            </w:pPr>
            <w:r>
              <w:rPr>
                <w:sz w:val="22"/>
              </w:rPr>
              <w:t>Wash basin in house</w:t>
            </w:r>
          </w:p>
        </w:tc>
        <w:tc>
          <w:tcPr>
            <w:tcW w:w="1637" w:type="dxa"/>
          </w:tcPr>
          <w:p>
            <w:pPr>
              <w:pStyle w:val="TableParagraph"/>
              <w:ind w:left="0"/>
              <w:rPr>
                <w:rFonts w:ascii="Times New Roman"/>
                <w:sz w:val="18"/>
              </w:rPr>
            </w:pPr>
          </w:p>
        </w:tc>
        <w:tc>
          <w:tcPr>
            <w:tcW w:w="1599" w:type="dxa"/>
          </w:tcPr>
          <w:p>
            <w:pPr>
              <w:pStyle w:val="TableParagraph"/>
              <w:ind w:left="0"/>
              <w:rPr>
                <w:rFonts w:ascii="Times New Roman"/>
                <w:sz w:val="18"/>
              </w:rPr>
            </w:pPr>
          </w:p>
        </w:tc>
        <w:tc>
          <w:tcPr>
            <w:tcW w:w="1195" w:type="dxa"/>
          </w:tcPr>
          <w:p>
            <w:pPr>
              <w:pStyle w:val="TableParagraph"/>
              <w:spacing w:line="236" w:lineRule="exact"/>
              <w:rPr>
                <w:sz w:val="22"/>
              </w:rPr>
            </w:pPr>
            <w:r>
              <w:rPr>
                <w:sz w:val="22"/>
              </w:rPr>
              <w:t>1.5</w:t>
            </w:r>
          </w:p>
        </w:tc>
        <w:tc>
          <w:tcPr>
            <w:tcW w:w="769" w:type="dxa"/>
          </w:tcPr>
          <w:p>
            <w:pPr>
              <w:pStyle w:val="TableParagraph"/>
              <w:ind w:left="0"/>
              <w:rPr>
                <w:rFonts w:ascii="Times New Roman"/>
                <w:sz w:val="18"/>
              </w:rPr>
            </w:pPr>
          </w:p>
        </w:tc>
      </w:tr>
      <w:tr>
        <w:trPr>
          <w:trHeight w:val="255" w:hRule="atLeast"/>
        </w:trPr>
        <w:tc>
          <w:tcPr>
            <w:tcW w:w="3965" w:type="dxa"/>
          </w:tcPr>
          <w:p>
            <w:pPr>
              <w:pStyle w:val="TableParagraph"/>
              <w:spacing w:line="235" w:lineRule="exact"/>
              <w:rPr>
                <w:sz w:val="22"/>
              </w:rPr>
            </w:pPr>
            <w:r>
              <w:rPr>
                <w:sz w:val="22"/>
              </w:rPr>
              <w:t>Wash basin elsewhere</w:t>
            </w:r>
          </w:p>
        </w:tc>
        <w:tc>
          <w:tcPr>
            <w:tcW w:w="1637" w:type="dxa"/>
          </w:tcPr>
          <w:p>
            <w:pPr>
              <w:pStyle w:val="TableParagraph"/>
              <w:ind w:left="0"/>
              <w:rPr>
                <w:rFonts w:ascii="Times New Roman"/>
                <w:sz w:val="18"/>
              </w:rPr>
            </w:pPr>
          </w:p>
        </w:tc>
        <w:tc>
          <w:tcPr>
            <w:tcW w:w="1599" w:type="dxa"/>
          </w:tcPr>
          <w:p>
            <w:pPr>
              <w:pStyle w:val="TableParagraph"/>
              <w:ind w:left="0"/>
              <w:rPr>
                <w:rFonts w:ascii="Times New Roman"/>
                <w:sz w:val="18"/>
              </w:rPr>
            </w:pPr>
          </w:p>
        </w:tc>
        <w:tc>
          <w:tcPr>
            <w:tcW w:w="1195" w:type="dxa"/>
          </w:tcPr>
          <w:p>
            <w:pPr>
              <w:pStyle w:val="TableParagraph"/>
              <w:spacing w:line="235" w:lineRule="exact"/>
              <w:rPr>
                <w:sz w:val="22"/>
              </w:rPr>
            </w:pPr>
            <w:r>
              <w:rPr>
                <w:sz w:val="22"/>
              </w:rPr>
              <w:t>3.0</w:t>
            </w:r>
          </w:p>
        </w:tc>
        <w:tc>
          <w:tcPr>
            <w:tcW w:w="769" w:type="dxa"/>
          </w:tcPr>
          <w:p>
            <w:pPr>
              <w:pStyle w:val="TableParagraph"/>
              <w:ind w:left="0"/>
              <w:rPr>
                <w:rFonts w:ascii="Times New Roman"/>
                <w:sz w:val="18"/>
              </w:rPr>
            </w:pPr>
          </w:p>
        </w:tc>
      </w:tr>
      <w:tr>
        <w:trPr>
          <w:trHeight w:val="256" w:hRule="atLeast"/>
        </w:trPr>
        <w:tc>
          <w:tcPr>
            <w:tcW w:w="3965" w:type="dxa"/>
          </w:tcPr>
          <w:p>
            <w:pPr>
              <w:pStyle w:val="TableParagraph"/>
              <w:spacing w:line="235" w:lineRule="exact" w:before="1"/>
              <w:rPr>
                <w:sz w:val="22"/>
              </w:rPr>
            </w:pPr>
            <w:r>
              <w:rPr>
                <w:sz w:val="22"/>
              </w:rPr>
              <w:t>Bath tap size (20mm nominal)</w:t>
            </w:r>
          </w:p>
        </w:tc>
        <w:tc>
          <w:tcPr>
            <w:tcW w:w="1637" w:type="dxa"/>
          </w:tcPr>
          <w:p>
            <w:pPr>
              <w:pStyle w:val="TableParagraph"/>
              <w:ind w:left="0"/>
              <w:rPr>
                <w:rFonts w:ascii="Times New Roman"/>
                <w:sz w:val="18"/>
              </w:rPr>
            </w:pPr>
          </w:p>
        </w:tc>
        <w:tc>
          <w:tcPr>
            <w:tcW w:w="1599" w:type="dxa"/>
          </w:tcPr>
          <w:p>
            <w:pPr>
              <w:pStyle w:val="TableParagraph"/>
              <w:ind w:left="0"/>
              <w:rPr>
                <w:rFonts w:ascii="Times New Roman"/>
                <w:sz w:val="18"/>
              </w:rPr>
            </w:pPr>
          </w:p>
        </w:tc>
        <w:tc>
          <w:tcPr>
            <w:tcW w:w="1195" w:type="dxa"/>
          </w:tcPr>
          <w:p>
            <w:pPr>
              <w:pStyle w:val="TableParagraph"/>
              <w:spacing w:line="235" w:lineRule="exact" w:before="1"/>
              <w:rPr>
                <w:sz w:val="22"/>
              </w:rPr>
            </w:pPr>
            <w:r>
              <w:rPr>
                <w:sz w:val="22"/>
              </w:rPr>
              <w:t>10.0</w:t>
            </w:r>
          </w:p>
        </w:tc>
        <w:tc>
          <w:tcPr>
            <w:tcW w:w="769" w:type="dxa"/>
          </w:tcPr>
          <w:p>
            <w:pPr>
              <w:pStyle w:val="TableParagraph"/>
              <w:ind w:left="0"/>
              <w:rPr>
                <w:rFonts w:ascii="Times New Roman"/>
                <w:sz w:val="18"/>
              </w:rPr>
            </w:pPr>
          </w:p>
        </w:tc>
      </w:tr>
      <w:tr>
        <w:trPr>
          <w:trHeight w:val="257" w:hRule="atLeast"/>
        </w:trPr>
        <w:tc>
          <w:tcPr>
            <w:tcW w:w="3965" w:type="dxa"/>
          </w:tcPr>
          <w:p>
            <w:pPr>
              <w:pStyle w:val="TableParagraph"/>
              <w:spacing w:line="238" w:lineRule="exact"/>
              <w:rPr>
                <w:sz w:val="22"/>
              </w:rPr>
            </w:pPr>
            <w:r>
              <w:rPr>
                <w:sz w:val="22"/>
              </w:rPr>
              <w:t>Bath tap size (over 20mm)</w:t>
            </w:r>
          </w:p>
        </w:tc>
        <w:tc>
          <w:tcPr>
            <w:tcW w:w="1637" w:type="dxa"/>
          </w:tcPr>
          <w:p>
            <w:pPr>
              <w:pStyle w:val="TableParagraph"/>
              <w:ind w:left="0"/>
              <w:rPr>
                <w:rFonts w:ascii="Times New Roman"/>
                <w:sz w:val="18"/>
              </w:rPr>
            </w:pPr>
          </w:p>
        </w:tc>
        <w:tc>
          <w:tcPr>
            <w:tcW w:w="1599" w:type="dxa"/>
          </w:tcPr>
          <w:p>
            <w:pPr>
              <w:pStyle w:val="TableParagraph"/>
              <w:ind w:left="0"/>
              <w:rPr>
                <w:rFonts w:ascii="Times New Roman"/>
                <w:sz w:val="18"/>
              </w:rPr>
            </w:pPr>
          </w:p>
        </w:tc>
        <w:tc>
          <w:tcPr>
            <w:tcW w:w="1195" w:type="dxa"/>
          </w:tcPr>
          <w:p>
            <w:pPr>
              <w:pStyle w:val="TableParagraph"/>
              <w:spacing w:line="238" w:lineRule="exact"/>
              <w:rPr>
                <w:sz w:val="22"/>
              </w:rPr>
            </w:pPr>
            <w:r>
              <w:rPr>
                <w:sz w:val="22"/>
              </w:rPr>
              <w:t>22.0</w:t>
            </w:r>
          </w:p>
        </w:tc>
        <w:tc>
          <w:tcPr>
            <w:tcW w:w="769" w:type="dxa"/>
          </w:tcPr>
          <w:p>
            <w:pPr>
              <w:pStyle w:val="TableParagraph"/>
              <w:ind w:left="0"/>
              <w:rPr>
                <w:rFonts w:ascii="Times New Roman"/>
                <w:sz w:val="18"/>
              </w:rPr>
            </w:pPr>
          </w:p>
        </w:tc>
      </w:tr>
      <w:tr>
        <w:trPr>
          <w:trHeight w:val="256" w:hRule="atLeast"/>
        </w:trPr>
        <w:tc>
          <w:tcPr>
            <w:tcW w:w="3965" w:type="dxa"/>
          </w:tcPr>
          <w:p>
            <w:pPr>
              <w:pStyle w:val="TableParagraph"/>
              <w:spacing w:line="235" w:lineRule="exact" w:before="1"/>
              <w:rPr>
                <w:sz w:val="22"/>
              </w:rPr>
            </w:pPr>
            <w:r>
              <w:rPr>
                <w:sz w:val="22"/>
              </w:rPr>
              <w:t>Shower</w:t>
            </w:r>
          </w:p>
        </w:tc>
        <w:tc>
          <w:tcPr>
            <w:tcW w:w="1637" w:type="dxa"/>
          </w:tcPr>
          <w:p>
            <w:pPr>
              <w:pStyle w:val="TableParagraph"/>
              <w:ind w:left="0"/>
              <w:rPr>
                <w:rFonts w:ascii="Times New Roman"/>
                <w:sz w:val="18"/>
              </w:rPr>
            </w:pPr>
          </w:p>
        </w:tc>
        <w:tc>
          <w:tcPr>
            <w:tcW w:w="1599" w:type="dxa"/>
          </w:tcPr>
          <w:p>
            <w:pPr>
              <w:pStyle w:val="TableParagraph"/>
              <w:ind w:left="0"/>
              <w:rPr>
                <w:rFonts w:ascii="Times New Roman"/>
                <w:sz w:val="18"/>
              </w:rPr>
            </w:pPr>
          </w:p>
        </w:tc>
        <w:tc>
          <w:tcPr>
            <w:tcW w:w="1195" w:type="dxa"/>
          </w:tcPr>
          <w:p>
            <w:pPr>
              <w:pStyle w:val="TableParagraph"/>
              <w:spacing w:line="235" w:lineRule="exact" w:before="1"/>
              <w:rPr>
                <w:sz w:val="22"/>
              </w:rPr>
            </w:pPr>
            <w:r>
              <w:rPr>
                <w:sz w:val="22"/>
              </w:rPr>
              <w:t>3.0</w:t>
            </w:r>
          </w:p>
        </w:tc>
        <w:tc>
          <w:tcPr>
            <w:tcW w:w="769" w:type="dxa"/>
          </w:tcPr>
          <w:p>
            <w:pPr>
              <w:pStyle w:val="TableParagraph"/>
              <w:ind w:left="0"/>
              <w:rPr>
                <w:rFonts w:ascii="Times New Roman"/>
                <w:sz w:val="18"/>
              </w:rPr>
            </w:pPr>
          </w:p>
        </w:tc>
      </w:tr>
      <w:tr>
        <w:trPr>
          <w:trHeight w:val="256" w:hRule="atLeast"/>
        </w:trPr>
        <w:tc>
          <w:tcPr>
            <w:tcW w:w="3965" w:type="dxa"/>
          </w:tcPr>
          <w:p>
            <w:pPr>
              <w:pStyle w:val="TableParagraph"/>
              <w:spacing w:line="236" w:lineRule="exact"/>
              <w:rPr>
                <w:sz w:val="22"/>
              </w:rPr>
            </w:pPr>
            <w:r>
              <w:rPr>
                <w:sz w:val="22"/>
              </w:rPr>
              <w:t>Sink tap size (20mm nominal)</w:t>
            </w:r>
          </w:p>
        </w:tc>
        <w:tc>
          <w:tcPr>
            <w:tcW w:w="1637" w:type="dxa"/>
          </w:tcPr>
          <w:p>
            <w:pPr>
              <w:pStyle w:val="TableParagraph"/>
              <w:ind w:left="0"/>
              <w:rPr>
                <w:rFonts w:ascii="Times New Roman"/>
                <w:sz w:val="18"/>
              </w:rPr>
            </w:pPr>
          </w:p>
        </w:tc>
        <w:tc>
          <w:tcPr>
            <w:tcW w:w="1599" w:type="dxa"/>
          </w:tcPr>
          <w:p>
            <w:pPr>
              <w:pStyle w:val="TableParagraph"/>
              <w:ind w:left="0"/>
              <w:rPr>
                <w:rFonts w:ascii="Times New Roman"/>
                <w:sz w:val="18"/>
              </w:rPr>
            </w:pPr>
          </w:p>
        </w:tc>
        <w:tc>
          <w:tcPr>
            <w:tcW w:w="1195" w:type="dxa"/>
          </w:tcPr>
          <w:p>
            <w:pPr>
              <w:pStyle w:val="TableParagraph"/>
              <w:spacing w:line="236" w:lineRule="exact"/>
              <w:rPr>
                <w:sz w:val="22"/>
              </w:rPr>
            </w:pPr>
            <w:r>
              <w:rPr>
                <w:sz w:val="22"/>
              </w:rPr>
              <w:t>3.0</w:t>
            </w:r>
          </w:p>
        </w:tc>
        <w:tc>
          <w:tcPr>
            <w:tcW w:w="769" w:type="dxa"/>
          </w:tcPr>
          <w:p>
            <w:pPr>
              <w:pStyle w:val="TableParagraph"/>
              <w:ind w:left="0"/>
              <w:rPr>
                <w:rFonts w:ascii="Times New Roman"/>
                <w:sz w:val="18"/>
              </w:rPr>
            </w:pPr>
          </w:p>
        </w:tc>
      </w:tr>
      <w:tr>
        <w:trPr>
          <w:trHeight w:val="255" w:hRule="atLeast"/>
        </w:trPr>
        <w:tc>
          <w:tcPr>
            <w:tcW w:w="3965" w:type="dxa"/>
          </w:tcPr>
          <w:p>
            <w:pPr>
              <w:pStyle w:val="TableParagraph"/>
              <w:spacing w:line="235" w:lineRule="exact"/>
              <w:rPr>
                <w:sz w:val="22"/>
              </w:rPr>
            </w:pPr>
            <w:r>
              <w:rPr>
                <w:sz w:val="22"/>
              </w:rPr>
              <w:t>Sink tap size (over 20mm)</w:t>
            </w:r>
          </w:p>
        </w:tc>
        <w:tc>
          <w:tcPr>
            <w:tcW w:w="1637" w:type="dxa"/>
          </w:tcPr>
          <w:p>
            <w:pPr>
              <w:pStyle w:val="TableParagraph"/>
              <w:ind w:left="0"/>
              <w:rPr>
                <w:rFonts w:ascii="Times New Roman"/>
                <w:sz w:val="18"/>
              </w:rPr>
            </w:pPr>
          </w:p>
        </w:tc>
        <w:tc>
          <w:tcPr>
            <w:tcW w:w="1599" w:type="dxa"/>
          </w:tcPr>
          <w:p>
            <w:pPr>
              <w:pStyle w:val="TableParagraph"/>
              <w:ind w:left="0"/>
              <w:rPr>
                <w:rFonts w:ascii="Times New Roman"/>
                <w:sz w:val="18"/>
              </w:rPr>
            </w:pPr>
          </w:p>
        </w:tc>
        <w:tc>
          <w:tcPr>
            <w:tcW w:w="1195" w:type="dxa"/>
          </w:tcPr>
          <w:p>
            <w:pPr>
              <w:pStyle w:val="TableParagraph"/>
              <w:spacing w:line="235" w:lineRule="exact"/>
              <w:rPr>
                <w:sz w:val="22"/>
              </w:rPr>
            </w:pPr>
            <w:r>
              <w:rPr>
                <w:sz w:val="22"/>
              </w:rPr>
              <w:t>5.0</w:t>
            </w:r>
          </w:p>
        </w:tc>
        <w:tc>
          <w:tcPr>
            <w:tcW w:w="769" w:type="dxa"/>
          </w:tcPr>
          <w:p>
            <w:pPr>
              <w:pStyle w:val="TableParagraph"/>
              <w:ind w:left="0"/>
              <w:rPr>
                <w:rFonts w:ascii="Times New Roman"/>
                <w:sz w:val="18"/>
              </w:rPr>
            </w:pPr>
          </w:p>
        </w:tc>
      </w:tr>
      <w:tr>
        <w:trPr>
          <w:trHeight w:val="256" w:hRule="atLeast"/>
        </w:trPr>
        <w:tc>
          <w:tcPr>
            <w:tcW w:w="3965" w:type="dxa"/>
          </w:tcPr>
          <w:p>
            <w:pPr>
              <w:pStyle w:val="TableParagraph"/>
              <w:spacing w:line="235" w:lineRule="exact" w:before="1"/>
              <w:rPr>
                <w:sz w:val="22"/>
              </w:rPr>
            </w:pPr>
            <w:r>
              <w:rPr>
                <w:sz w:val="22"/>
              </w:rPr>
              <w:t>Spray tap</w:t>
            </w:r>
          </w:p>
        </w:tc>
        <w:tc>
          <w:tcPr>
            <w:tcW w:w="1637" w:type="dxa"/>
          </w:tcPr>
          <w:p>
            <w:pPr>
              <w:pStyle w:val="TableParagraph"/>
              <w:ind w:left="0"/>
              <w:rPr>
                <w:rFonts w:ascii="Times New Roman"/>
                <w:sz w:val="18"/>
              </w:rPr>
            </w:pPr>
          </w:p>
        </w:tc>
        <w:tc>
          <w:tcPr>
            <w:tcW w:w="1599" w:type="dxa"/>
          </w:tcPr>
          <w:p>
            <w:pPr>
              <w:pStyle w:val="TableParagraph"/>
              <w:ind w:left="0"/>
              <w:rPr>
                <w:rFonts w:ascii="Times New Roman"/>
                <w:sz w:val="18"/>
              </w:rPr>
            </w:pPr>
          </w:p>
        </w:tc>
        <w:tc>
          <w:tcPr>
            <w:tcW w:w="1195" w:type="dxa"/>
          </w:tcPr>
          <w:p>
            <w:pPr>
              <w:pStyle w:val="TableParagraph"/>
              <w:spacing w:line="235" w:lineRule="exact" w:before="1"/>
              <w:rPr>
                <w:sz w:val="22"/>
              </w:rPr>
            </w:pPr>
            <w:r>
              <w:rPr>
                <w:sz w:val="22"/>
              </w:rPr>
              <w:t>0.5</w:t>
            </w:r>
          </w:p>
        </w:tc>
        <w:tc>
          <w:tcPr>
            <w:tcW w:w="769" w:type="dxa"/>
          </w:tcPr>
          <w:p>
            <w:pPr>
              <w:pStyle w:val="TableParagraph"/>
              <w:ind w:left="0"/>
              <w:rPr>
                <w:rFonts w:ascii="Times New Roman"/>
                <w:sz w:val="18"/>
              </w:rPr>
            </w:pPr>
          </w:p>
        </w:tc>
      </w:tr>
      <w:tr>
        <w:trPr>
          <w:trHeight w:val="257" w:hRule="atLeast"/>
        </w:trPr>
        <w:tc>
          <w:tcPr>
            <w:tcW w:w="3965" w:type="dxa"/>
          </w:tcPr>
          <w:p>
            <w:pPr>
              <w:pStyle w:val="TableParagraph"/>
              <w:spacing w:line="238" w:lineRule="exact"/>
              <w:rPr>
                <w:sz w:val="22"/>
              </w:rPr>
            </w:pPr>
            <w:r>
              <w:rPr>
                <w:sz w:val="22"/>
              </w:rPr>
              <w:t>Bidet</w:t>
            </w:r>
          </w:p>
        </w:tc>
        <w:tc>
          <w:tcPr>
            <w:tcW w:w="1637" w:type="dxa"/>
          </w:tcPr>
          <w:p>
            <w:pPr>
              <w:pStyle w:val="TableParagraph"/>
              <w:ind w:left="0"/>
              <w:rPr>
                <w:rFonts w:ascii="Times New Roman"/>
                <w:sz w:val="18"/>
              </w:rPr>
            </w:pPr>
          </w:p>
        </w:tc>
        <w:tc>
          <w:tcPr>
            <w:tcW w:w="1599" w:type="dxa"/>
          </w:tcPr>
          <w:p>
            <w:pPr>
              <w:pStyle w:val="TableParagraph"/>
              <w:ind w:left="0"/>
              <w:rPr>
                <w:rFonts w:ascii="Times New Roman"/>
                <w:sz w:val="18"/>
              </w:rPr>
            </w:pPr>
          </w:p>
        </w:tc>
        <w:tc>
          <w:tcPr>
            <w:tcW w:w="1195" w:type="dxa"/>
          </w:tcPr>
          <w:p>
            <w:pPr>
              <w:pStyle w:val="TableParagraph"/>
              <w:spacing w:line="238" w:lineRule="exact"/>
              <w:rPr>
                <w:sz w:val="22"/>
              </w:rPr>
            </w:pPr>
            <w:r>
              <w:rPr>
                <w:sz w:val="22"/>
              </w:rPr>
              <w:t>1.5</w:t>
            </w:r>
          </w:p>
        </w:tc>
        <w:tc>
          <w:tcPr>
            <w:tcW w:w="769" w:type="dxa"/>
          </w:tcPr>
          <w:p>
            <w:pPr>
              <w:pStyle w:val="TableParagraph"/>
              <w:ind w:left="0"/>
              <w:rPr>
                <w:rFonts w:ascii="Times New Roman"/>
                <w:sz w:val="18"/>
              </w:rPr>
            </w:pPr>
          </w:p>
        </w:tc>
      </w:tr>
      <w:tr>
        <w:trPr>
          <w:trHeight w:val="256" w:hRule="atLeast"/>
        </w:trPr>
        <w:tc>
          <w:tcPr>
            <w:tcW w:w="3965" w:type="dxa"/>
          </w:tcPr>
          <w:p>
            <w:pPr>
              <w:pStyle w:val="TableParagraph"/>
              <w:spacing w:line="235" w:lineRule="exact" w:before="1"/>
              <w:rPr>
                <w:sz w:val="22"/>
              </w:rPr>
            </w:pPr>
            <w:r>
              <w:rPr>
                <w:sz w:val="22"/>
              </w:rPr>
              <w:t>Domestic appliances</w:t>
            </w:r>
          </w:p>
        </w:tc>
        <w:tc>
          <w:tcPr>
            <w:tcW w:w="1637" w:type="dxa"/>
          </w:tcPr>
          <w:p>
            <w:pPr>
              <w:pStyle w:val="TableParagraph"/>
              <w:ind w:left="0"/>
              <w:rPr>
                <w:rFonts w:ascii="Times New Roman"/>
                <w:sz w:val="18"/>
              </w:rPr>
            </w:pPr>
          </w:p>
        </w:tc>
        <w:tc>
          <w:tcPr>
            <w:tcW w:w="1599" w:type="dxa"/>
          </w:tcPr>
          <w:p>
            <w:pPr>
              <w:pStyle w:val="TableParagraph"/>
              <w:ind w:left="0"/>
              <w:rPr>
                <w:rFonts w:ascii="Times New Roman"/>
                <w:sz w:val="18"/>
              </w:rPr>
            </w:pPr>
          </w:p>
        </w:tc>
        <w:tc>
          <w:tcPr>
            <w:tcW w:w="1195" w:type="dxa"/>
          </w:tcPr>
          <w:p>
            <w:pPr>
              <w:pStyle w:val="TableParagraph"/>
              <w:spacing w:line="235" w:lineRule="exact" w:before="1"/>
              <w:rPr>
                <w:sz w:val="22"/>
              </w:rPr>
            </w:pPr>
            <w:r>
              <w:rPr>
                <w:sz w:val="22"/>
              </w:rPr>
              <w:t>3.0</w:t>
            </w:r>
          </w:p>
        </w:tc>
        <w:tc>
          <w:tcPr>
            <w:tcW w:w="769" w:type="dxa"/>
          </w:tcPr>
          <w:p>
            <w:pPr>
              <w:pStyle w:val="TableParagraph"/>
              <w:ind w:left="0"/>
              <w:rPr>
                <w:rFonts w:ascii="Times New Roman"/>
                <w:sz w:val="18"/>
              </w:rPr>
            </w:pPr>
          </w:p>
        </w:tc>
      </w:tr>
      <w:tr>
        <w:trPr>
          <w:trHeight w:val="256" w:hRule="atLeast"/>
        </w:trPr>
        <w:tc>
          <w:tcPr>
            <w:tcW w:w="3965" w:type="dxa"/>
          </w:tcPr>
          <w:p>
            <w:pPr>
              <w:pStyle w:val="TableParagraph"/>
              <w:spacing w:line="236" w:lineRule="exact"/>
              <w:rPr>
                <w:sz w:val="22"/>
              </w:rPr>
            </w:pPr>
            <w:r>
              <w:rPr>
                <w:sz w:val="22"/>
              </w:rPr>
              <w:t>Commercial / communal appliances</w:t>
            </w:r>
          </w:p>
        </w:tc>
        <w:tc>
          <w:tcPr>
            <w:tcW w:w="1637" w:type="dxa"/>
          </w:tcPr>
          <w:p>
            <w:pPr>
              <w:pStyle w:val="TableParagraph"/>
              <w:ind w:left="0"/>
              <w:rPr>
                <w:rFonts w:ascii="Times New Roman"/>
                <w:sz w:val="18"/>
              </w:rPr>
            </w:pPr>
          </w:p>
        </w:tc>
        <w:tc>
          <w:tcPr>
            <w:tcW w:w="1599" w:type="dxa"/>
          </w:tcPr>
          <w:p>
            <w:pPr>
              <w:pStyle w:val="TableParagraph"/>
              <w:ind w:left="0"/>
              <w:rPr>
                <w:rFonts w:ascii="Times New Roman"/>
                <w:sz w:val="18"/>
              </w:rPr>
            </w:pPr>
          </w:p>
        </w:tc>
        <w:tc>
          <w:tcPr>
            <w:tcW w:w="1195" w:type="dxa"/>
          </w:tcPr>
          <w:p>
            <w:pPr>
              <w:pStyle w:val="TableParagraph"/>
              <w:spacing w:line="236" w:lineRule="exact"/>
              <w:rPr>
                <w:sz w:val="22"/>
              </w:rPr>
            </w:pPr>
            <w:r>
              <w:rPr>
                <w:sz w:val="22"/>
              </w:rPr>
              <w:t>10.0</w:t>
            </w:r>
          </w:p>
        </w:tc>
        <w:tc>
          <w:tcPr>
            <w:tcW w:w="769" w:type="dxa"/>
          </w:tcPr>
          <w:p>
            <w:pPr>
              <w:pStyle w:val="TableParagraph"/>
              <w:ind w:left="0"/>
              <w:rPr>
                <w:rFonts w:ascii="Times New Roman"/>
                <w:sz w:val="18"/>
              </w:rPr>
            </w:pPr>
          </w:p>
        </w:tc>
      </w:tr>
      <w:tr>
        <w:trPr>
          <w:trHeight w:val="255" w:hRule="atLeast"/>
        </w:trPr>
        <w:tc>
          <w:tcPr>
            <w:tcW w:w="3965" w:type="dxa"/>
          </w:tcPr>
          <w:p>
            <w:pPr>
              <w:pStyle w:val="TableParagraph"/>
              <w:spacing w:line="235" w:lineRule="exact"/>
              <w:rPr>
                <w:sz w:val="22"/>
              </w:rPr>
            </w:pPr>
            <w:r>
              <w:rPr>
                <w:sz w:val="22"/>
              </w:rPr>
              <w:t>Any other water outlet</w:t>
            </w:r>
          </w:p>
        </w:tc>
        <w:tc>
          <w:tcPr>
            <w:tcW w:w="1637" w:type="dxa"/>
          </w:tcPr>
          <w:p>
            <w:pPr>
              <w:pStyle w:val="TableParagraph"/>
              <w:ind w:left="0"/>
              <w:rPr>
                <w:rFonts w:ascii="Times New Roman"/>
                <w:sz w:val="18"/>
              </w:rPr>
            </w:pPr>
          </w:p>
        </w:tc>
        <w:tc>
          <w:tcPr>
            <w:tcW w:w="1599" w:type="dxa"/>
          </w:tcPr>
          <w:p>
            <w:pPr>
              <w:pStyle w:val="TableParagraph"/>
              <w:ind w:left="0"/>
              <w:rPr>
                <w:rFonts w:ascii="Times New Roman"/>
                <w:sz w:val="18"/>
              </w:rPr>
            </w:pPr>
          </w:p>
        </w:tc>
        <w:tc>
          <w:tcPr>
            <w:tcW w:w="1195" w:type="dxa"/>
          </w:tcPr>
          <w:p>
            <w:pPr>
              <w:pStyle w:val="TableParagraph"/>
              <w:spacing w:line="235" w:lineRule="exact"/>
              <w:rPr>
                <w:sz w:val="22"/>
              </w:rPr>
            </w:pPr>
            <w:r>
              <w:rPr>
                <w:sz w:val="22"/>
              </w:rPr>
              <w:t>3.0</w:t>
            </w:r>
          </w:p>
        </w:tc>
        <w:tc>
          <w:tcPr>
            <w:tcW w:w="769" w:type="dxa"/>
          </w:tcPr>
          <w:p>
            <w:pPr>
              <w:pStyle w:val="TableParagraph"/>
              <w:ind w:left="0"/>
              <w:rPr>
                <w:rFonts w:ascii="Times New Roman"/>
                <w:sz w:val="18"/>
              </w:rPr>
            </w:pPr>
          </w:p>
        </w:tc>
      </w:tr>
      <w:tr>
        <w:trPr>
          <w:trHeight w:val="258" w:hRule="atLeast"/>
        </w:trPr>
        <w:tc>
          <w:tcPr>
            <w:tcW w:w="3965" w:type="dxa"/>
          </w:tcPr>
          <w:p>
            <w:pPr>
              <w:pStyle w:val="TableParagraph"/>
              <w:spacing w:line="238" w:lineRule="exact" w:before="1"/>
              <w:rPr>
                <w:b/>
                <w:sz w:val="22"/>
              </w:rPr>
            </w:pPr>
            <w:r>
              <w:rPr>
                <w:b/>
                <w:sz w:val="22"/>
              </w:rPr>
              <w:t>Loading units (sum of totals)</w:t>
            </w:r>
          </w:p>
        </w:tc>
        <w:tc>
          <w:tcPr>
            <w:tcW w:w="4431" w:type="dxa"/>
            <w:gridSpan w:val="3"/>
          </w:tcPr>
          <w:p>
            <w:pPr>
              <w:pStyle w:val="TableParagraph"/>
              <w:ind w:left="0"/>
              <w:rPr>
                <w:rFonts w:ascii="Times New Roman"/>
                <w:sz w:val="18"/>
              </w:rPr>
            </w:pPr>
          </w:p>
        </w:tc>
        <w:tc>
          <w:tcPr>
            <w:tcW w:w="769" w:type="dxa"/>
          </w:tcPr>
          <w:p>
            <w:pPr>
              <w:pStyle w:val="TableParagraph"/>
              <w:ind w:left="0"/>
              <w:rPr>
                <w:rFonts w:ascii="Times New Roman"/>
                <w:sz w:val="18"/>
              </w:rPr>
            </w:pPr>
          </w:p>
        </w:tc>
      </w:tr>
      <w:tr>
        <w:trPr>
          <w:trHeight w:val="256" w:hRule="atLeast"/>
        </w:trPr>
        <w:tc>
          <w:tcPr>
            <w:tcW w:w="3965" w:type="dxa"/>
          </w:tcPr>
          <w:p>
            <w:pPr>
              <w:pStyle w:val="TableParagraph"/>
              <w:spacing w:line="236" w:lineRule="exact"/>
              <w:rPr>
                <w:b/>
                <w:sz w:val="22"/>
              </w:rPr>
            </w:pPr>
            <w:r>
              <w:rPr>
                <w:b/>
                <w:sz w:val="22"/>
              </w:rPr>
              <w:t>Rate (loading units divided by 24)</w:t>
            </w:r>
          </w:p>
        </w:tc>
        <w:tc>
          <w:tcPr>
            <w:tcW w:w="4431" w:type="dxa"/>
            <w:gridSpan w:val="3"/>
          </w:tcPr>
          <w:p>
            <w:pPr>
              <w:pStyle w:val="TableParagraph"/>
              <w:ind w:left="0"/>
              <w:rPr>
                <w:rFonts w:ascii="Times New Roman"/>
                <w:sz w:val="18"/>
              </w:rPr>
            </w:pPr>
          </w:p>
        </w:tc>
        <w:tc>
          <w:tcPr>
            <w:tcW w:w="769" w:type="dxa"/>
          </w:tcPr>
          <w:p>
            <w:pPr>
              <w:pStyle w:val="TableParagraph"/>
              <w:ind w:left="0"/>
              <w:rPr>
                <w:rFonts w:ascii="Times New Roman"/>
                <w:sz w:val="18"/>
              </w:rPr>
            </w:pPr>
          </w:p>
        </w:tc>
      </w:tr>
    </w:tbl>
    <w:p>
      <w:pPr>
        <w:spacing w:after="0"/>
        <w:rPr>
          <w:rFonts w:ascii="Times New Roman"/>
          <w:sz w:val="18"/>
        </w:rPr>
        <w:sectPr>
          <w:pgSz w:w="11910" w:h="16840"/>
          <w:pgMar w:header="0" w:footer="1018" w:top="0" w:bottom="1200" w:left="1080" w:right="1060"/>
        </w:sectPr>
      </w:pPr>
    </w:p>
    <w:p>
      <w:pPr>
        <w:pStyle w:val="BodyText"/>
        <w:rPr>
          <w:sz w:val="20"/>
        </w:rPr>
      </w:pPr>
      <w:r>
        <w:rPr/>
        <w:pict>
          <v:group style="position:absolute;margin-left:0pt;margin-top:.02pt;width:594.8pt;height:123.4pt;mso-position-horizontal-relative:page;mso-position-vertical-relative:page;z-index:-253716480" coordorigin="0,0" coordsize="11896,2468">
            <v:shape style="position:absolute;left:0;top:0;width:11896;height:1270" type="#_x0000_t75" stroked="false">
              <v:imagedata r:id="rId6" o:title=""/>
            </v:shape>
            <v:shape style="position:absolute;left:8280;top:1024;width:3066;height:1444" type="#_x0000_t75" stroked="false">
              <v:imagedata r:id="rId7" o:titl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5"/>
        </w:rPr>
      </w:pPr>
    </w:p>
    <w:p>
      <w:pPr>
        <w:spacing w:before="94"/>
        <w:ind w:left="120" w:right="0" w:firstLine="0"/>
        <w:jc w:val="left"/>
        <w:rPr>
          <w:sz w:val="20"/>
        </w:rPr>
      </w:pPr>
      <w:r>
        <w:rPr>
          <w:b/>
          <w:sz w:val="20"/>
        </w:rPr>
        <w:t>Table 5-3: </w:t>
      </w:r>
      <w:r>
        <w:rPr>
          <w:sz w:val="20"/>
        </w:rPr>
        <w:t>Complete when you are building a new commercial property</w:t>
      </w:r>
    </w:p>
    <w:p>
      <w:pPr>
        <w:pStyle w:val="BodyText"/>
        <w:spacing w:before="10" w:after="1"/>
        <w:rPr>
          <w:sz w:val="19"/>
        </w:rPr>
      </w:pPr>
    </w:p>
    <w:tbl>
      <w:tblPr>
        <w:tblW w:w="0" w:type="auto"/>
        <w:jc w:val="left"/>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5"/>
        <w:gridCol w:w="1637"/>
        <w:gridCol w:w="1599"/>
        <w:gridCol w:w="1195"/>
        <w:gridCol w:w="769"/>
      </w:tblGrid>
      <w:tr>
        <w:trPr>
          <w:trHeight w:val="340" w:hRule="atLeast"/>
        </w:trPr>
        <w:tc>
          <w:tcPr>
            <w:tcW w:w="3965" w:type="dxa"/>
            <w:shd w:val="clear" w:color="auto" w:fill="009CA7"/>
          </w:tcPr>
          <w:p>
            <w:pPr>
              <w:pStyle w:val="TableParagraph"/>
              <w:rPr>
                <w:b/>
                <w:sz w:val="22"/>
              </w:rPr>
            </w:pPr>
            <w:r>
              <w:rPr>
                <w:b/>
                <w:color w:val="FFFFFF"/>
                <w:sz w:val="22"/>
              </w:rPr>
              <w:t>Plot numbers</w:t>
            </w:r>
          </w:p>
        </w:tc>
        <w:tc>
          <w:tcPr>
            <w:tcW w:w="5200" w:type="dxa"/>
            <w:gridSpan w:val="4"/>
          </w:tcPr>
          <w:p>
            <w:pPr>
              <w:pStyle w:val="TableParagraph"/>
              <w:ind w:left="0"/>
              <w:rPr>
                <w:rFonts w:ascii="Times New Roman"/>
                <w:sz w:val="22"/>
              </w:rPr>
            </w:pPr>
          </w:p>
        </w:tc>
      </w:tr>
      <w:tr>
        <w:trPr>
          <w:trHeight w:val="509" w:hRule="atLeast"/>
        </w:trPr>
        <w:tc>
          <w:tcPr>
            <w:tcW w:w="3965" w:type="dxa"/>
            <w:vMerge w:val="restart"/>
            <w:shd w:val="clear" w:color="auto" w:fill="009CA7"/>
          </w:tcPr>
          <w:p>
            <w:pPr>
              <w:pStyle w:val="TableParagraph"/>
              <w:ind w:left="0"/>
              <w:rPr>
                <w:sz w:val="34"/>
              </w:rPr>
            </w:pPr>
          </w:p>
          <w:p>
            <w:pPr>
              <w:pStyle w:val="TableParagraph"/>
              <w:rPr>
                <w:b/>
                <w:sz w:val="22"/>
              </w:rPr>
            </w:pPr>
            <w:r>
              <w:rPr>
                <w:b/>
                <w:color w:val="FFFFFF"/>
                <w:sz w:val="22"/>
              </w:rPr>
              <w:t>Type of water appliance</w:t>
            </w:r>
          </w:p>
        </w:tc>
        <w:tc>
          <w:tcPr>
            <w:tcW w:w="3236" w:type="dxa"/>
            <w:gridSpan w:val="2"/>
            <w:shd w:val="clear" w:color="auto" w:fill="009CA7"/>
          </w:tcPr>
          <w:p>
            <w:pPr>
              <w:pStyle w:val="TableParagraph"/>
              <w:spacing w:line="254" w:lineRule="exact" w:before="3"/>
              <w:ind w:right="904"/>
              <w:rPr>
                <w:b/>
                <w:sz w:val="22"/>
              </w:rPr>
            </w:pPr>
            <w:r>
              <w:rPr>
                <w:b/>
                <w:color w:val="FFFFFF"/>
                <w:sz w:val="22"/>
              </w:rPr>
              <w:t>Total number of water appliances</w:t>
            </w:r>
          </w:p>
        </w:tc>
        <w:tc>
          <w:tcPr>
            <w:tcW w:w="1195" w:type="dxa"/>
            <w:vMerge w:val="restart"/>
            <w:shd w:val="clear" w:color="auto" w:fill="009CA7"/>
          </w:tcPr>
          <w:p>
            <w:pPr>
              <w:pStyle w:val="TableParagraph"/>
              <w:ind w:left="0"/>
              <w:rPr>
                <w:sz w:val="34"/>
              </w:rPr>
            </w:pPr>
          </w:p>
          <w:p>
            <w:pPr>
              <w:pStyle w:val="TableParagraph"/>
              <w:rPr>
                <w:b/>
                <w:sz w:val="22"/>
              </w:rPr>
            </w:pPr>
            <w:r>
              <w:rPr>
                <w:b/>
                <w:color w:val="FFFFFF"/>
                <w:sz w:val="22"/>
              </w:rPr>
              <w:t>Multiplier</w:t>
            </w:r>
          </w:p>
        </w:tc>
        <w:tc>
          <w:tcPr>
            <w:tcW w:w="769" w:type="dxa"/>
            <w:vMerge w:val="restart"/>
            <w:shd w:val="clear" w:color="auto" w:fill="009CA7"/>
          </w:tcPr>
          <w:p>
            <w:pPr>
              <w:pStyle w:val="TableParagraph"/>
              <w:ind w:left="0"/>
              <w:rPr>
                <w:sz w:val="34"/>
              </w:rPr>
            </w:pPr>
          </w:p>
          <w:p>
            <w:pPr>
              <w:pStyle w:val="TableParagraph"/>
              <w:ind w:left="2"/>
              <w:rPr>
                <w:b/>
                <w:sz w:val="22"/>
              </w:rPr>
            </w:pPr>
            <w:r>
              <w:rPr>
                <w:b/>
                <w:color w:val="FFFFFF"/>
                <w:sz w:val="22"/>
              </w:rPr>
              <w:t>Total</w:t>
            </w:r>
          </w:p>
        </w:tc>
      </w:tr>
      <w:tr>
        <w:trPr>
          <w:trHeight w:val="504" w:hRule="atLeast"/>
        </w:trPr>
        <w:tc>
          <w:tcPr>
            <w:tcW w:w="3965" w:type="dxa"/>
            <w:vMerge/>
            <w:tcBorders>
              <w:top w:val="nil"/>
            </w:tcBorders>
            <w:shd w:val="clear" w:color="auto" w:fill="009CA7"/>
          </w:tcPr>
          <w:p>
            <w:pPr>
              <w:rPr>
                <w:sz w:val="2"/>
                <w:szCs w:val="2"/>
              </w:rPr>
            </w:pPr>
          </w:p>
        </w:tc>
        <w:tc>
          <w:tcPr>
            <w:tcW w:w="1637" w:type="dxa"/>
            <w:shd w:val="clear" w:color="auto" w:fill="009CA7"/>
          </w:tcPr>
          <w:p>
            <w:pPr>
              <w:pStyle w:val="TableParagraph"/>
              <w:spacing w:line="254" w:lineRule="exact" w:before="1"/>
              <w:ind w:right="246"/>
              <w:rPr>
                <w:b/>
                <w:sz w:val="22"/>
              </w:rPr>
            </w:pPr>
            <w:r>
              <w:rPr>
                <w:b/>
                <w:color w:val="FFFFFF"/>
                <w:sz w:val="22"/>
              </w:rPr>
              <w:t>Pre- development</w:t>
            </w:r>
          </w:p>
        </w:tc>
        <w:tc>
          <w:tcPr>
            <w:tcW w:w="1599" w:type="dxa"/>
            <w:shd w:val="clear" w:color="auto" w:fill="009CA7"/>
          </w:tcPr>
          <w:p>
            <w:pPr>
              <w:pStyle w:val="TableParagraph"/>
              <w:spacing w:line="254" w:lineRule="exact" w:before="1"/>
              <w:ind w:right="208"/>
              <w:rPr>
                <w:b/>
                <w:sz w:val="22"/>
              </w:rPr>
            </w:pPr>
            <w:r>
              <w:rPr>
                <w:b/>
                <w:color w:val="FFFFFF"/>
                <w:sz w:val="22"/>
              </w:rPr>
              <w:t>Post- development</w:t>
            </w:r>
          </w:p>
        </w:tc>
        <w:tc>
          <w:tcPr>
            <w:tcW w:w="1195" w:type="dxa"/>
            <w:vMerge/>
            <w:tcBorders>
              <w:top w:val="nil"/>
            </w:tcBorders>
            <w:shd w:val="clear" w:color="auto" w:fill="009CA7"/>
          </w:tcPr>
          <w:p>
            <w:pPr>
              <w:rPr>
                <w:sz w:val="2"/>
                <w:szCs w:val="2"/>
              </w:rPr>
            </w:pPr>
          </w:p>
        </w:tc>
        <w:tc>
          <w:tcPr>
            <w:tcW w:w="769" w:type="dxa"/>
            <w:vMerge/>
            <w:tcBorders>
              <w:top w:val="nil"/>
            </w:tcBorders>
            <w:shd w:val="clear" w:color="auto" w:fill="009CA7"/>
          </w:tcPr>
          <w:p>
            <w:pPr>
              <w:rPr>
                <w:sz w:val="2"/>
                <w:szCs w:val="2"/>
              </w:rPr>
            </w:pPr>
          </w:p>
        </w:tc>
      </w:tr>
      <w:tr>
        <w:trPr>
          <w:trHeight w:val="248" w:hRule="atLeast"/>
        </w:trPr>
        <w:tc>
          <w:tcPr>
            <w:tcW w:w="3965" w:type="dxa"/>
          </w:tcPr>
          <w:p>
            <w:pPr>
              <w:pStyle w:val="TableParagraph"/>
              <w:spacing w:line="228" w:lineRule="exact"/>
              <w:rPr>
                <w:sz w:val="22"/>
              </w:rPr>
            </w:pPr>
            <w:r>
              <w:rPr>
                <w:sz w:val="22"/>
              </w:rPr>
              <w:t>Flushing cistern</w:t>
            </w:r>
          </w:p>
        </w:tc>
        <w:tc>
          <w:tcPr>
            <w:tcW w:w="1637" w:type="dxa"/>
          </w:tcPr>
          <w:p>
            <w:pPr>
              <w:pStyle w:val="TableParagraph"/>
              <w:ind w:left="0"/>
              <w:rPr>
                <w:rFonts w:ascii="Times New Roman"/>
                <w:sz w:val="18"/>
              </w:rPr>
            </w:pPr>
          </w:p>
        </w:tc>
        <w:tc>
          <w:tcPr>
            <w:tcW w:w="1599" w:type="dxa"/>
          </w:tcPr>
          <w:p>
            <w:pPr>
              <w:pStyle w:val="TableParagraph"/>
              <w:ind w:left="0"/>
              <w:rPr>
                <w:rFonts w:ascii="Times New Roman"/>
                <w:sz w:val="18"/>
              </w:rPr>
            </w:pPr>
          </w:p>
        </w:tc>
        <w:tc>
          <w:tcPr>
            <w:tcW w:w="1195" w:type="dxa"/>
          </w:tcPr>
          <w:p>
            <w:pPr>
              <w:pStyle w:val="TableParagraph"/>
              <w:spacing w:line="228" w:lineRule="exact"/>
              <w:rPr>
                <w:sz w:val="22"/>
              </w:rPr>
            </w:pPr>
            <w:r>
              <w:rPr>
                <w:sz w:val="22"/>
              </w:rPr>
              <w:t>2.0</w:t>
            </w:r>
          </w:p>
        </w:tc>
        <w:tc>
          <w:tcPr>
            <w:tcW w:w="769" w:type="dxa"/>
          </w:tcPr>
          <w:p>
            <w:pPr>
              <w:pStyle w:val="TableParagraph"/>
              <w:ind w:left="0"/>
              <w:rPr>
                <w:rFonts w:ascii="Times New Roman"/>
                <w:sz w:val="18"/>
              </w:rPr>
            </w:pPr>
          </w:p>
        </w:tc>
      </w:tr>
      <w:tr>
        <w:trPr>
          <w:trHeight w:val="256" w:hRule="atLeast"/>
        </w:trPr>
        <w:tc>
          <w:tcPr>
            <w:tcW w:w="3965" w:type="dxa"/>
          </w:tcPr>
          <w:p>
            <w:pPr>
              <w:pStyle w:val="TableParagraph"/>
              <w:spacing w:line="235" w:lineRule="exact" w:before="1"/>
              <w:rPr>
                <w:sz w:val="22"/>
              </w:rPr>
            </w:pPr>
            <w:r>
              <w:rPr>
                <w:sz w:val="22"/>
              </w:rPr>
              <w:t>Wash basin in house</w:t>
            </w:r>
          </w:p>
        </w:tc>
        <w:tc>
          <w:tcPr>
            <w:tcW w:w="1637" w:type="dxa"/>
          </w:tcPr>
          <w:p>
            <w:pPr>
              <w:pStyle w:val="TableParagraph"/>
              <w:ind w:left="0"/>
              <w:rPr>
                <w:rFonts w:ascii="Times New Roman"/>
                <w:sz w:val="18"/>
              </w:rPr>
            </w:pPr>
          </w:p>
        </w:tc>
        <w:tc>
          <w:tcPr>
            <w:tcW w:w="1599" w:type="dxa"/>
          </w:tcPr>
          <w:p>
            <w:pPr>
              <w:pStyle w:val="TableParagraph"/>
              <w:ind w:left="0"/>
              <w:rPr>
                <w:rFonts w:ascii="Times New Roman"/>
                <w:sz w:val="18"/>
              </w:rPr>
            </w:pPr>
          </w:p>
        </w:tc>
        <w:tc>
          <w:tcPr>
            <w:tcW w:w="1195" w:type="dxa"/>
          </w:tcPr>
          <w:p>
            <w:pPr>
              <w:pStyle w:val="TableParagraph"/>
              <w:spacing w:line="235" w:lineRule="exact" w:before="1"/>
              <w:rPr>
                <w:sz w:val="22"/>
              </w:rPr>
            </w:pPr>
            <w:r>
              <w:rPr>
                <w:sz w:val="22"/>
              </w:rPr>
              <w:t>1.5</w:t>
            </w:r>
          </w:p>
        </w:tc>
        <w:tc>
          <w:tcPr>
            <w:tcW w:w="769" w:type="dxa"/>
          </w:tcPr>
          <w:p>
            <w:pPr>
              <w:pStyle w:val="TableParagraph"/>
              <w:ind w:left="0"/>
              <w:rPr>
                <w:rFonts w:ascii="Times New Roman"/>
                <w:sz w:val="18"/>
              </w:rPr>
            </w:pPr>
          </w:p>
        </w:tc>
      </w:tr>
      <w:tr>
        <w:trPr>
          <w:trHeight w:val="256" w:hRule="atLeast"/>
        </w:trPr>
        <w:tc>
          <w:tcPr>
            <w:tcW w:w="3965" w:type="dxa"/>
          </w:tcPr>
          <w:p>
            <w:pPr>
              <w:pStyle w:val="TableParagraph"/>
              <w:spacing w:line="236" w:lineRule="exact"/>
              <w:rPr>
                <w:sz w:val="22"/>
              </w:rPr>
            </w:pPr>
            <w:r>
              <w:rPr>
                <w:sz w:val="22"/>
              </w:rPr>
              <w:t>Wash basin elsewhere</w:t>
            </w:r>
          </w:p>
        </w:tc>
        <w:tc>
          <w:tcPr>
            <w:tcW w:w="1637" w:type="dxa"/>
          </w:tcPr>
          <w:p>
            <w:pPr>
              <w:pStyle w:val="TableParagraph"/>
              <w:ind w:left="0"/>
              <w:rPr>
                <w:rFonts w:ascii="Times New Roman"/>
                <w:sz w:val="18"/>
              </w:rPr>
            </w:pPr>
          </w:p>
        </w:tc>
        <w:tc>
          <w:tcPr>
            <w:tcW w:w="1599" w:type="dxa"/>
          </w:tcPr>
          <w:p>
            <w:pPr>
              <w:pStyle w:val="TableParagraph"/>
              <w:ind w:left="0"/>
              <w:rPr>
                <w:rFonts w:ascii="Times New Roman"/>
                <w:sz w:val="18"/>
              </w:rPr>
            </w:pPr>
          </w:p>
        </w:tc>
        <w:tc>
          <w:tcPr>
            <w:tcW w:w="1195" w:type="dxa"/>
          </w:tcPr>
          <w:p>
            <w:pPr>
              <w:pStyle w:val="TableParagraph"/>
              <w:spacing w:line="236" w:lineRule="exact"/>
              <w:rPr>
                <w:sz w:val="22"/>
              </w:rPr>
            </w:pPr>
            <w:r>
              <w:rPr>
                <w:sz w:val="22"/>
              </w:rPr>
              <w:t>3.0</w:t>
            </w:r>
          </w:p>
        </w:tc>
        <w:tc>
          <w:tcPr>
            <w:tcW w:w="769" w:type="dxa"/>
          </w:tcPr>
          <w:p>
            <w:pPr>
              <w:pStyle w:val="TableParagraph"/>
              <w:ind w:left="0"/>
              <w:rPr>
                <w:rFonts w:ascii="Times New Roman"/>
                <w:sz w:val="18"/>
              </w:rPr>
            </w:pPr>
          </w:p>
        </w:tc>
      </w:tr>
      <w:tr>
        <w:trPr>
          <w:trHeight w:val="255" w:hRule="atLeast"/>
        </w:trPr>
        <w:tc>
          <w:tcPr>
            <w:tcW w:w="3965" w:type="dxa"/>
          </w:tcPr>
          <w:p>
            <w:pPr>
              <w:pStyle w:val="TableParagraph"/>
              <w:spacing w:line="235" w:lineRule="exact"/>
              <w:rPr>
                <w:sz w:val="22"/>
              </w:rPr>
            </w:pPr>
            <w:r>
              <w:rPr>
                <w:sz w:val="22"/>
              </w:rPr>
              <w:t>Bath tap size (20mm nominal)</w:t>
            </w:r>
          </w:p>
        </w:tc>
        <w:tc>
          <w:tcPr>
            <w:tcW w:w="1637" w:type="dxa"/>
          </w:tcPr>
          <w:p>
            <w:pPr>
              <w:pStyle w:val="TableParagraph"/>
              <w:ind w:left="0"/>
              <w:rPr>
                <w:rFonts w:ascii="Times New Roman"/>
                <w:sz w:val="18"/>
              </w:rPr>
            </w:pPr>
          </w:p>
        </w:tc>
        <w:tc>
          <w:tcPr>
            <w:tcW w:w="1599" w:type="dxa"/>
          </w:tcPr>
          <w:p>
            <w:pPr>
              <w:pStyle w:val="TableParagraph"/>
              <w:ind w:left="0"/>
              <w:rPr>
                <w:rFonts w:ascii="Times New Roman"/>
                <w:sz w:val="18"/>
              </w:rPr>
            </w:pPr>
          </w:p>
        </w:tc>
        <w:tc>
          <w:tcPr>
            <w:tcW w:w="1195" w:type="dxa"/>
          </w:tcPr>
          <w:p>
            <w:pPr>
              <w:pStyle w:val="TableParagraph"/>
              <w:spacing w:line="235" w:lineRule="exact"/>
              <w:rPr>
                <w:sz w:val="22"/>
              </w:rPr>
            </w:pPr>
            <w:r>
              <w:rPr>
                <w:sz w:val="22"/>
              </w:rPr>
              <w:t>10.0</w:t>
            </w:r>
          </w:p>
        </w:tc>
        <w:tc>
          <w:tcPr>
            <w:tcW w:w="769" w:type="dxa"/>
          </w:tcPr>
          <w:p>
            <w:pPr>
              <w:pStyle w:val="TableParagraph"/>
              <w:ind w:left="0"/>
              <w:rPr>
                <w:rFonts w:ascii="Times New Roman"/>
                <w:sz w:val="18"/>
              </w:rPr>
            </w:pPr>
          </w:p>
        </w:tc>
      </w:tr>
      <w:tr>
        <w:trPr>
          <w:trHeight w:val="258" w:hRule="atLeast"/>
        </w:trPr>
        <w:tc>
          <w:tcPr>
            <w:tcW w:w="3965" w:type="dxa"/>
          </w:tcPr>
          <w:p>
            <w:pPr>
              <w:pStyle w:val="TableParagraph"/>
              <w:spacing w:line="238" w:lineRule="exact" w:before="1"/>
              <w:rPr>
                <w:sz w:val="22"/>
              </w:rPr>
            </w:pPr>
            <w:r>
              <w:rPr>
                <w:sz w:val="22"/>
              </w:rPr>
              <w:t>Bath tap size (over 20mm)</w:t>
            </w:r>
          </w:p>
        </w:tc>
        <w:tc>
          <w:tcPr>
            <w:tcW w:w="1637" w:type="dxa"/>
          </w:tcPr>
          <w:p>
            <w:pPr>
              <w:pStyle w:val="TableParagraph"/>
              <w:ind w:left="0"/>
              <w:rPr>
                <w:rFonts w:ascii="Times New Roman"/>
                <w:sz w:val="18"/>
              </w:rPr>
            </w:pPr>
          </w:p>
        </w:tc>
        <w:tc>
          <w:tcPr>
            <w:tcW w:w="1599" w:type="dxa"/>
          </w:tcPr>
          <w:p>
            <w:pPr>
              <w:pStyle w:val="TableParagraph"/>
              <w:ind w:left="0"/>
              <w:rPr>
                <w:rFonts w:ascii="Times New Roman"/>
                <w:sz w:val="18"/>
              </w:rPr>
            </w:pPr>
          </w:p>
        </w:tc>
        <w:tc>
          <w:tcPr>
            <w:tcW w:w="1195" w:type="dxa"/>
          </w:tcPr>
          <w:p>
            <w:pPr>
              <w:pStyle w:val="TableParagraph"/>
              <w:spacing w:line="238" w:lineRule="exact" w:before="1"/>
              <w:rPr>
                <w:sz w:val="22"/>
              </w:rPr>
            </w:pPr>
            <w:r>
              <w:rPr>
                <w:sz w:val="22"/>
              </w:rPr>
              <w:t>22.0</w:t>
            </w:r>
          </w:p>
        </w:tc>
        <w:tc>
          <w:tcPr>
            <w:tcW w:w="769" w:type="dxa"/>
          </w:tcPr>
          <w:p>
            <w:pPr>
              <w:pStyle w:val="TableParagraph"/>
              <w:ind w:left="0"/>
              <w:rPr>
                <w:rFonts w:ascii="Times New Roman"/>
                <w:sz w:val="18"/>
              </w:rPr>
            </w:pPr>
          </w:p>
        </w:tc>
      </w:tr>
      <w:tr>
        <w:trPr>
          <w:trHeight w:val="255" w:hRule="atLeast"/>
        </w:trPr>
        <w:tc>
          <w:tcPr>
            <w:tcW w:w="3965" w:type="dxa"/>
          </w:tcPr>
          <w:p>
            <w:pPr>
              <w:pStyle w:val="TableParagraph"/>
              <w:spacing w:line="235" w:lineRule="exact"/>
              <w:rPr>
                <w:sz w:val="22"/>
              </w:rPr>
            </w:pPr>
            <w:r>
              <w:rPr>
                <w:sz w:val="22"/>
              </w:rPr>
              <w:t>Shower</w:t>
            </w:r>
          </w:p>
        </w:tc>
        <w:tc>
          <w:tcPr>
            <w:tcW w:w="1637" w:type="dxa"/>
          </w:tcPr>
          <w:p>
            <w:pPr>
              <w:pStyle w:val="TableParagraph"/>
              <w:ind w:left="0"/>
              <w:rPr>
                <w:rFonts w:ascii="Times New Roman"/>
                <w:sz w:val="18"/>
              </w:rPr>
            </w:pPr>
          </w:p>
        </w:tc>
        <w:tc>
          <w:tcPr>
            <w:tcW w:w="1599" w:type="dxa"/>
          </w:tcPr>
          <w:p>
            <w:pPr>
              <w:pStyle w:val="TableParagraph"/>
              <w:ind w:left="0"/>
              <w:rPr>
                <w:rFonts w:ascii="Times New Roman"/>
                <w:sz w:val="18"/>
              </w:rPr>
            </w:pPr>
          </w:p>
        </w:tc>
        <w:tc>
          <w:tcPr>
            <w:tcW w:w="1195" w:type="dxa"/>
          </w:tcPr>
          <w:p>
            <w:pPr>
              <w:pStyle w:val="TableParagraph"/>
              <w:spacing w:line="235" w:lineRule="exact"/>
              <w:rPr>
                <w:sz w:val="22"/>
              </w:rPr>
            </w:pPr>
            <w:r>
              <w:rPr>
                <w:sz w:val="22"/>
              </w:rPr>
              <w:t>3.0</w:t>
            </w:r>
          </w:p>
        </w:tc>
        <w:tc>
          <w:tcPr>
            <w:tcW w:w="769" w:type="dxa"/>
          </w:tcPr>
          <w:p>
            <w:pPr>
              <w:pStyle w:val="TableParagraph"/>
              <w:ind w:left="0"/>
              <w:rPr>
                <w:rFonts w:ascii="Times New Roman"/>
                <w:sz w:val="18"/>
              </w:rPr>
            </w:pPr>
          </w:p>
        </w:tc>
      </w:tr>
      <w:tr>
        <w:trPr>
          <w:trHeight w:val="256" w:hRule="atLeast"/>
        </w:trPr>
        <w:tc>
          <w:tcPr>
            <w:tcW w:w="3965" w:type="dxa"/>
          </w:tcPr>
          <w:p>
            <w:pPr>
              <w:pStyle w:val="TableParagraph"/>
              <w:spacing w:line="235" w:lineRule="exact" w:before="1"/>
              <w:rPr>
                <w:sz w:val="22"/>
              </w:rPr>
            </w:pPr>
            <w:r>
              <w:rPr>
                <w:sz w:val="22"/>
              </w:rPr>
              <w:t>Sink tap size (20mm nominal)</w:t>
            </w:r>
          </w:p>
        </w:tc>
        <w:tc>
          <w:tcPr>
            <w:tcW w:w="1637" w:type="dxa"/>
          </w:tcPr>
          <w:p>
            <w:pPr>
              <w:pStyle w:val="TableParagraph"/>
              <w:ind w:left="0"/>
              <w:rPr>
                <w:rFonts w:ascii="Times New Roman"/>
                <w:sz w:val="18"/>
              </w:rPr>
            </w:pPr>
          </w:p>
        </w:tc>
        <w:tc>
          <w:tcPr>
            <w:tcW w:w="1599" w:type="dxa"/>
          </w:tcPr>
          <w:p>
            <w:pPr>
              <w:pStyle w:val="TableParagraph"/>
              <w:ind w:left="0"/>
              <w:rPr>
                <w:rFonts w:ascii="Times New Roman"/>
                <w:sz w:val="18"/>
              </w:rPr>
            </w:pPr>
          </w:p>
        </w:tc>
        <w:tc>
          <w:tcPr>
            <w:tcW w:w="1195" w:type="dxa"/>
          </w:tcPr>
          <w:p>
            <w:pPr>
              <w:pStyle w:val="TableParagraph"/>
              <w:spacing w:line="235" w:lineRule="exact" w:before="1"/>
              <w:rPr>
                <w:sz w:val="22"/>
              </w:rPr>
            </w:pPr>
            <w:r>
              <w:rPr>
                <w:sz w:val="22"/>
              </w:rPr>
              <w:t>3.0</w:t>
            </w:r>
          </w:p>
        </w:tc>
        <w:tc>
          <w:tcPr>
            <w:tcW w:w="769" w:type="dxa"/>
          </w:tcPr>
          <w:p>
            <w:pPr>
              <w:pStyle w:val="TableParagraph"/>
              <w:ind w:left="0"/>
              <w:rPr>
                <w:rFonts w:ascii="Times New Roman"/>
                <w:sz w:val="18"/>
              </w:rPr>
            </w:pPr>
          </w:p>
        </w:tc>
      </w:tr>
      <w:tr>
        <w:trPr>
          <w:trHeight w:val="256" w:hRule="atLeast"/>
        </w:trPr>
        <w:tc>
          <w:tcPr>
            <w:tcW w:w="3965" w:type="dxa"/>
          </w:tcPr>
          <w:p>
            <w:pPr>
              <w:pStyle w:val="TableParagraph"/>
              <w:spacing w:line="236" w:lineRule="exact"/>
              <w:rPr>
                <w:sz w:val="22"/>
              </w:rPr>
            </w:pPr>
            <w:r>
              <w:rPr>
                <w:sz w:val="22"/>
              </w:rPr>
              <w:t>Sink tap size (over 20mm)</w:t>
            </w:r>
          </w:p>
        </w:tc>
        <w:tc>
          <w:tcPr>
            <w:tcW w:w="1637" w:type="dxa"/>
          </w:tcPr>
          <w:p>
            <w:pPr>
              <w:pStyle w:val="TableParagraph"/>
              <w:ind w:left="0"/>
              <w:rPr>
                <w:rFonts w:ascii="Times New Roman"/>
                <w:sz w:val="18"/>
              </w:rPr>
            </w:pPr>
          </w:p>
        </w:tc>
        <w:tc>
          <w:tcPr>
            <w:tcW w:w="1599" w:type="dxa"/>
          </w:tcPr>
          <w:p>
            <w:pPr>
              <w:pStyle w:val="TableParagraph"/>
              <w:ind w:left="0"/>
              <w:rPr>
                <w:rFonts w:ascii="Times New Roman"/>
                <w:sz w:val="18"/>
              </w:rPr>
            </w:pPr>
          </w:p>
        </w:tc>
        <w:tc>
          <w:tcPr>
            <w:tcW w:w="1195" w:type="dxa"/>
          </w:tcPr>
          <w:p>
            <w:pPr>
              <w:pStyle w:val="TableParagraph"/>
              <w:spacing w:line="236" w:lineRule="exact"/>
              <w:rPr>
                <w:sz w:val="22"/>
              </w:rPr>
            </w:pPr>
            <w:r>
              <w:rPr>
                <w:sz w:val="22"/>
              </w:rPr>
              <w:t>5.0</w:t>
            </w:r>
          </w:p>
        </w:tc>
        <w:tc>
          <w:tcPr>
            <w:tcW w:w="769" w:type="dxa"/>
          </w:tcPr>
          <w:p>
            <w:pPr>
              <w:pStyle w:val="TableParagraph"/>
              <w:ind w:left="0"/>
              <w:rPr>
                <w:rFonts w:ascii="Times New Roman"/>
                <w:sz w:val="18"/>
              </w:rPr>
            </w:pPr>
          </w:p>
        </w:tc>
      </w:tr>
      <w:tr>
        <w:trPr>
          <w:trHeight w:val="257" w:hRule="atLeast"/>
        </w:trPr>
        <w:tc>
          <w:tcPr>
            <w:tcW w:w="3965" w:type="dxa"/>
          </w:tcPr>
          <w:p>
            <w:pPr>
              <w:pStyle w:val="TableParagraph"/>
              <w:spacing w:line="238" w:lineRule="exact"/>
              <w:rPr>
                <w:sz w:val="22"/>
              </w:rPr>
            </w:pPr>
            <w:r>
              <w:rPr>
                <w:sz w:val="22"/>
              </w:rPr>
              <w:t>Spray tap</w:t>
            </w:r>
          </w:p>
        </w:tc>
        <w:tc>
          <w:tcPr>
            <w:tcW w:w="1637" w:type="dxa"/>
          </w:tcPr>
          <w:p>
            <w:pPr>
              <w:pStyle w:val="TableParagraph"/>
              <w:ind w:left="0"/>
              <w:rPr>
                <w:rFonts w:ascii="Times New Roman"/>
                <w:sz w:val="18"/>
              </w:rPr>
            </w:pPr>
          </w:p>
        </w:tc>
        <w:tc>
          <w:tcPr>
            <w:tcW w:w="1599" w:type="dxa"/>
          </w:tcPr>
          <w:p>
            <w:pPr>
              <w:pStyle w:val="TableParagraph"/>
              <w:ind w:left="0"/>
              <w:rPr>
                <w:rFonts w:ascii="Times New Roman"/>
                <w:sz w:val="18"/>
              </w:rPr>
            </w:pPr>
          </w:p>
        </w:tc>
        <w:tc>
          <w:tcPr>
            <w:tcW w:w="1195" w:type="dxa"/>
          </w:tcPr>
          <w:p>
            <w:pPr>
              <w:pStyle w:val="TableParagraph"/>
              <w:spacing w:line="238" w:lineRule="exact"/>
              <w:rPr>
                <w:sz w:val="22"/>
              </w:rPr>
            </w:pPr>
            <w:r>
              <w:rPr>
                <w:sz w:val="22"/>
              </w:rPr>
              <w:t>0.5</w:t>
            </w:r>
          </w:p>
        </w:tc>
        <w:tc>
          <w:tcPr>
            <w:tcW w:w="769" w:type="dxa"/>
          </w:tcPr>
          <w:p>
            <w:pPr>
              <w:pStyle w:val="TableParagraph"/>
              <w:ind w:left="0"/>
              <w:rPr>
                <w:rFonts w:ascii="Times New Roman"/>
                <w:sz w:val="18"/>
              </w:rPr>
            </w:pPr>
          </w:p>
        </w:tc>
      </w:tr>
      <w:tr>
        <w:trPr>
          <w:trHeight w:val="256" w:hRule="atLeast"/>
        </w:trPr>
        <w:tc>
          <w:tcPr>
            <w:tcW w:w="3965" w:type="dxa"/>
          </w:tcPr>
          <w:p>
            <w:pPr>
              <w:pStyle w:val="TableParagraph"/>
              <w:spacing w:line="236" w:lineRule="exact"/>
              <w:rPr>
                <w:sz w:val="22"/>
              </w:rPr>
            </w:pPr>
            <w:r>
              <w:rPr>
                <w:sz w:val="22"/>
              </w:rPr>
              <w:t>Bidet</w:t>
            </w:r>
          </w:p>
        </w:tc>
        <w:tc>
          <w:tcPr>
            <w:tcW w:w="1637" w:type="dxa"/>
          </w:tcPr>
          <w:p>
            <w:pPr>
              <w:pStyle w:val="TableParagraph"/>
              <w:ind w:left="0"/>
              <w:rPr>
                <w:rFonts w:ascii="Times New Roman"/>
                <w:sz w:val="18"/>
              </w:rPr>
            </w:pPr>
          </w:p>
        </w:tc>
        <w:tc>
          <w:tcPr>
            <w:tcW w:w="1599" w:type="dxa"/>
          </w:tcPr>
          <w:p>
            <w:pPr>
              <w:pStyle w:val="TableParagraph"/>
              <w:ind w:left="0"/>
              <w:rPr>
                <w:rFonts w:ascii="Times New Roman"/>
                <w:sz w:val="18"/>
              </w:rPr>
            </w:pPr>
          </w:p>
        </w:tc>
        <w:tc>
          <w:tcPr>
            <w:tcW w:w="1195" w:type="dxa"/>
          </w:tcPr>
          <w:p>
            <w:pPr>
              <w:pStyle w:val="TableParagraph"/>
              <w:spacing w:line="236" w:lineRule="exact"/>
              <w:rPr>
                <w:sz w:val="22"/>
              </w:rPr>
            </w:pPr>
            <w:r>
              <w:rPr>
                <w:sz w:val="22"/>
              </w:rPr>
              <w:t>1.5</w:t>
            </w:r>
          </w:p>
        </w:tc>
        <w:tc>
          <w:tcPr>
            <w:tcW w:w="769" w:type="dxa"/>
          </w:tcPr>
          <w:p>
            <w:pPr>
              <w:pStyle w:val="TableParagraph"/>
              <w:ind w:left="0"/>
              <w:rPr>
                <w:rFonts w:ascii="Times New Roman"/>
                <w:sz w:val="18"/>
              </w:rPr>
            </w:pPr>
          </w:p>
        </w:tc>
      </w:tr>
      <w:tr>
        <w:trPr>
          <w:trHeight w:val="255" w:hRule="atLeast"/>
        </w:trPr>
        <w:tc>
          <w:tcPr>
            <w:tcW w:w="3965" w:type="dxa"/>
          </w:tcPr>
          <w:p>
            <w:pPr>
              <w:pStyle w:val="TableParagraph"/>
              <w:spacing w:line="235" w:lineRule="exact"/>
              <w:rPr>
                <w:sz w:val="22"/>
              </w:rPr>
            </w:pPr>
            <w:r>
              <w:rPr>
                <w:sz w:val="22"/>
              </w:rPr>
              <w:t>Domestic appliances</w:t>
            </w:r>
          </w:p>
        </w:tc>
        <w:tc>
          <w:tcPr>
            <w:tcW w:w="1637" w:type="dxa"/>
          </w:tcPr>
          <w:p>
            <w:pPr>
              <w:pStyle w:val="TableParagraph"/>
              <w:ind w:left="0"/>
              <w:rPr>
                <w:rFonts w:ascii="Times New Roman"/>
                <w:sz w:val="18"/>
              </w:rPr>
            </w:pPr>
          </w:p>
        </w:tc>
        <w:tc>
          <w:tcPr>
            <w:tcW w:w="1599" w:type="dxa"/>
          </w:tcPr>
          <w:p>
            <w:pPr>
              <w:pStyle w:val="TableParagraph"/>
              <w:ind w:left="0"/>
              <w:rPr>
                <w:rFonts w:ascii="Times New Roman"/>
                <w:sz w:val="18"/>
              </w:rPr>
            </w:pPr>
          </w:p>
        </w:tc>
        <w:tc>
          <w:tcPr>
            <w:tcW w:w="1195" w:type="dxa"/>
          </w:tcPr>
          <w:p>
            <w:pPr>
              <w:pStyle w:val="TableParagraph"/>
              <w:spacing w:line="235" w:lineRule="exact"/>
              <w:rPr>
                <w:sz w:val="22"/>
              </w:rPr>
            </w:pPr>
            <w:r>
              <w:rPr>
                <w:sz w:val="22"/>
              </w:rPr>
              <w:t>3.0</w:t>
            </w:r>
          </w:p>
        </w:tc>
        <w:tc>
          <w:tcPr>
            <w:tcW w:w="769" w:type="dxa"/>
          </w:tcPr>
          <w:p>
            <w:pPr>
              <w:pStyle w:val="TableParagraph"/>
              <w:ind w:left="0"/>
              <w:rPr>
                <w:rFonts w:ascii="Times New Roman"/>
                <w:sz w:val="18"/>
              </w:rPr>
            </w:pPr>
          </w:p>
        </w:tc>
      </w:tr>
      <w:tr>
        <w:trPr>
          <w:trHeight w:val="256" w:hRule="atLeast"/>
        </w:trPr>
        <w:tc>
          <w:tcPr>
            <w:tcW w:w="3965" w:type="dxa"/>
          </w:tcPr>
          <w:p>
            <w:pPr>
              <w:pStyle w:val="TableParagraph"/>
              <w:spacing w:line="235" w:lineRule="exact" w:before="1"/>
              <w:rPr>
                <w:sz w:val="22"/>
              </w:rPr>
            </w:pPr>
            <w:r>
              <w:rPr>
                <w:sz w:val="22"/>
              </w:rPr>
              <w:t>Commercial / communal appliances</w:t>
            </w:r>
          </w:p>
        </w:tc>
        <w:tc>
          <w:tcPr>
            <w:tcW w:w="1637" w:type="dxa"/>
          </w:tcPr>
          <w:p>
            <w:pPr>
              <w:pStyle w:val="TableParagraph"/>
              <w:ind w:left="0"/>
              <w:rPr>
                <w:rFonts w:ascii="Times New Roman"/>
                <w:sz w:val="18"/>
              </w:rPr>
            </w:pPr>
          </w:p>
        </w:tc>
        <w:tc>
          <w:tcPr>
            <w:tcW w:w="1599" w:type="dxa"/>
          </w:tcPr>
          <w:p>
            <w:pPr>
              <w:pStyle w:val="TableParagraph"/>
              <w:ind w:left="0"/>
              <w:rPr>
                <w:rFonts w:ascii="Times New Roman"/>
                <w:sz w:val="18"/>
              </w:rPr>
            </w:pPr>
          </w:p>
        </w:tc>
        <w:tc>
          <w:tcPr>
            <w:tcW w:w="1195" w:type="dxa"/>
          </w:tcPr>
          <w:p>
            <w:pPr>
              <w:pStyle w:val="TableParagraph"/>
              <w:spacing w:line="235" w:lineRule="exact" w:before="1"/>
              <w:rPr>
                <w:sz w:val="22"/>
              </w:rPr>
            </w:pPr>
            <w:r>
              <w:rPr>
                <w:sz w:val="22"/>
              </w:rPr>
              <w:t>10.0</w:t>
            </w:r>
          </w:p>
        </w:tc>
        <w:tc>
          <w:tcPr>
            <w:tcW w:w="769" w:type="dxa"/>
          </w:tcPr>
          <w:p>
            <w:pPr>
              <w:pStyle w:val="TableParagraph"/>
              <w:ind w:left="0"/>
              <w:rPr>
                <w:rFonts w:ascii="Times New Roman"/>
                <w:sz w:val="18"/>
              </w:rPr>
            </w:pPr>
          </w:p>
        </w:tc>
      </w:tr>
      <w:tr>
        <w:trPr>
          <w:trHeight w:val="256" w:hRule="atLeast"/>
        </w:trPr>
        <w:tc>
          <w:tcPr>
            <w:tcW w:w="3965" w:type="dxa"/>
          </w:tcPr>
          <w:p>
            <w:pPr>
              <w:pStyle w:val="TableParagraph"/>
              <w:spacing w:line="236" w:lineRule="exact"/>
              <w:rPr>
                <w:sz w:val="22"/>
              </w:rPr>
            </w:pPr>
            <w:r>
              <w:rPr>
                <w:sz w:val="22"/>
              </w:rPr>
              <w:t>Any other water outlet</w:t>
            </w:r>
          </w:p>
        </w:tc>
        <w:tc>
          <w:tcPr>
            <w:tcW w:w="1637" w:type="dxa"/>
          </w:tcPr>
          <w:p>
            <w:pPr>
              <w:pStyle w:val="TableParagraph"/>
              <w:ind w:left="0"/>
              <w:rPr>
                <w:rFonts w:ascii="Times New Roman"/>
                <w:sz w:val="18"/>
              </w:rPr>
            </w:pPr>
          </w:p>
        </w:tc>
        <w:tc>
          <w:tcPr>
            <w:tcW w:w="1599" w:type="dxa"/>
          </w:tcPr>
          <w:p>
            <w:pPr>
              <w:pStyle w:val="TableParagraph"/>
              <w:ind w:left="0"/>
              <w:rPr>
                <w:rFonts w:ascii="Times New Roman"/>
                <w:sz w:val="18"/>
              </w:rPr>
            </w:pPr>
          </w:p>
        </w:tc>
        <w:tc>
          <w:tcPr>
            <w:tcW w:w="1195" w:type="dxa"/>
          </w:tcPr>
          <w:p>
            <w:pPr>
              <w:pStyle w:val="TableParagraph"/>
              <w:spacing w:line="236" w:lineRule="exact"/>
              <w:rPr>
                <w:sz w:val="22"/>
              </w:rPr>
            </w:pPr>
            <w:r>
              <w:rPr>
                <w:sz w:val="22"/>
              </w:rPr>
              <w:t>3.0</w:t>
            </w:r>
          </w:p>
        </w:tc>
        <w:tc>
          <w:tcPr>
            <w:tcW w:w="769" w:type="dxa"/>
          </w:tcPr>
          <w:p>
            <w:pPr>
              <w:pStyle w:val="TableParagraph"/>
              <w:ind w:left="0"/>
              <w:rPr>
                <w:rFonts w:ascii="Times New Roman"/>
                <w:sz w:val="18"/>
              </w:rPr>
            </w:pPr>
          </w:p>
        </w:tc>
      </w:tr>
      <w:tr>
        <w:trPr>
          <w:trHeight w:val="257" w:hRule="atLeast"/>
        </w:trPr>
        <w:tc>
          <w:tcPr>
            <w:tcW w:w="3965" w:type="dxa"/>
          </w:tcPr>
          <w:p>
            <w:pPr>
              <w:pStyle w:val="TableParagraph"/>
              <w:spacing w:line="238" w:lineRule="exact"/>
              <w:rPr>
                <w:b/>
                <w:sz w:val="22"/>
              </w:rPr>
            </w:pPr>
            <w:r>
              <w:rPr>
                <w:b/>
                <w:sz w:val="22"/>
              </w:rPr>
              <w:t>Loading units (sum of totals)</w:t>
            </w:r>
          </w:p>
        </w:tc>
        <w:tc>
          <w:tcPr>
            <w:tcW w:w="4431" w:type="dxa"/>
            <w:gridSpan w:val="3"/>
          </w:tcPr>
          <w:p>
            <w:pPr>
              <w:pStyle w:val="TableParagraph"/>
              <w:ind w:left="0"/>
              <w:rPr>
                <w:rFonts w:ascii="Times New Roman"/>
                <w:sz w:val="18"/>
              </w:rPr>
            </w:pPr>
          </w:p>
        </w:tc>
        <w:tc>
          <w:tcPr>
            <w:tcW w:w="769" w:type="dxa"/>
          </w:tcPr>
          <w:p>
            <w:pPr>
              <w:pStyle w:val="TableParagraph"/>
              <w:ind w:left="0"/>
              <w:rPr>
                <w:rFonts w:ascii="Times New Roman"/>
                <w:sz w:val="18"/>
              </w:rPr>
            </w:pPr>
          </w:p>
        </w:tc>
      </w:tr>
      <w:tr>
        <w:trPr>
          <w:trHeight w:val="256" w:hRule="atLeast"/>
        </w:trPr>
        <w:tc>
          <w:tcPr>
            <w:tcW w:w="3965" w:type="dxa"/>
          </w:tcPr>
          <w:p>
            <w:pPr>
              <w:pStyle w:val="TableParagraph"/>
              <w:spacing w:line="236" w:lineRule="exact"/>
              <w:rPr>
                <w:b/>
                <w:sz w:val="22"/>
              </w:rPr>
            </w:pPr>
            <w:r>
              <w:rPr>
                <w:b/>
                <w:sz w:val="22"/>
              </w:rPr>
              <w:t>Rate (loading units divided by 24)</w:t>
            </w:r>
          </w:p>
        </w:tc>
        <w:tc>
          <w:tcPr>
            <w:tcW w:w="4431" w:type="dxa"/>
            <w:gridSpan w:val="3"/>
          </w:tcPr>
          <w:p>
            <w:pPr>
              <w:pStyle w:val="TableParagraph"/>
              <w:ind w:left="0"/>
              <w:rPr>
                <w:rFonts w:ascii="Times New Roman"/>
                <w:sz w:val="18"/>
              </w:rPr>
            </w:pPr>
          </w:p>
        </w:tc>
        <w:tc>
          <w:tcPr>
            <w:tcW w:w="769" w:type="dxa"/>
          </w:tcPr>
          <w:p>
            <w:pPr>
              <w:pStyle w:val="TableParagraph"/>
              <w:ind w:left="0"/>
              <w:rPr>
                <w:rFonts w:ascii="Times New Roman"/>
                <w:sz w:val="18"/>
              </w:rPr>
            </w:pPr>
          </w:p>
        </w:tc>
      </w:tr>
    </w:tbl>
    <w:p>
      <w:pPr>
        <w:pStyle w:val="BodyText"/>
      </w:pPr>
    </w:p>
    <w:p>
      <w:pPr>
        <w:pStyle w:val="Heading1"/>
      </w:pPr>
      <w:r>
        <w:rPr/>
        <w:t>Water Regulations</w:t>
      </w:r>
    </w:p>
    <w:p>
      <w:pPr>
        <w:pStyle w:val="BodyText"/>
        <w:ind w:left="120" w:right="751"/>
      </w:pPr>
      <w:r>
        <w:rPr/>
        <w:t>The Water Supply (Water Fittings) Regulations 1999 set legal requirements for the design, installation, operation and maintenance of plumbing systems, water fittings and water-using appliances.</w:t>
      </w:r>
    </w:p>
    <w:p>
      <w:pPr>
        <w:pStyle w:val="BodyText"/>
      </w:pPr>
    </w:p>
    <w:p>
      <w:pPr>
        <w:pStyle w:val="BodyText"/>
        <w:ind w:left="120" w:right="336"/>
        <w:jc w:val="both"/>
      </w:pPr>
      <w:r>
        <w:rPr/>
        <w:t>Please answer the following question regarding your development, please ensure all mandatory fields, indicated with a ‘*’, are completed or your application will not able to be progressed to the Quotation stage.</w:t>
      </w:r>
    </w:p>
    <w:p>
      <w:pPr>
        <w:pStyle w:val="BodyText"/>
        <w:spacing w:before="11"/>
        <w:rPr>
          <w:sz w:val="21"/>
        </w:rPr>
      </w:pPr>
    </w:p>
    <w:tbl>
      <w:tblPr>
        <w:tblW w:w="0" w:type="auto"/>
        <w:jc w:val="left"/>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0"/>
        <w:gridCol w:w="1035"/>
        <w:gridCol w:w="1039"/>
      </w:tblGrid>
      <w:tr>
        <w:trPr>
          <w:trHeight w:val="256" w:hRule="atLeast"/>
        </w:trPr>
        <w:tc>
          <w:tcPr>
            <w:tcW w:w="7090" w:type="dxa"/>
            <w:shd w:val="clear" w:color="auto" w:fill="009CA7"/>
          </w:tcPr>
          <w:p>
            <w:pPr>
              <w:pStyle w:val="TableParagraph"/>
              <w:spacing w:line="236" w:lineRule="exact"/>
              <w:rPr>
                <w:b/>
                <w:sz w:val="22"/>
              </w:rPr>
            </w:pPr>
            <w:r>
              <w:rPr>
                <w:b/>
                <w:color w:val="FFFFFF"/>
                <w:sz w:val="22"/>
              </w:rPr>
              <w:t>Item</w:t>
            </w:r>
          </w:p>
        </w:tc>
        <w:tc>
          <w:tcPr>
            <w:tcW w:w="1035" w:type="dxa"/>
            <w:shd w:val="clear" w:color="auto" w:fill="009CA7"/>
          </w:tcPr>
          <w:p>
            <w:pPr>
              <w:pStyle w:val="TableParagraph"/>
              <w:spacing w:line="236" w:lineRule="exact"/>
              <w:rPr>
                <w:b/>
                <w:sz w:val="22"/>
              </w:rPr>
            </w:pPr>
            <w:r>
              <w:rPr>
                <w:b/>
                <w:color w:val="FFFFFF"/>
                <w:sz w:val="22"/>
              </w:rPr>
              <w:t>Yes</w:t>
            </w:r>
          </w:p>
        </w:tc>
        <w:tc>
          <w:tcPr>
            <w:tcW w:w="1039" w:type="dxa"/>
            <w:shd w:val="clear" w:color="auto" w:fill="009CA7"/>
          </w:tcPr>
          <w:p>
            <w:pPr>
              <w:pStyle w:val="TableParagraph"/>
              <w:spacing w:line="236" w:lineRule="exact"/>
              <w:rPr>
                <w:b/>
                <w:sz w:val="22"/>
              </w:rPr>
            </w:pPr>
            <w:r>
              <w:rPr>
                <w:b/>
                <w:color w:val="FFFFFF"/>
                <w:sz w:val="22"/>
              </w:rPr>
              <w:t>No</w:t>
            </w:r>
          </w:p>
        </w:tc>
      </w:tr>
      <w:tr>
        <w:trPr>
          <w:trHeight w:val="414" w:hRule="atLeast"/>
        </w:trPr>
        <w:tc>
          <w:tcPr>
            <w:tcW w:w="7090" w:type="dxa"/>
          </w:tcPr>
          <w:p>
            <w:pPr>
              <w:pStyle w:val="TableParagraph"/>
              <w:rPr>
                <w:sz w:val="22"/>
              </w:rPr>
            </w:pPr>
            <w:r>
              <w:rPr>
                <w:sz w:val="22"/>
              </w:rPr>
              <w:t>Development will result in a material change of use of the premises*</w:t>
            </w:r>
          </w:p>
        </w:tc>
        <w:tc>
          <w:tcPr>
            <w:tcW w:w="1035" w:type="dxa"/>
          </w:tcPr>
          <w:p>
            <w:pPr>
              <w:pStyle w:val="TableParagraph"/>
              <w:spacing w:line="395" w:lineRule="exact"/>
              <w:rPr>
                <w:sz w:val="36"/>
              </w:rPr>
            </w:pPr>
            <w:r>
              <w:rPr>
                <w:sz w:val="36"/>
              </w:rPr>
              <w:t>□</w:t>
            </w:r>
          </w:p>
        </w:tc>
        <w:tc>
          <w:tcPr>
            <w:tcW w:w="1039" w:type="dxa"/>
          </w:tcPr>
          <w:p>
            <w:pPr>
              <w:pStyle w:val="TableParagraph"/>
              <w:spacing w:line="395" w:lineRule="exact"/>
              <w:rPr>
                <w:sz w:val="36"/>
              </w:rPr>
            </w:pPr>
            <w:r>
              <w:rPr>
                <w:sz w:val="36"/>
              </w:rPr>
              <w:t>□</w:t>
            </w:r>
          </w:p>
        </w:tc>
      </w:tr>
      <w:tr>
        <w:trPr>
          <w:trHeight w:val="509" w:hRule="atLeast"/>
        </w:trPr>
        <w:tc>
          <w:tcPr>
            <w:tcW w:w="7090" w:type="dxa"/>
          </w:tcPr>
          <w:p>
            <w:pPr>
              <w:pStyle w:val="TableParagraph"/>
              <w:spacing w:line="254" w:lineRule="exact" w:before="3"/>
              <w:ind w:right="623"/>
              <w:rPr>
                <w:sz w:val="22"/>
              </w:rPr>
            </w:pPr>
            <w:r>
              <w:rPr>
                <w:sz w:val="22"/>
              </w:rPr>
              <w:t>A trough, standpipe or compound supply will be built as part of the development*</w:t>
            </w:r>
          </w:p>
        </w:tc>
        <w:tc>
          <w:tcPr>
            <w:tcW w:w="1035" w:type="dxa"/>
          </w:tcPr>
          <w:p>
            <w:pPr>
              <w:pStyle w:val="TableParagraph"/>
              <w:spacing w:line="413" w:lineRule="exact"/>
              <w:rPr>
                <w:sz w:val="36"/>
              </w:rPr>
            </w:pPr>
            <w:r>
              <w:rPr>
                <w:sz w:val="36"/>
              </w:rPr>
              <w:t>□</w:t>
            </w:r>
          </w:p>
        </w:tc>
        <w:tc>
          <w:tcPr>
            <w:tcW w:w="1039" w:type="dxa"/>
          </w:tcPr>
          <w:p>
            <w:pPr>
              <w:pStyle w:val="TableParagraph"/>
              <w:spacing w:line="413" w:lineRule="exact"/>
              <w:rPr>
                <w:sz w:val="36"/>
              </w:rPr>
            </w:pPr>
            <w:r>
              <w:rPr>
                <w:sz w:val="36"/>
              </w:rPr>
              <w:t>□</w:t>
            </w:r>
          </w:p>
        </w:tc>
      </w:tr>
      <w:tr>
        <w:trPr>
          <w:trHeight w:val="1017" w:hRule="atLeast"/>
        </w:trPr>
        <w:tc>
          <w:tcPr>
            <w:tcW w:w="7090" w:type="dxa"/>
          </w:tcPr>
          <w:p>
            <w:pPr>
              <w:pStyle w:val="TableParagraph"/>
              <w:ind w:right="232"/>
              <w:rPr>
                <w:sz w:val="22"/>
              </w:rPr>
            </w:pPr>
            <w:r>
              <w:rPr>
                <w:sz w:val="22"/>
              </w:rPr>
              <w:t>The development is for more than one domestic property or is for non- domestic use:</w:t>
            </w:r>
          </w:p>
          <w:p>
            <w:pPr>
              <w:pStyle w:val="TableParagraph"/>
              <w:spacing w:line="254" w:lineRule="exact" w:before="2"/>
              <w:ind w:right="11"/>
              <w:rPr>
                <w:sz w:val="22"/>
              </w:rPr>
            </w:pPr>
            <w:r>
              <w:rPr>
                <w:sz w:val="22"/>
              </w:rPr>
              <w:t>If yes, please ensure you have included the appropriate pipe schematics (as indicated on the checklist) *</w:t>
            </w:r>
          </w:p>
        </w:tc>
        <w:tc>
          <w:tcPr>
            <w:tcW w:w="1035" w:type="dxa"/>
          </w:tcPr>
          <w:p>
            <w:pPr>
              <w:pStyle w:val="TableParagraph"/>
              <w:spacing w:line="413" w:lineRule="exact"/>
              <w:rPr>
                <w:sz w:val="36"/>
              </w:rPr>
            </w:pPr>
            <w:r>
              <w:rPr>
                <w:sz w:val="36"/>
              </w:rPr>
              <w:t>□</w:t>
            </w:r>
          </w:p>
        </w:tc>
        <w:tc>
          <w:tcPr>
            <w:tcW w:w="1039" w:type="dxa"/>
          </w:tcPr>
          <w:p>
            <w:pPr>
              <w:pStyle w:val="TableParagraph"/>
              <w:spacing w:line="413" w:lineRule="exact"/>
              <w:rPr>
                <w:sz w:val="36"/>
              </w:rPr>
            </w:pPr>
            <w:r>
              <w:rPr>
                <w:sz w:val="36"/>
              </w:rPr>
              <w:t>□</w:t>
            </w:r>
          </w:p>
        </w:tc>
      </w:tr>
    </w:tbl>
    <w:p>
      <w:pPr>
        <w:spacing w:after="0" w:line="413" w:lineRule="exact"/>
        <w:rPr>
          <w:sz w:val="36"/>
        </w:rPr>
        <w:sectPr>
          <w:pgSz w:w="11910" w:h="16840"/>
          <w:pgMar w:header="0" w:footer="1018" w:top="0" w:bottom="1200" w:left="1080" w:right="1060"/>
        </w:sectPr>
      </w:pPr>
    </w:p>
    <w:p>
      <w:pPr>
        <w:pStyle w:val="BodyText"/>
        <w:rPr>
          <w:sz w:val="20"/>
        </w:rPr>
      </w:pPr>
      <w:r>
        <w:rPr/>
        <w:pict>
          <v:group style="position:absolute;margin-left:0pt;margin-top:.02pt;width:594.8pt;height:123.4pt;mso-position-horizontal-relative:page;mso-position-vertical-relative:page;z-index:-253715456" coordorigin="0,0" coordsize="11896,2468">
            <v:shape style="position:absolute;left:0;top:0;width:11896;height:1270" type="#_x0000_t75" stroked="false">
              <v:imagedata r:id="rId6" o:title=""/>
            </v:shape>
            <v:shape style="position:absolute;left:8280;top:1024;width:3066;height:1444" type="#_x0000_t75" stroked="false">
              <v:imagedata r:id="rId7" o:titl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after="1"/>
        <w:rPr>
          <w:sz w:val="15"/>
        </w:rPr>
      </w:pPr>
    </w:p>
    <w:tbl>
      <w:tblPr>
        <w:tblW w:w="0" w:type="auto"/>
        <w:jc w:val="left"/>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0"/>
        <w:gridCol w:w="1035"/>
        <w:gridCol w:w="1039"/>
      </w:tblGrid>
      <w:tr>
        <w:trPr>
          <w:trHeight w:val="255" w:hRule="atLeast"/>
        </w:trPr>
        <w:tc>
          <w:tcPr>
            <w:tcW w:w="7090" w:type="dxa"/>
            <w:shd w:val="clear" w:color="auto" w:fill="009CA7"/>
          </w:tcPr>
          <w:p>
            <w:pPr>
              <w:pStyle w:val="TableParagraph"/>
              <w:spacing w:line="235" w:lineRule="exact"/>
              <w:rPr>
                <w:b/>
                <w:sz w:val="22"/>
              </w:rPr>
            </w:pPr>
            <w:r>
              <w:rPr>
                <w:b/>
                <w:color w:val="FFFFFF"/>
                <w:sz w:val="22"/>
              </w:rPr>
              <w:t>Item</w:t>
            </w:r>
          </w:p>
        </w:tc>
        <w:tc>
          <w:tcPr>
            <w:tcW w:w="1035" w:type="dxa"/>
            <w:shd w:val="clear" w:color="auto" w:fill="009CA7"/>
          </w:tcPr>
          <w:p>
            <w:pPr>
              <w:pStyle w:val="TableParagraph"/>
              <w:spacing w:line="235" w:lineRule="exact"/>
              <w:rPr>
                <w:b/>
                <w:sz w:val="22"/>
              </w:rPr>
            </w:pPr>
            <w:r>
              <w:rPr>
                <w:b/>
                <w:color w:val="FFFFFF"/>
                <w:sz w:val="22"/>
              </w:rPr>
              <w:t>Yes</w:t>
            </w:r>
          </w:p>
        </w:tc>
        <w:tc>
          <w:tcPr>
            <w:tcW w:w="1039" w:type="dxa"/>
            <w:shd w:val="clear" w:color="auto" w:fill="009CA7"/>
          </w:tcPr>
          <w:p>
            <w:pPr>
              <w:pStyle w:val="TableParagraph"/>
              <w:spacing w:line="235" w:lineRule="exact"/>
              <w:rPr>
                <w:b/>
                <w:sz w:val="22"/>
              </w:rPr>
            </w:pPr>
            <w:r>
              <w:rPr>
                <w:b/>
                <w:color w:val="FFFFFF"/>
                <w:sz w:val="22"/>
              </w:rPr>
              <w:t>No</w:t>
            </w:r>
          </w:p>
        </w:tc>
      </w:tr>
      <w:tr>
        <w:trPr>
          <w:trHeight w:val="417" w:hRule="atLeast"/>
        </w:trPr>
        <w:tc>
          <w:tcPr>
            <w:tcW w:w="7090" w:type="dxa"/>
          </w:tcPr>
          <w:p>
            <w:pPr>
              <w:pStyle w:val="TableParagraph"/>
              <w:spacing w:before="1"/>
              <w:rPr>
                <w:sz w:val="22"/>
              </w:rPr>
            </w:pPr>
            <w:r>
              <w:rPr>
                <w:sz w:val="22"/>
              </w:rPr>
              <w:t>A rainwater harvesting system *</w:t>
            </w:r>
          </w:p>
        </w:tc>
        <w:tc>
          <w:tcPr>
            <w:tcW w:w="1035" w:type="dxa"/>
          </w:tcPr>
          <w:p>
            <w:pPr>
              <w:pStyle w:val="TableParagraph"/>
              <w:spacing w:line="397" w:lineRule="exact"/>
              <w:rPr>
                <w:sz w:val="36"/>
              </w:rPr>
            </w:pPr>
            <w:r>
              <w:rPr>
                <w:sz w:val="36"/>
              </w:rPr>
              <w:t>□</w:t>
            </w:r>
          </w:p>
        </w:tc>
        <w:tc>
          <w:tcPr>
            <w:tcW w:w="1039" w:type="dxa"/>
          </w:tcPr>
          <w:p>
            <w:pPr>
              <w:pStyle w:val="TableParagraph"/>
              <w:spacing w:line="397" w:lineRule="exact"/>
              <w:rPr>
                <w:sz w:val="36"/>
              </w:rPr>
            </w:pPr>
            <w:r>
              <w:rPr>
                <w:sz w:val="36"/>
              </w:rPr>
              <w:t>□</w:t>
            </w:r>
          </w:p>
        </w:tc>
      </w:tr>
      <w:tr>
        <w:trPr>
          <w:trHeight w:val="510" w:hRule="atLeast"/>
        </w:trPr>
        <w:tc>
          <w:tcPr>
            <w:tcW w:w="7090" w:type="dxa"/>
          </w:tcPr>
          <w:p>
            <w:pPr>
              <w:pStyle w:val="TableParagraph"/>
              <w:spacing w:line="254" w:lineRule="exact" w:before="3"/>
              <w:ind w:right="24"/>
              <w:rPr>
                <w:sz w:val="22"/>
              </w:rPr>
            </w:pPr>
            <w:r>
              <w:rPr>
                <w:sz w:val="22"/>
              </w:rPr>
              <w:t>A bath having a capacity, as measured to the centre line of the overflow, of more than 230 litres or 50.6 gallons *</w:t>
            </w:r>
          </w:p>
        </w:tc>
        <w:tc>
          <w:tcPr>
            <w:tcW w:w="1035" w:type="dxa"/>
          </w:tcPr>
          <w:p>
            <w:pPr>
              <w:pStyle w:val="TableParagraph"/>
              <w:rPr>
                <w:sz w:val="36"/>
              </w:rPr>
            </w:pPr>
            <w:r>
              <w:rPr>
                <w:sz w:val="36"/>
              </w:rPr>
              <w:t>□</w:t>
            </w:r>
          </w:p>
        </w:tc>
        <w:tc>
          <w:tcPr>
            <w:tcW w:w="1039" w:type="dxa"/>
          </w:tcPr>
          <w:p>
            <w:pPr>
              <w:pStyle w:val="TableParagraph"/>
              <w:rPr>
                <w:sz w:val="36"/>
              </w:rPr>
            </w:pPr>
            <w:r>
              <w:rPr>
                <w:sz w:val="36"/>
              </w:rPr>
              <w:t>□</w:t>
            </w:r>
          </w:p>
        </w:tc>
      </w:tr>
      <w:tr>
        <w:trPr>
          <w:trHeight w:val="414" w:hRule="atLeast"/>
        </w:trPr>
        <w:tc>
          <w:tcPr>
            <w:tcW w:w="7090" w:type="dxa"/>
          </w:tcPr>
          <w:p>
            <w:pPr>
              <w:pStyle w:val="TableParagraph"/>
              <w:spacing w:line="253" w:lineRule="exact"/>
              <w:rPr>
                <w:sz w:val="22"/>
              </w:rPr>
            </w:pPr>
            <w:r>
              <w:rPr>
                <w:sz w:val="22"/>
              </w:rPr>
              <w:t>A bidet with an ascending spray or flexible hose *</w:t>
            </w:r>
          </w:p>
        </w:tc>
        <w:tc>
          <w:tcPr>
            <w:tcW w:w="1035" w:type="dxa"/>
          </w:tcPr>
          <w:p>
            <w:pPr>
              <w:pStyle w:val="TableParagraph"/>
              <w:spacing w:line="395" w:lineRule="exact"/>
              <w:rPr>
                <w:sz w:val="36"/>
              </w:rPr>
            </w:pPr>
            <w:r>
              <w:rPr>
                <w:sz w:val="36"/>
              </w:rPr>
              <w:t>□</w:t>
            </w:r>
          </w:p>
        </w:tc>
        <w:tc>
          <w:tcPr>
            <w:tcW w:w="1039" w:type="dxa"/>
          </w:tcPr>
          <w:p>
            <w:pPr>
              <w:pStyle w:val="TableParagraph"/>
              <w:spacing w:line="395" w:lineRule="exact"/>
              <w:rPr>
                <w:sz w:val="36"/>
              </w:rPr>
            </w:pPr>
            <w:r>
              <w:rPr>
                <w:sz w:val="36"/>
              </w:rPr>
              <w:t>□</w:t>
            </w:r>
          </w:p>
        </w:tc>
      </w:tr>
      <w:tr>
        <w:trPr>
          <w:trHeight w:val="509" w:hRule="atLeast"/>
        </w:trPr>
        <w:tc>
          <w:tcPr>
            <w:tcW w:w="7090" w:type="dxa"/>
          </w:tcPr>
          <w:p>
            <w:pPr>
              <w:pStyle w:val="TableParagraph"/>
              <w:spacing w:line="254" w:lineRule="exact" w:before="3"/>
              <w:ind w:right="978"/>
              <w:rPr>
                <w:sz w:val="22"/>
              </w:rPr>
            </w:pPr>
            <w:r>
              <w:rPr>
                <w:sz w:val="22"/>
              </w:rPr>
              <w:t>A pump drawing more than 12 litres or 2.64 gallons per minute connected directly or indirectly to a supply pipe *</w:t>
            </w:r>
          </w:p>
        </w:tc>
        <w:tc>
          <w:tcPr>
            <w:tcW w:w="1035" w:type="dxa"/>
          </w:tcPr>
          <w:p>
            <w:pPr>
              <w:pStyle w:val="TableParagraph"/>
              <w:spacing w:line="413" w:lineRule="exact"/>
              <w:rPr>
                <w:sz w:val="36"/>
              </w:rPr>
            </w:pPr>
            <w:r>
              <w:rPr>
                <w:sz w:val="36"/>
              </w:rPr>
              <w:t>□</w:t>
            </w:r>
          </w:p>
        </w:tc>
        <w:tc>
          <w:tcPr>
            <w:tcW w:w="1039" w:type="dxa"/>
          </w:tcPr>
          <w:p>
            <w:pPr>
              <w:pStyle w:val="TableParagraph"/>
              <w:spacing w:line="413" w:lineRule="exact"/>
              <w:rPr>
                <w:sz w:val="36"/>
              </w:rPr>
            </w:pPr>
            <w:r>
              <w:rPr>
                <w:sz w:val="36"/>
              </w:rPr>
              <w:t>□</w:t>
            </w:r>
          </w:p>
        </w:tc>
      </w:tr>
      <w:tr>
        <w:trPr>
          <w:trHeight w:val="413" w:hRule="atLeast"/>
        </w:trPr>
        <w:tc>
          <w:tcPr>
            <w:tcW w:w="7090" w:type="dxa"/>
          </w:tcPr>
          <w:p>
            <w:pPr>
              <w:pStyle w:val="TableParagraph"/>
              <w:spacing w:line="251" w:lineRule="exact"/>
              <w:rPr>
                <w:sz w:val="22"/>
              </w:rPr>
            </w:pPr>
            <w:r>
              <w:rPr>
                <w:sz w:val="22"/>
              </w:rPr>
              <w:t>A water storage tank connected to the water supply *</w:t>
            </w:r>
          </w:p>
        </w:tc>
        <w:tc>
          <w:tcPr>
            <w:tcW w:w="1035" w:type="dxa"/>
          </w:tcPr>
          <w:p>
            <w:pPr>
              <w:pStyle w:val="TableParagraph"/>
              <w:spacing w:line="393" w:lineRule="exact"/>
              <w:rPr>
                <w:sz w:val="36"/>
              </w:rPr>
            </w:pPr>
            <w:r>
              <w:rPr>
                <w:sz w:val="36"/>
              </w:rPr>
              <w:t>□</w:t>
            </w:r>
          </w:p>
        </w:tc>
        <w:tc>
          <w:tcPr>
            <w:tcW w:w="1039" w:type="dxa"/>
          </w:tcPr>
          <w:p>
            <w:pPr>
              <w:pStyle w:val="TableParagraph"/>
              <w:spacing w:line="393" w:lineRule="exact"/>
              <w:rPr>
                <w:sz w:val="36"/>
              </w:rPr>
            </w:pPr>
            <w:r>
              <w:rPr>
                <w:sz w:val="36"/>
              </w:rPr>
              <w:t>□</w:t>
            </w:r>
          </w:p>
        </w:tc>
      </w:tr>
      <w:tr>
        <w:trPr>
          <w:trHeight w:val="759" w:hRule="atLeast"/>
        </w:trPr>
        <w:tc>
          <w:tcPr>
            <w:tcW w:w="7090" w:type="dxa"/>
          </w:tcPr>
          <w:p>
            <w:pPr>
              <w:pStyle w:val="TableParagraph"/>
              <w:spacing w:line="254" w:lineRule="exact" w:before="3"/>
              <w:ind w:right="-12"/>
              <w:rPr>
                <w:sz w:val="22"/>
              </w:rPr>
            </w:pPr>
            <w:r>
              <w:rPr>
                <w:sz w:val="22"/>
              </w:rPr>
              <w:t>A reduced pressure zone (RPZ) valve assembly or other mechanical device, for protection against a fluid, which is in Fluid Category 4 (WRAS Categorisation) *</w:t>
            </w:r>
          </w:p>
        </w:tc>
        <w:tc>
          <w:tcPr>
            <w:tcW w:w="1035" w:type="dxa"/>
          </w:tcPr>
          <w:p>
            <w:pPr>
              <w:pStyle w:val="TableParagraph"/>
              <w:rPr>
                <w:sz w:val="36"/>
              </w:rPr>
            </w:pPr>
            <w:r>
              <w:rPr>
                <w:sz w:val="36"/>
              </w:rPr>
              <w:t>□</w:t>
            </w:r>
          </w:p>
        </w:tc>
        <w:tc>
          <w:tcPr>
            <w:tcW w:w="1039" w:type="dxa"/>
          </w:tcPr>
          <w:p>
            <w:pPr>
              <w:pStyle w:val="TableParagraph"/>
              <w:rPr>
                <w:sz w:val="36"/>
              </w:rPr>
            </w:pPr>
            <w:r>
              <w:rPr>
                <w:sz w:val="36"/>
              </w:rPr>
              <w:t>□</w:t>
            </w:r>
          </w:p>
        </w:tc>
      </w:tr>
      <w:tr>
        <w:trPr>
          <w:trHeight w:val="499" w:hRule="atLeast"/>
        </w:trPr>
        <w:tc>
          <w:tcPr>
            <w:tcW w:w="7090" w:type="dxa"/>
          </w:tcPr>
          <w:p>
            <w:pPr>
              <w:pStyle w:val="TableParagraph"/>
              <w:spacing w:line="247" w:lineRule="exact"/>
              <w:rPr>
                <w:sz w:val="22"/>
              </w:rPr>
            </w:pPr>
            <w:r>
              <w:rPr>
                <w:sz w:val="22"/>
              </w:rPr>
              <w:t>Any water system laid outside a building either less than 750mm (30</w:t>
            </w:r>
          </w:p>
          <w:p>
            <w:pPr>
              <w:pStyle w:val="TableParagraph"/>
              <w:spacing w:line="233" w:lineRule="exact"/>
              <w:rPr>
                <w:sz w:val="22"/>
              </w:rPr>
            </w:pPr>
            <w:r>
              <w:rPr>
                <w:sz w:val="22"/>
              </w:rPr>
              <w:t>inches) or more than 1,350mm (54 inches) below ground level *</w:t>
            </w:r>
          </w:p>
        </w:tc>
        <w:tc>
          <w:tcPr>
            <w:tcW w:w="1035" w:type="dxa"/>
          </w:tcPr>
          <w:p>
            <w:pPr>
              <w:pStyle w:val="TableParagraph"/>
              <w:spacing w:line="407" w:lineRule="exact"/>
              <w:rPr>
                <w:sz w:val="36"/>
              </w:rPr>
            </w:pPr>
            <w:r>
              <w:rPr>
                <w:sz w:val="36"/>
              </w:rPr>
              <w:t>□</w:t>
            </w:r>
          </w:p>
        </w:tc>
        <w:tc>
          <w:tcPr>
            <w:tcW w:w="1039" w:type="dxa"/>
          </w:tcPr>
          <w:p>
            <w:pPr>
              <w:pStyle w:val="TableParagraph"/>
              <w:spacing w:line="407" w:lineRule="exact"/>
              <w:rPr>
                <w:sz w:val="36"/>
              </w:rPr>
            </w:pPr>
            <w:r>
              <w:rPr>
                <w:sz w:val="36"/>
              </w:rPr>
              <w:t>□</w:t>
            </w:r>
          </w:p>
        </w:tc>
      </w:tr>
      <w:tr>
        <w:trPr>
          <w:trHeight w:val="759" w:hRule="atLeast"/>
        </w:trPr>
        <w:tc>
          <w:tcPr>
            <w:tcW w:w="7090" w:type="dxa"/>
          </w:tcPr>
          <w:p>
            <w:pPr>
              <w:pStyle w:val="TableParagraph"/>
              <w:spacing w:line="254" w:lineRule="exact" w:before="3"/>
              <w:ind w:right="378"/>
              <w:rPr>
                <w:sz w:val="22"/>
              </w:rPr>
            </w:pPr>
            <w:r>
              <w:rPr>
                <w:sz w:val="22"/>
              </w:rPr>
              <w:t>Construction of a pond or swimming pool more than 10,000 litres or 2,200 gallons capacity designed to be replenished automatically with water supplied by ‘SES Water’ *</w:t>
            </w:r>
          </w:p>
        </w:tc>
        <w:tc>
          <w:tcPr>
            <w:tcW w:w="1035" w:type="dxa"/>
          </w:tcPr>
          <w:p>
            <w:pPr>
              <w:pStyle w:val="TableParagraph"/>
              <w:spacing w:line="413" w:lineRule="exact"/>
              <w:rPr>
                <w:sz w:val="36"/>
              </w:rPr>
            </w:pPr>
            <w:r>
              <w:rPr>
                <w:sz w:val="36"/>
              </w:rPr>
              <w:t>□</w:t>
            </w:r>
          </w:p>
        </w:tc>
        <w:tc>
          <w:tcPr>
            <w:tcW w:w="1039" w:type="dxa"/>
          </w:tcPr>
          <w:p>
            <w:pPr>
              <w:pStyle w:val="TableParagraph"/>
              <w:spacing w:line="413" w:lineRule="exact"/>
              <w:rPr>
                <w:sz w:val="36"/>
              </w:rPr>
            </w:pPr>
            <w:r>
              <w:rPr>
                <w:sz w:val="36"/>
              </w:rPr>
              <w:t>□</w:t>
            </w:r>
          </w:p>
        </w:tc>
      </w:tr>
    </w:tbl>
    <w:p>
      <w:pPr>
        <w:pStyle w:val="BodyText"/>
        <w:spacing w:before="11"/>
        <w:rPr>
          <w:sz w:val="13"/>
        </w:rPr>
      </w:pPr>
    </w:p>
    <w:p>
      <w:pPr>
        <w:pStyle w:val="Heading1"/>
        <w:spacing w:before="92"/>
      </w:pPr>
      <w:r>
        <w:rPr/>
        <w:t>Declaration</w:t>
      </w:r>
    </w:p>
    <w:p>
      <w:pPr>
        <w:pStyle w:val="BodyText"/>
        <w:spacing w:before="1"/>
        <w:rPr>
          <w:b/>
        </w:rPr>
      </w:pPr>
    </w:p>
    <w:tbl>
      <w:tblPr>
        <w:tblW w:w="0" w:type="auto"/>
        <w:jc w:val="left"/>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90"/>
        <w:gridCol w:w="1035"/>
        <w:gridCol w:w="1039"/>
      </w:tblGrid>
      <w:tr>
        <w:trPr>
          <w:trHeight w:val="255" w:hRule="atLeast"/>
        </w:trPr>
        <w:tc>
          <w:tcPr>
            <w:tcW w:w="7090" w:type="dxa"/>
            <w:shd w:val="clear" w:color="auto" w:fill="009CA7"/>
          </w:tcPr>
          <w:p>
            <w:pPr>
              <w:pStyle w:val="TableParagraph"/>
              <w:spacing w:line="235" w:lineRule="exact"/>
              <w:rPr>
                <w:b/>
                <w:sz w:val="22"/>
              </w:rPr>
            </w:pPr>
            <w:r>
              <w:rPr>
                <w:b/>
                <w:color w:val="FFFFFF"/>
                <w:sz w:val="22"/>
              </w:rPr>
              <w:t>Item</w:t>
            </w:r>
          </w:p>
        </w:tc>
        <w:tc>
          <w:tcPr>
            <w:tcW w:w="1035" w:type="dxa"/>
            <w:shd w:val="clear" w:color="auto" w:fill="009CA7"/>
          </w:tcPr>
          <w:p>
            <w:pPr>
              <w:pStyle w:val="TableParagraph"/>
              <w:spacing w:line="235" w:lineRule="exact"/>
              <w:rPr>
                <w:b/>
                <w:sz w:val="22"/>
              </w:rPr>
            </w:pPr>
            <w:r>
              <w:rPr>
                <w:b/>
                <w:color w:val="FFFFFF"/>
                <w:sz w:val="22"/>
              </w:rPr>
              <w:t>Yes</w:t>
            </w:r>
          </w:p>
        </w:tc>
        <w:tc>
          <w:tcPr>
            <w:tcW w:w="1039" w:type="dxa"/>
            <w:shd w:val="clear" w:color="auto" w:fill="009CA7"/>
          </w:tcPr>
          <w:p>
            <w:pPr>
              <w:pStyle w:val="TableParagraph"/>
              <w:spacing w:line="235" w:lineRule="exact"/>
              <w:rPr>
                <w:b/>
                <w:sz w:val="22"/>
              </w:rPr>
            </w:pPr>
            <w:r>
              <w:rPr>
                <w:b/>
                <w:color w:val="FFFFFF"/>
                <w:sz w:val="22"/>
              </w:rPr>
              <w:t>No</w:t>
            </w:r>
          </w:p>
        </w:tc>
      </w:tr>
      <w:tr>
        <w:trPr>
          <w:trHeight w:val="1266" w:hRule="atLeast"/>
        </w:trPr>
        <w:tc>
          <w:tcPr>
            <w:tcW w:w="7090" w:type="dxa"/>
          </w:tcPr>
          <w:p>
            <w:pPr>
              <w:pStyle w:val="TableParagraph"/>
              <w:spacing w:line="254" w:lineRule="exact" w:before="3"/>
              <w:ind w:right="415"/>
              <w:rPr>
                <w:sz w:val="22"/>
              </w:rPr>
            </w:pPr>
            <w:r>
              <w:rPr>
                <w:sz w:val="22"/>
              </w:rPr>
              <w:t>I wish to apply for a new water supply as described to the premises referred to in Section 4 of this form under Section 41, 45 or 55 of the Water Industry Act 1991, and I acknowledge my responsibility with regard to compliance with the Water Supply (Water Fittings) Regulations 1999. *</w:t>
            </w:r>
          </w:p>
        </w:tc>
        <w:tc>
          <w:tcPr>
            <w:tcW w:w="1035" w:type="dxa"/>
          </w:tcPr>
          <w:p>
            <w:pPr>
              <w:pStyle w:val="TableParagraph"/>
              <w:spacing w:before="11"/>
              <w:ind w:left="0"/>
              <w:rPr>
                <w:b/>
                <w:sz w:val="36"/>
              </w:rPr>
            </w:pPr>
          </w:p>
          <w:p>
            <w:pPr>
              <w:pStyle w:val="TableParagraph"/>
              <w:rPr>
                <w:sz w:val="36"/>
              </w:rPr>
            </w:pPr>
            <w:r>
              <w:rPr>
                <w:sz w:val="36"/>
              </w:rPr>
              <w:t>□</w:t>
            </w:r>
          </w:p>
        </w:tc>
        <w:tc>
          <w:tcPr>
            <w:tcW w:w="1039" w:type="dxa"/>
          </w:tcPr>
          <w:p>
            <w:pPr>
              <w:pStyle w:val="TableParagraph"/>
              <w:spacing w:before="11"/>
              <w:ind w:left="0"/>
              <w:rPr>
                <w:b/>
                <w:sz w:val="36"/>
              </w:rPr>
            </w:pPr>
          </w:p>
          <w:p>
            <w:pPr>
              <w:pStyle w:val="TableParagraph"/>
              <w:rPr>
                <w:sz w:val="36"/>
              </w:rPr>
            </w:pPr>
            <w:r>
              <w:rPr>
                <w:sz w:val="36"/>
              </w:rPr>
              <w:t>□</w:t>
            </w:r>
          </w:p>
        </w:tc>
      </w:tr>
      <w:tr>
        <w:trPr>
          <w:trHeight w:val="755" w:hRule="atLeast"/>
        </w:trPr>
        <w:tc>
          <w:tcPr>
            <w:tcW w:w="7090" w:type="dxa"/>
          </w:tcPr>
          <w:p>
            <w:pPr>
              <w:pStyle w:val="TableParagraph"/>
              <w:spacing w:line="247" w:lineRule="exact"/>
              <w:rPr>
                <w:sz w:val="22"/>
              </w:rPr>
            </w:pPr>
            <w:r>
              <w:rPr>
                <w:sz w:val="22"/>
              </w:rPr>
              <w:t>I acknowledge receipt of the Health and Safety Executive information</w:t>
            </w:r>
          </w:p>
          <w:p>
            <w:pPr>
              <w:pStyle w:val="TableParagraph"/>
              <w:spacing w:line="252" w:lineRule="exact" w:before="5"/>
              <w:ind w:right="495"/>
              <w:rPr>
                <w:sz w:val="22"/>
              </w:rPr>
            </w:pPr>
            <w:r>
              <w:rPr>
                <w:sz w:val="22"/>
              </w:rPr>
              <w:t>setting out the Client's duties under the CDM Regulations 2015 and accept that these apply to me. *</w:t>
            </w:r>
          </w:p>
        </w:tc>
        <w:tc>
          <w:tcPr>
            <w:tcW w:w="1035" w:type="dxa"/>
          </w:tcPr>
          <w:p>
            <w:pPr>
              <w:pStyle w:val="TableParagraph"/>
              <w:spacing w:line="407" w:lineRule="exact"/>
              <w:rPr>
                <w:sz w:val="36"/>
              </w:rPr>
            </w:pPr>
            <w:r>
              <w:rPr>
                <w:sz w:val="36"/>
              </w:rPr>
              <w:t>□</w:t>
            </w:r>
          </w:p>
        </w:tc>
        <w:tc>
          <w:tcPr>
            <w:tcW w:w="1039" w:type="dxa"/>
          </w:tcPr>
          <w:p>
            <w:pPr>
              <w:pStyle w:val="TableParagraph"/>
              <w:spacing w:line="407" w:lineRule="exact"/>
              <w:rPr>
                <w:sz w:val="36"/>
              </w:rPr>
            </w:pPr>
            <w:r>
              <w:rPr>
                <w:sz w:val="36"/>
              </w:rPr>
              <w:t>□</w:t>
            </w:r>
          </w:p>
        </w:tc>
      </w:tr>
      <w:tr>
        <w:trPr>
          <w:trHeight w:val="509" w:hRule="atLeast"/>
        </w:trPr>
        <w:tc>
          <w:tcPr>
            <w:tcW w:w="7090" w:type="dxa"/>
          </w:tcPr>
          <w:p>
            <w:pPr>
              <w:pStyle w:val="TableParagraph"/>
              <w:spacing w:line="254" w:lineRule="exact" w:before="2"/>
              <w:ind w:right="636"/>
              <w:rPr>
                <w:sz w:val="22"/>
              </w:rPr>
            </w:pPr>
            <w:r>
              <w:rPr>
                <w:sz w:val="22"/>
              </w:rPr>
              <w:t>Should it be necessary, l appoint ‘SES Water’ as my agent for any relevant work outside my boundary. *</w:t>
            </w:r>
          </w:p>
        </w:tc>
        <w:tc>
          <w:tcPr>
            <w:tcW w:w="1035" w:type="dxa"/>
          </w:tcPr>
          <w:p>
            <w:pPr>
              <w:pStyle w:val="TableParagraph"/>
              <w:spacing w:line="413" w:lineRule="exact"/>
              <w:rPr>
                <w:sz w:val="36"/>
              </w:rPr>
            </w:pPr>
            <w:r>
              <w:rPr>
                <w:sz w:val="36"/>
              </w:rPr>
              <w:t>□</w:t>
            </w:r>
          </w:p>
        </w:tc>
        <w:tc>
          <w:tcPr>
            <w:tcW w:w="1039" w:type="dxa"/>
          </w:tcPr>
          <w:p>
            <w:pPr>
              <w:pStyle w:val="TableParagraph"/>
              <w:spacing w:line="413" w:lineRule="exact"/>
              <w:rPr>
                <w:sz w:val="36"/>
              </w:rPr>
            </w:pPr>
            <w:r>
              <w:rPr>
                <w:sz w:val="36"/>
              </w:rPr>
              <w:t>□</w:t>
            </w:r>
          </w:p>
        </w:tc>
      </w:tr>
      <w:tr>
        <w:trPr>
          <w:trHeight w:val="759" w:hRule="atLeast"/>
        </w:trPr>
        <w:tc>
          <w:tcPr>
            <w:tcW w:w="7090" w:type="dxa"/>
          </w:tcPr>
          <w:p>
            <w:pPr>
              <w:pStyle w:val="TableParagraph"/>
              <w:spacing w:line="254" w:lineRule="exact" w:before="2"/>
              <w:ind w:right="48"/>
              <w:rPr>
                <w:sz w:val="22"/>
              </w:rPr>
            </w:pPr>
            <w:r>
              <w:rPr>
                <w:sz w:val="22"/>
              </w:rPr>
              <w:t>I acknowledge that in making this application I will be liable for any charges payable in respect of the connection(s) to which this application relates. *</w:t>
            </w:r>
          </w:p>
        </w:tc>
        <w:tc>
          <w:tcPr>
            <w:tcW w:w="1035" w:type="dxa"/>
          </w:tcPr>
          <w:p>
            <w:pPr>
              <w:pStyle w:val="TableParagraph"/>
              <w:rPr>
                <w:sz w:val="36"/>
              </w:rPr>
            </w:pPr>
            <w:r>
              <w:rPr>
                <w:sz w:val="36"/>
              </w:rPr>
              <w:t>□</w:t>
            </w:r>
          </w:p>
        </w:tc>
        <w:tc>
          <w:tcPr>
            <w:tcW w:w="1039" w:type="dxa"/>
          </w:tcPr>
          <w:p>
            <w:pPr>
              <w:pStyle w:val="TableParagraph"/>
              <w:rPr>
                <w:sz w:val="36"/>
              </w:rPr>
            </w:pPr>
            <w:r>
              <w:rPr>
                <w:sz w:val="36"/>
              </w:rPr>
              <w:t>□</w:t>
            </w:r>
          </w:p>
        </w:tc>
      </w:tr>
      <w:tr>
        <w:trPr>
          <w:trHeight w:val="1008" w:hRule="atLeast"/>
        </w:trPr>
        <w:tc>
          <w:tcPr>
            <w:tcW w:w="7090" w:type="dxa"/>
          </w:tcPr>
          <w:p>
            <w:pPr>
              <w:pStyle w:val="TableParagraph"/>
              <w:ind w:right="366"/>
              <w:rPr>
                <w:sz w:val="22"/>
              </w:rPr>
            </w:pPr>
            <w:r>
              <w:rPr>
                <w:sz w:val="22"/>
              </w:rPr>
              <w:t>I confirm I have consulted all the relevant parties regarding any Environmental Impact building on my site may have including but not limited to the effect on watercourses, wildlife and any archaeological</w:t>
            </w:r>
          </w:p>
          <w:p>
            <w:pPr>
              <w:pStyle w:val="TableParagraph"/>
              <w:spacing w:line="233" w:lineRule="exact"/>
              <w:rPr>
                <w:sz w:val="22"/>
              </w:rPr>
            </w:pPr>
            <w:r>
              <w:rPr>
                <w:sz w:val="22"/>
              </w:rPr>
              <w:t>issues. *</w:t>
            </w:r>
          </w:p>
        </w:tc>
        <w:tc>
          <w:tcPr>
            <w:tcW w:w="1035" w:type="dxa"/>
          </w:tcPr>
          <w:p>
            <w:pPr>
              <w:pStyle w:val="TableParagraph"/>
              <w:spacing w:line="409" w:lineRule="exact"/>
              <w:rPr>
                <w:sz w:val="36"/>
              </w:rPr>
            </w:pPr>
            <w:r>
              <w:rPr>
                <w:sz w:val="36"/>
              </w:rPr>
              <w:t>□</w:t>
            </w:r>
          </w:p>
        </w:tc>
        <w:tc>
          <w:tcPr>
            <w:tcW w:w="1039" w:type="dxa"/>
          </w:tcPr>
          <w:p>
            <w:pPr>
              <w:pStyle w:val="TableParagraph"/>
              <w:spacing w:line="409" w:lineRule="exact"/>
              <w:rPr>
                <w:sz w:val="36"/>
              </w:rPr>
            </w:pPr>
            <w:r>
              <w:rPr>
                <w:sz w:val="36"/>
              </w:rPr>
              <w:t>□</w:t>
            </w:r>
          </w:p>
        </w:tc>
      </w:tr>
    </w:tbl>
    <w:p>
      <w:pPr>
        <w:pStyle w:val="BodyText"/>
        <w:rPr>
          <w:b/>
        </w:rPr>
      </w:pPr>
    </w:p>
    <w:p>
      <w:pPr>
        <w:pStyle w:val="BodyText"/>
        <w:ind w:left="119" w:right="191"/>
      </w:pPr>
      <w:r>
        <w:rPr/>
        <w:t>All customers who contact us will have their contact information passed to a third-party processor acting on behalf of our water regulator, Ofwat, for the purposes of comparing our performance against that of other water companies. This measurement is called Developer Measurement of Experience (D-MeX).</w:t>
      </w:r>
    </w:p>
    <w:p>
      <w:pPr>
        <w:pStyle w:val="BodyText"/>
      </w:pPr>
    </w:p>
    <w:tbl>
      <w:tblPr>
        <w:tblW w:w="0" w:type="auto"/>
        <w:jc w:val="left"/>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2"/>
        <w:gridCol w:w="6898"/>
      </w:tblGrid>
      <w:tr>
        <w:trPr>
          <w:trHeight w:val="388" w:hRule="atLeast"/>
        </w:trPr>
        <w:tc>
          <w:tcPr>
            <w:tcW w:w="2262" w:type="dxa"/>
            <w:shd w:val="clear" w:color="auto" w:fill="009CA7"/>
          </w:tcPr>
          <w:p>
            <w:pPr>
              <w:pStyle w:val="TableParagraph"/>
              <w:rPr>
                <w:b/>
                <w:sz w:val="22"/>
              </w:rPr>
            </w:pPr>
            <w:r>
              <w:rPr>
                <w:b/>
                <w:color w:val="FFFFFF"/>
                <w:sz w:val="22"/>
              </w:rPr>
              <w:t>Declared by (name)</w:t>
            </w:r>
          </w:p>
        </w:tc>
        <w:tc>
          <w:tcPr>
            <w:tcW w:w="6898" w:type="dxa"/>
          </w:tcPr>
          <w:p>
            <w:pPr>
              <w:pStyle w:val="TableParagraph"/>
              <w:ind w:left="0"/>
              <w:rPr>
                <w:rFonts w:ascii="Times New Roman"/>
                <w:sz w:val="22"/>
              </w:rPr>
            </w:pPr>
          </w:p>
        </w:tc>
      </w:tr>
      <w:tr>
        <w:trPr>
          <w:trHeight w:val="385" w:hRule="atLeast"/>
        </w:trPr>
        <w:tc>
          <w:tcPr>
            <w:tcW w:w="2262" w:type="dxa"/>
            <w:shd w:val="clear" w:color="auto" w:fill="009CA7"/>
          </w:tcPr>
          <w:p>
            <w:pPr>
              <w:pStyle w:val="TableParagraph"/>
              <w:rPr>
                <w:b/>
                <w:sz w:val="22"/>
              </w:rPr>
            </w:pPr>
            <w:r>
              <w:rPr>
                <w:b/>
                <w:color w:val="FFFFFF"/>
                <w:sz w:val="22"/>
              </w:rPr>
              <w:t>Declared on (date)</w:t>
            </w:r>
          </w:p>
        </w:tc>
        <w:tc>
          <w:tcPr>
            <w:tcW w:w="6898" w:type="dxa"/>
          </w:tcPr>
          <w:p>
            <w:pPr>
              <w:pStyle w:val="TableParagraph"/>
              <w:ind w:left="0"/>
              <w:rPr>
                <w:rFonts w:ascii="Times New Roman"/>
                <w:sz w:val="22"/>
              </w:rPr>
            </w:pPr>
          </w:p>
        </w:tc>
      </w:tr>
    </w:tbl>
    <w:sectPr>
      <w:pgSz w:w="11910" w:h="16840"/>
      <w:pgMar w:header="0" w:footer="1018" w:top="0" w:bottom="1200" w:left="1080" w:right="10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60pt;margin-top:780.099792pt;width:70.55pt;height:14.3pt;mso-position-horizontal-relative:page;mso-position-vertical-relative:page;z-index:-253725696" type="#_x0000_t202" filled="false" stroked="false">
          <v:textbox inset="0,0,0,0">
            <w:txbxContent>
              <w:p>
                <w:pPr>
                  <w:spacing w:before="12"/>
                  <w:ind w:left="20" w:right="0" w:firstLine="0"/>
                  <w:jc w:val="left"/>
                  <w:rPr>
                    <w:b/>
                    <w:sz w:val="22"/>
                  </w:rPr>
                </w:pPr>
                <w:r>
                  <w:rPr>
                    <w:sz w:val="22"/>
                  </w:rPr>
                  <w:t>Page </w:t>
                </w:r>
                <w:r>
                  <w:rPr/>
                  <w:fldChar w:fldCharType="begin"/>
                </w:r>
                <w:r>
                  <w:rPr>
                    <w:b/>
                    <w:sz w:val="22"/>
                  </w:rPr>
                  <w:instrText> PAGE </w:instrText>
                </w:r>
                <w:r>
                  <w:rPr/>
                  <w:fldChar w:fldCharType="separate"/>
                </w:r>
                <w:r>
                  <w:rPr/>
                  <w:t>10</w:t>
                </w:r>
                <w:r>
                  <w:rPr/>
                  <w:fldChar w:fldCharType="end"/>
                </w:r>
                <w:r>
                  <w:rPr>
                    <w:b/>
                    <w:sz w:val="22"/>
                  </w:rPr>
                  <w:t> </w:t>
                </w:r>
                <w:r>
                  <w:rPr>
                    <w:sz w:val="22"/>
                  </w:rPr>
                  <w:t>of </w:t>
                </w:r>
                <w:r>
                  <w:rPr>
                    <w:b/>
                    <w:sz w:val="22"/>
                  </w:rPr>
                  <w:t>11</w:t>
                </w:r>
              </w:p>
            </w:txbxContent>
          </v:textbox>
          <w10:wrap type="none"/>
        </v:shape>
      </w:pict>
    </w:r>
    <w:r>
      <w:rPr/>
      <w:pict>
        <v:shape style="position:absolute;margin-left:448.220245pt;margin-top:792.640076pt;width:79.7pt;height:14.3pt;mso-position-horizontal-relative:page;mso-position-vertical-relative:page;z-index:-253724672" type="#_x0000_t202" filled="false" stroked="false">
          <v:textbox inset="0,0,0,0">
            <w:txbxContent>
              <w:p>
                <w:pPr>
                  <w:pStyle w:val="BodyText"/>
                  <w:spacing w:before="12"/>
                  <w:ind w:left="20"/>
                </w:pPr>
                <w:r>
                  <w:rPr/>
                  <w:t>Rev 2.0 – 23/24</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ind w:left="120"/>
      <w:outlineLvl w:val="1"/>
    </w:pPr>
    <w:rPr>
      <w:rFonts w:ascii="Arial" w:hAnsi="Arial" w:eastAsia="Arial" w:cs="Arial"/>
      <w:b/>
      <w:bCs/>
      <w:sz w:val="22"/>
      <w:szCs w:val="22"/>
    </w:rPr>
  </w:style>
  <w:style w:styleId="ListParagraph" w:type="paragraph">
    <w:name w:val="List Paragraph"/>
    <w:basedOn w:val="Normal"/>
    <w:uiPriority w:val="1"/>
    <w:qFormat/>
    <w:pPr/>
    <w:rPr/>
  </w:style>
  <w:style w:styleId="TableParagraph" w:type="paragraph">
    <w:name w:val="Table Paragraph"/>
    <w:basedOn w:val="Normal"/>
    <w:uiPriority w:val="1"/>
    <w:qFormat/>
    <w:pPr>
      <w:ind w:left="4"/>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hyperlink" Target="mailto:DeveloperServices@seswater.co.uk" TargetMode="External"/><Relationship Id="rId9" Type="http://schemas.openxmlformats.org/officeDocument/2006/relationships/hyperlink" Target="http://www.watersaf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VaughanC</dc:creator>
  <dc:title>Microsoft Word - DS  New Connection Application Form DRAFT</dc:title>
  <dcterms:created xsi:type="dcterms:W3CDTF">2023-10-09T07:05:46Z</dcterms:created>
  <dcterms:modified xsi:type="dcterms:W3CDTF">2023-10-09T07:05:46Z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2023-10-09T00:00:00Z</vt:filetime>
  </property>
  <property fmtid="{D5CDD505-2E9C-101B-9397-08002B2CF9AE}" pid="3" name="Creator">
    <vt:lpwstr>PScript5.dll Version 5.2.2</vt:lpwstr>
  </property>
  <property fmtid="{D5CDD505-2E9C-101B-9397-08002B2CF9AE}" pid="4" name="LastSaved">
    <vt:filetime>2023-10-09T00:00:00Z</vt:filetime>
  </property>
</Properties>
</file>